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2504" w14:textId="1B9B6F52" w:rsidR="00C02701" w:rsidRPr="008155C9" w:rsidRDefault="00C02701" w:rsidP="000E5749">
      <w:pPr>
        <w:rPr>
          <w:lang w:eastAsia="es-EC"/>
        </w:rPr>
      </w:pPr>
    </w:p>
    <w:p w14:paraId="2A52995B" w14:textId="29D7014F" w:rsidR="00082F17" w:rsidRPr="008155C9" w:rsidRDefault="00973ACF" w:rsidP="000E5749">
      <w:r w:rsidRPr="008155C9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E723187" wp14:editId="3859F902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1666875" cy="16859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550DD0" w14:textId="77777777" w:rsidR="00082F17" w:rsidRPr="008155C9" w:rsidRDefault="00082F17" w:rsidP="000E5749"/>
    <w:p w14:paraId="262C1992" w14:textId="77777777" w:rsidR="00082F17" w:rsidRPr="008155C9" w:rsidRDefault="00082F17" w:rsidP="000E5749"/>
    <w:p w14:paraId="47BFB2FC" w14:textId="77777777" w:rsidR="00082F17" w:rsidRPr="008155C9" w:rsidRDefault="00082F17" w:rsidP="000E5749"/>
    <w:p w14:paraId="2B90DD6E" w14:textId="77777777" w:rsidR="00082F17" w:rsidRPr="008155C9" w:rsidRDefault="00082F17" w:rsidP="000E5749"/>
    <w:p w14:paraId="0FCD069F" w14:textId="6F8B86AC" w:rsidR="00082F17" w:rsidRPr="008155C9" w:rsidRDefault="00082F17" w:rsidP="000E5749"/>
    <w:p w14:paraId="27F2956E" w14:textId="77777777" w:rsidR="00082F17" w:rsidRDefault="00082F17" w:rsidP="000E5749"/>
    <w:p w14:paraId="33A2537F" w14:textId="77777777" w:rsidR="00CC1EF9" w:rsidRPr="008155C9" w:rsidRDefault="00CC1EF9" w:rsidP="000E5749"/>
    <w:p w14:paraId="70390672" w14:textId="77777777" w:rsidR="00666845" w:rsidRDefault="00666845" w:rsidP="000E5749"/>
    <w:p w14:paraId="56B93827" w14:textId="77777777" w:rsidR="00666845" w:rsidRDefault="00666845" w:rsidP="000E5749"/>
    <w:p w14:paraId="2B8F4969" w14:textId="77777777" w:rsidR="00666845" w:rsidRDefault="00666845" w:rsidP="00666845">
      <w:pPr>
        <w:jc w:val="center"/>
        <w:rPr>
          <w:b/>
        </w:rPr>
      </w:pPr>
    </w:p>
    <w:p w14:paraId="33000209" w14:textId="77777777" w:rsidR="00666845" w:rsidRDefault="00666845" w:rsidP="00666845">
      <w:pPr>
        <w:jc w:val="center"/>
        <w:rPr>
          <w:b/>
        </w:rPr>
      </w:pPr>
    </w:p>
    <w:p w14:paraId="604168A5" w14:textId="77777777" w:rsidR="009F0886" w:rsidRPr="00666845" w:rsidRDefault="009F0886" w:rsidP="00666845">
      <w:pPr>
        <w:jc w:val="center"/>
        <w:rPr>
          <w:b/>
        </w:rPr>
      </w:pPr>
      <w:r w:rsidRPr="00666845">
        <w:rPr>
          <w:b/>
        </w:rPr>
        <w:t>ESCUELA SUPERIOR POLITÉCNICA DE CHIMBORAZO</w:t>
      </w:r>
    </w:p>
    <w:p w14:paraId="3E789C90" w14:textId="2379F85E" w:rsidR="00C02701" w:rsidRPr="00666845" w:rsidRDefault="009F0886" w:rsidP="00666845">
      <w:pPr>
        <w:jc w:val="center"/>
        <w:rPr>
          <w:b/>
        </w:rPr>
      </w:pPr>
      <w:r w:rsidRPr="00666845">
        <w:rPr>
          <w:b/>
        </w:rPr>
        <w:t>FACULTAD DE CIENCIAS</w:t>
      </w:r>
    </w:p>
    <w:p w14:paraId="485875A1" w14:textId="70CCAD45" w:rsidR="009F0886" w:rsidRDefault="009F0886" w:rsidP="00666845">
      <w:pPr>
        <w:jc w:val="center"/>
        <w:rPr>
          <w:b/>
        </w:rPr>
      </w:pPr>
      <w:r w:rsidRPr="00666845">
        <w:rPr>
          <w:b/>
        </w:rPr>
        <w:t>CARRERA…….</w:t>
      </w:r>
    </w:p>
    <w:p w14:paraId="225AD249" w14:textId="77777777" w:rsidR="00666845" w:rsidRDefault="00666845" w:rsidP="00666845">
      <w:pPr>
        <w:jc w:val="center"/>
        <w:rPr>
          <w:b/>
        </w:rPr>
      </w:pPr>
    </w:p>
    <w:p w14:paraId="11420B25" w14:textId="77777777" w:rsidR="00666845" w:rsidRPr="00666845" w:rsidRDefault="00666845" w:rsidP="00666845">
      <w:pPr>
        <w:jc w:val="center"/>
        <w:rPr>
          <w:b/>
        </w:rPr>
      </w:pPr>
    </w:p>
    <w:p w14:paraId="1E5942A1" w14:textId="143B7EC9" w:rsidR="009F0886" w:rsidRPr="00666845" w:rsidRDefault="00A24A9F" w:rsidP="00666845">
      <w:pPr>
        <w:jc w:val="center"/>
        <w:rPr>
          <w:b/>
        </w:rPr>
      </w:pPr>
      <w:r w:rsidRPr="00666845">
        <w:rPr>
          <w:b/>
        </w:rPr>
        <w:t xml:space="preserve">ANTEPROYECTO DE </w:t>
      </w:r>
      <w:r w:rsidR="009F0886" w:rsidRPr="00666845">
        <w:rPr>
          <w:b/>
        </w:rPr>
        <w:t>TRABAJO DE TITULACIÓN</w:t>
      </w:r>
      <w:r w:rsidRPr="00666845">
        <w:rPr>
          <w:b/>
        </w:rPr>
        <w:t xml:space="preserve"> DE: </w:t>
      </w:r>
      <w:r w:rsidR="00DD3DE4" w:rsidRPr="00666845">
        <w:rPr>
          <w:b/>
        </w:rPr>
        <w:t xml:space="preserve">(INVESTIGACIÓN, </w:t>
      </w:r>
      <w:proofErr w:type="gramStart"/>
      <w:r w:rsidR="00DD3DE4" w:rsidRPr="00666845">
        <w:rPr>
          <w:b/>
        </w:rPr>
        <w:t>… )</w:t>
      </w:r>
      <w:proofErr w:type="gramEnd"/>
    </w:p>
    <w:p w14:paraId="361EC2E0" w14:textId="77777777" w:rsidR="00CC1EF9" w:rsidRPr="00666845" w:rsidRDefault="00CC1EF9" w:rsidP="00666845">
      <w:pPr>
        <w:jc w:val="center"/>
        <w:rPr>
          <w:b/>
        </w:rPr>
      </w:pPr>
    </w:p>
    <w:p w14:paraId="5B9E4D79" w14:textId="77777777" w:rsidR="00A24A9F" w:rsidRPr="00666845" w:rsidRDefault="00DD3DE4" w:rsidP="00666845">
      <w:pPr>
        <w:jc w:val="center"/>
        <w:rPr>
          <w:b/>
        </w:rPr>
      </w:pPr>
      <w:r w:rsidRPr="00666845">
        <w:rPr>
          <w:b/>
        </w:rPr>
        <w:t>TÍTULO:</w:t>
      </w:r>
    </w:p>
    <w:p w14:paraId="772028FF" w14:textId="1AAC0A02" w:rsidR="009F0886" w:rsidRDefault="00DD3DE4" w:rsidP="00666845">
      <w:pPr>
        <w:jc w:val="center"/>
      </w:pPr>
      <w:r>
        <w:t>LETRA MAYÚSCULA</w:t>
      </w:r>
    </w:p>
    <w:p w14:paraId="41568A43" w14:textId="77777777" w:rsidR="009F0886" w:rsidRDefault="009F0886" w:rsidP="000E5749"/>
    <w:p w14:paraId="5526CFEF" w14:textId="77777777" w:rsidR="00CC1EF9" w:rsidRDefault="00CC1EF9" w:rsidP="000E5749"/>
    <w:p w14:paraId="7AEC9F7A" w14:textId="1C83260F" w:rsidR="009F0886" w:rsidRDefault="009F0886" w:rsidP="000E5749">
      <w:r>
        <w:rPr>
          <w:b/>
        </w:rPr>
        <w:t xml:space="preserve">PRESENTADO POR: </w:t>
      </w:r>
      <w:r w:rsidR="00DD3DE4">
        <w:rPr>
          <w:b/>
        </w:rPr>
        <w:t>(</w:t>
      </w:r>
      <w:r w:rsidR="00DD3DE4">
        <w:t>MAYÚSCULAS Y SIN NEGRITA)</w:t>
      </w:r>
    </w:p>
    <w:p w14:paraId="34963B72" w14:textId="77777777" w:rsidR="009F0886" w:rsidRDefault="009F0886" w:rsidP="000E5749"/>
    <w:p w14:paraId="663A9238" w14:textId="09848DC2" w:rsidR="00CC1EF9" w:rsidRDefault="00CC1EF9" w:rsidP="000E5749">
      <w:r>
        <w:rPr>
          <w:b/>
        </w:rPr>
        <w:t xml:space="preserve">DIRECTOR: </w:t>
      </w:r>
      <w:r>
        <w:t>(MAYÚSCULAS Y SIN NEGRITA)</w:t>
      </w:r>
    </w:p>
    <w:p w14:paraId="4D03E561" w14:textId="77777777" w:rsidR="00CC1EF9" w:rsidRDefault="00CC1EF9" w:rsidP="000E5749"/>
    <w:p w14:paraId="2983A71C" w14:textId="77777777" w:rsidR="00CC1EF9" w:rsidRDefault="00CC1EF9" w:rsidP="000E5749"/>
    <w:p w14:paraId="3AAEB417" w14:textId="77777777" w:rsidR="00CC1EF9" w:rsidRDefault="00CC1EF9" w:rsidP="000E5749"/>
    <w:p w14:paraId="5B3FA4CE" w14:textId="77777777" w:rsidR="00CC1EF9" w:rsidRDefault="00CC1EF9" w:rsidP="000E5749"/>
    <w:p w14:paraId="478643A4" w14:textId="5508C066" w:rsidR="00CC1EF9" w:rsidRPr="00666845" w:rsidRDefault="00CC1EF9" w:rsidP="00666845">
      <w:pPr>
        <w:jc w:val="center"/>
        <w:rPr>
          <w:b/>
        </w:rPr>
      </w:pPr>
      <w:r w:rsidRPr="00666845">
        <w:rPr>
          <w:b/>
        </w:rPr>
        <w:t>RIOBAMBA – ECUADOR</w:t>
      </w:r>
    </w:p>
    <w:p w14:paraId="108E1741" w14:textId="77777777" w:rsidR="00CC1EF9" w:rsidRPr="00666845" w:rsidRDefault="00CC1EF9" w:rsidP="00666845">
      <w:pPr>
        <w:jc w:val="center"/>
        <w:rPr>
          <w:b/>
        </w:rPr>
      </w:pPr>
    </w:p>
    <w:p w14:paraId="3DAD95DF" w14:textId="51681C5A" w:rsidR="00233EDA" w:rsidRPr="00CA312E" w:rsidRDefault="00DD3DE4" w:rsidP="00CA312E">
      <w:pPr>
        <w:jc w:val="center"/>
        <w:rPr>
          <w:b/>
        </w:rPr>
      </w:pPr>
      <w:r w:rsidRPr="00666845">
        <w:rPr>
          <w:b/>
        </w:rPr>
        <w:t>AÑO 20</w:t>
      </w:r>
      <w:r w:rsidR="00CA312E">
        <w:rPr>
          <w:b/>
        </w:rPr>
        <w:t>21</w:t>
      </w:r>
    </w:p>
    <w:p w14:paraId="4BC9E272" w14:textId="77777777" w:rsidR="00666845" w:rsidRDefault="00666845" w:rsidP="000E5749"/>
    <w:p w14:paraId="1B00FDA4" w14:textId="77777777" w:rsidR="00666845" w:rsidRDefault="00666845" w:rsidP="000E5749"/>
    <w:p w14:paraId="100F4855" w14:textId="77777777" w:rsidR="00666845" w:rsidRDefault="00666845" w:rsidP="000E5749"/>
    <w:p w14:paraId="3556B0DB" w14:textId="77777777" w:rsidR="00666845" w:rsidRDefault="00666845" w:rsidP="000E5749"/>
    <w:p w14:paraId="59CBA271" w14:textId="77777777" w:rsidR="00666845" w:rsidRDefault="00666845" w:rsidP="000E5749"/>
    <w:p w14:paraId="74239D91" w14:textId="77777777" w:rsidR="00666845" w:rsidRDefault="00666845" w:rsidP="000E5749"/>
    <w:p w14:paraId="1560BFAF" w14:textId="77777777" w:rsidR="00666845" w:rsidRDefault="00666845" w:rsidP="000E5749"/>
    <w:p w14:paraId="3BA667BA" w14:textId="77777777" w:rsidR="00666845" w:rsidRDefault="00666845" w:rsidP="000E5749"/>
    <w:p w14:paraId="79E62B86" w14:textId="77777777" w:rsidR="00666845" w:rsidRDefault="00666845" w:rsidP="000E5749"/>
    <w:p w14:paraId="0E20B589" w14:textId="77777777" w:rsidR="00666845" w:rsidRDefault="00666845" w:rsidP="000E5749"/>
    <w:p w14:paraId="17E0F402" w14:textId="77777777" w:rsidR="00666845" w:rsidRDefault="00666845" w:rsidP="000E5749"/>
    <w:p w14:paraId="2BFD9CC9" w14:textId="77777777" w:rsidR="00666845" w:rsidRDefault="00666845" w:rsidP="000E5749"/>
    <w:p w14:paraId="7A73596C" w14:textId="45948436" w:rsidR="00C02701" w:rsidRPr="00666845" w:rsidRDefault="00C02701" w:rsidP="000E5749">
      <w:pPr>
        <w:rPr>
          <w:b/>
        </w:rPr>
      </w:pPr>
      <w:r w:rsidRPr="00666845">
        <w:rPr>
          <w:b/>
        </w:rPr>
        <w:t>DECLARACIÓN DE RESPONSABILIDAD</w:t>
      </w:r>
    </w:p>
    <w:p w14:paraId="232EF323" w14:textId="77777777" w:rsidR="003C125B" w:rsidRPr="008155C9" w:rsidRDefault="003C125B" w:rsidP="000E5749">
      <w:pPr>
        <w:rPr>
          <w:lang w:val="es-EC" w:eastAsia="es-EC"/>
        </w:rPr>
      </w:pPr>
    </w:p>
    <w:p w14:paraId="348BD326" w14:textId="0DAC2A78" w:rsidR="003C125B" w:rsidRPr="008155C9" w:rsidRDefault="003C125B" w:rsidP="000E5749">
      <w:pPr>
        <w:rPr>
          <w:lang w:val="es-EC" w:eastAsia="es-EC"/>
        </w:rPr>
      </w:pPr>
    </w:p>
    <w:p w14:paraId="5653C116" w14:textId="1B16957D" w:rsidR="000B3A62" w:rsidRPr="008155C9" w:rsidRDefault="000B3A62" w:rsidP="000E5749">
      <w:pPr>
        <w:rPr>
          <w:lang w:val="es-EC"/>
        </w:rPr>
      </w:pPr>
    </w:p>
    <w:p w14:paraId="7FBADA0D" w14:textId="18D23CD3" w:rsidR="00C02701" w:rsidRPr="008155C9" w:rsidRDefault="00C02701" w:rsidP="000E5749">
      <w:r w:rsidRPr="008155C9">
        <w:rPr>
          <w:lang w:val="es-EC"/>
        </w:rPr>
        <w:t xml:space="preserve">Yo, </w:t>
      </w:r>
      <w:r w:rsidR="00C20830">
        <w:t>………………………………………</w:t>
      </w:r>
      <w:r w:rsidRPr="008155C9">
        <w:rPr>
          <w:lang w:val="es-EC"/>
        </w:rPr>
        <w:t xml:space="preserve"> soy responsable de las ideas, doctrinas</w:t>
      </w:r>
      <w:r w:rsidR="00CC1EF9">
        <w:rPr>
          <w:lang w:val="es-EC"/>
        </w:rPr>
        <w:t xml:space="preserve"> y resultados expuestos en el presente documento</w:t>
      </w:r>
      <w:r w:rsidRPr="008155C9">
        <w:rPr>
          <w:lang w:val="es-EC"/>
        </w:rPr>
        <w:t xml:space="preserve">; y el patrimonio intelectual del </w:t>
      </w:r>
      <w:r w:rsidR="00CC1EF9">
        <w:rPr>
          <w:lang w:val="es-EC"/>
        </w:rPr>
        <w:t xml:space="preserve">Anteproyecto de </w:t>
      </w:r>
      <w:r w:rsidRPr="008155C9">
        <w:rPr>
          <w:lang w:val="es-EC"/>
        </w:rPr>
        <w:t xml:space="preserve">Trabajo de Titulación pertenece a la Escuela Superior Politécnica de Chimborazo. </w:t>
      </w:r>
    </w:p>
    <w:p w14:paraId="3E4C29A5" w14:textId="77777777" w:rsidR="00C02701" w:rsidRDefault="00C02701" w:rsidP="000E5749"/>
    <w:p w14:paraId="4CA0B8CF" w14:textId="77777777" w:rsidR="00170058" w:rsidRPr="008155C9" w:rsidRDefault="00170058" w:rsidP="000E574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70058" w14:paraId="43025C6E" w14:textId="77777777" w:rsidTr="008D4942">
        <w:tc>
          <w:tcPr>
            <w:tcW w:w="4247" w:type="dxa"/>
          </w:tcPr>
          <w:p w14:paraId="22065949" w14:textId="77777777" w:rsidR="00170058" w:rsidRDefault="00170058" w:rsidP="000E5749">
            <w:r>
              <w:t>NOMBRE DEL DIRECTOR</w:t>
            </w:r>
          </w:p>
        </w:tc>
        <w:tc>
          <w:tcPr>
            <w:tcW w:w="4247" w:type="dxa"/>
          </w:tcPr>
          <w:p w14:paraId="689BFB3E" w14:textId="77777777" w:rsidR="00170058" w:rsidRDefault="00170058" w:rsidP="000E5749">
            <w:r>
              <w:t>FIRMA</w:t>
            </w:r>
          </w:p>
        </w:tc>
      </w:tr>
      <w:tr w:rsidR="000E68E8" w14:paraId="13CC7540" w14:textId="77777777" w:rsidTr="008D4942">
        <w:tblPrEx>
          <w:jc w:val="center"/>
        </w:tblPrEx>
        <w:trPr>
          <w:jc w:val="center"/>
        </w:trPr>
        <w:tc>
          <w:tcPr>
            <w:tcW w:w="4247" w:type="dxa"/>
          </w:tcPr>
          <w:p w14:paraId="373FEBCB" w14:textId="77777777" w:rsidR="008D4942" w:rsidRDefault="008D4942" w:rsidP="000E5749"/>
          <w:p w14:paraId="71C145C3" w14:textId="35248C71" w:rsidR="00170058" w:rsidRDefault="000E68E8" w:rsidP="000E5749">
            <w:r>
              <w:t xml:space="preserve">NOMBRES </w:t>
            </w:r>
            <w:r w:rsidR="00170058">
              <w:t>PROPONENTES</w:t>
            </w:r>
          </w:p>
          <w:p w14:paraId="417BFC4F" w14:textId="09A6DCEB" w:rsidR="000E68E8" w:rsidRPr="000E68E8" w:rsidRDefault="000E68E8" w:rsidP="000E5749">
            <w:proofErr w:type="gramStart"/>
            <w:r>
              <w:t>( en</w:t>
            </w:r>
            <w:proofErr w:type="gramEnd"/>
            <w:r>
              <w:t xml:space="preserve"> un máximo de </w:t>
            </w:r>
            <w:r w:rsidRPr="000E68E8">
              <w:rPr>
                <w:highlight w:val="yellow"/>
              </w:rPr>
              <w:t>…</w:t>
            </w:r>
            <w:r>
              <w:t>)</w:t>
            </w:r>
          </w:p>
        </w:tc>
        <w:tc>
          <w:tcPr>
            <w:tcW w:w="4247" w:type="dxa"/>
          </w:tcPr>
          <w:p w14:paraId="2A45A94F" w14:textId="77777777" w:rsidR="008D4942" w:rsidRDefault="008D4942" w:rsidP="000E5749"/>
          <w:p w14:paraId="4C8B3711" w14:textId="7D2EC9EE" w:rsidR="000E68E8" w:rsidRDefault="000E68E8" w:rsidP="000E5749">
            <w:r>
              <w:t>FIRMA</w:t>
            </w:r>
          </w:p>
        </w:tc>
      </w:tr>
      <w:tr w:rsidR="00170058" w14:paraId="51C839C1" w14:textId="77777777" w:rsidTr="008D4942">
        <w:tblPrEx>
          <w:jc w:val="center"/>
        </w:tblPrEx>
        <w:trPr>
          <w:jc w:val="center"/>
        </w:trPr>
        <w:tc>
          <w:tcPr>
            <w:tcW w:w="4247" w:type="dxa"/>
          </w:tcPr>
          <w:p w14:paraId="4D7CF804" w14:textId="77777777" w:rsidR="008D4942" w:rsidRDefault="008D4942" w:rsidP="000E5749"/>
          <w:p w14:paraId="6175D3C7" w14:textId="77777777" w:rsidR="00170058" w:rsidRDefault="00170058" w:rsidP="000E5749">
            <w:r>
              <w:t>NOMBRES PROPONENTES</w:t>
            </w:r>
          </w:p>
          <w:p w14:paraId="7B3BB63B" w14:textId="3E0A9905" w:rsidR="00170058" w:rsidRDefault="00170058" w:rsidP="000E5749">
            <w:proofErr w:type="gramStart"/>
            <w:r>
              <w:t>( en</w:t>
            </w:r>
            <w:proofErr w:type="gramEnd"/>
            <w:r>
              <w:t xml:space="preserve"> un máximo de </w:t>
            </w:r>
            <w:r w:rsidRPr="000E68E8">
              <w:rPr>
                <w:highlight w:val="yellow"/>
              </w:rPr>
              <w:t>…</w:t>
            </w:r>
            <w:r>
              <w:t>)</w:t>
            </w:r>
          </w:p>
        </w:tc>
        <w:tc>
          <w:tcPr>
            <w:tcW w:w="4247" w:type="dxa"/>
          </w:tcPr>
          <w:p w14:paraId="4E4393C2" w14:textId="77777777" w:rsidR="008D4942" w:rsidRDefault="008D4942" w:rsidP="000E5749"/>
          <w:p w14:paraId="3CCAF93C" w14:textId="2597D1A2" w:rsidR="00170058" w:rsidRDefault="00170058" w:rsidP="000E5749">
            <w:r>
              <w:t>FIRMA</w:t>
            </w:r>
          </w:p>
        </w:tc>
      </w:tr>
    </w:tbl>
    <w:p w14:paraId="594ACE0B" w14:textId="77777777" w:rsidR="000E68E8" w:rsidRPr="008155C9" w:rsidRDefault="000E68E8" w:rsidP="000E5749"/>
    <w:p w14:paraId="422EACC9" w14:textId="77777777" w:rsidR="0084384A" w:rsidRPr="008155C9" w:rsidRDefault="0084384A" w:rsidP="000E5749"/>
    <w:p w14:paraId="13A76FD7" w14:textId="77777777" w:rsidR="00C02701" w:rsidRPr="008155C9" w:rsidRDefault="00C02701" w:rsidP="000E5749"/>
    <w:p w14:paraId="197A5643" w14:textId="77777777" w:rsidR="00C02701" w:rsidRPr="008155C9" w:rsidRDefault="00C02701" w:rsidP="000E5749"/>
    <w:p w14:paraId="054C02F0" w14:textId="77777777" w:rsidR="00C02701" w:rsidRPr="008155C9" w:rsidRDefault="00C02701" w:rsidP="000E5749"/>
    <w:p w14:paraId="50196650" w14:textId="77777777" w:rsidR="00C02701" w:rsidRPr="008155C9" w:rsidRDefault="00C02701" w:rsidP="000E5749"/>
    <w:p w14:paraId="7976DC95" w14:textId="77777777" w:rsidR="00C02701" w:rsidRPr="008155C9" w:rsidRDefault="00C02701" w:rsidP="000E5749"/>
    <w:p w14:paraId="5FF931F2" w14:textId="77777777" w:rsidR="00C02701" w:rsidRPr="008155C9" w:rsidRDefault="00C02701" w:rsidP="000E5749"/>
    <w:p w14:paraId="75FDE774" w14:textId="77777777" w:rsidR="00C02701" w:rsidRDefault="00C02701" w:rsidP="000E5749"/>
    <w:p w14:paraId="2DB24F01" w14:textId="77777777" w:rsidR="00666845" w:rsidRDefault="00666845" w:rsidP="000E5749"/>
    <w:p w14:paraId="77B0776B" w14:textId="77777777" w:rsidR="00666845" w:rsidRDefault="00666845" w:rsidP="000E5749"/>
    <w:p w14:paraId="47E238AF" w14:textId="77777777" w:rsidR="00666845" w:rsidRDefault="00666845" w:rsidP="000E5749"/>
    <w:p w14:paraId="4CA5724E" w14:textId="77777777" w:rsidR="00666845" w:rsidRDefault="00666845" w:rsidP="000E5749"/>
    <w:p w14:paraId="021F0749" w14:textId="77777777" w:rsidR="00666845" w:rsidRDefault="00666845" w:rsidP="000E5749"/>
    <w:p w14:paraId="7B67330A" w14:textId="77777777" w:rsidR="00666845" w:rsidRDefault="00666845" w:rsidP="000E5749"/>
    <w:p w14:paraId="411DF754" w14:textId="77777777" w:rsidR="00666845" w:rsidRDefault="00666845" w:rsidP="000E5749"/>
    <w:p w14:paraId="35A62343" w14:textId="77777777" w:rsidR="00666845" w:rsidRDefault="00666845" w:rsidP="000E5749"/>
    <w:p w14:paraId="41A3A1B3" w14:textId="77777777" w:rsidR="00666845" w:rsidRDefault="00666845" w:rsidP="000E5749"/>
    <w:p w14:paraId="3D7F1A22" w14:textId="77777777" w:rsidR="00666845" w:rsidRDefault="00666845" w:rsidP="000E5749"/>
    <w:p w14:paraId="501A567A" w14:textId="77777777" w:rsidR="00666845" w:rsidRDefault="00666845" w:rsidP="000E5749"/>
    <w:p w14:paraId="1D747524" w14:textId="77777777" w:rsidR="00666845" w:rsidRDefault="00666845" w:rsidP="000E5749"/>
    <w:p w14:paraId="17BEB25C" w14:textId="77777777" w:rsidR="00666845" w:rsidRDefault="00666845" w:rsidP="000E5749"/>
    <w:p w14:paraId="09CD2374" w14:textId="77777777" w:rsidR="00666845" w:rsidRDefault="00666845" w:rsidP="000E5749"/>
    <w:p w14:paraId="1DD5DD2E" w14:textId="77777777" w:rsidR="00666845" w:rsidRDefault="00666845" w:rsidP="000E5749"/>
    <w:p w14:paraId="3092DE7E" w14:textId="77777777" w:rsidR="00666845" w:rsidRDefault="00666845" w:rsidP="000E5749"/>
    <w:p w14:paraId="0D6E44C5" w14:textId="77777777" w:rsidR="00666845" w:rsidRDefault="00666845" w:rsidP="000E5749"/>
    <w:p w14:paraId="5A50E77F" w14:textId="77777777" w:rsidR="00666845" w:rsidRDefault="00666845" w:rsidP="000E5749"/>
    <w:p w14:paraId="6CCDDA3C" w14:textId="77777777" w:rsidR="00666845" w:rsidRDefault="00666845" w:rsidP="000E5749"/>
    <w:p w14:paraId="303A2D9A" w14:textId="77777777" w:rsidR="00666845" w:rsidRDefault="00666845" w:rsidP="000E5749"/>
    <w:p w14:paraId="42F445E3" w14:textId="77777777" w:rsidR="00666845" w:rsidRPr="008155C9" w:rsidRDefault="00666845" w:rsidP="000E5749"/>
    <w:p w14:paraId="28A5457A" w14:textId="77777777" w:rsidR="00C02701" w:rsidRPr="008155C9" w:rsidRDefault="00C02701" w:rsidP="000E5749"/>
    <w:p w14:paraId="2BC35320" w14:textId="11885F4F" w:rsidR="003C125B" w:rsidRPr="00911CA4" w:rsidRDefault="00E53D62" w:rsidP="00B10B5B">
      <w:pPr>
        <w:pStyle w:val="Heading1"/>
        <w:numPr>
          <w:ilvl w:val="0"/>
          <w:numId w:val="0"/>
        </w:numPr>
        <w:ind w:left="709"/>
      </w:pPr>
      <w:bookmarkStart w:id="0" w:name="_Toc535429533"/>
      <w:r w:rsidRPr="00911CA4">
        <w:lastRenderedPageBreak/>
        <w:t>ÍNDICE</w:t>
      </w:r>
      <w:r w:rsidR="008D4942">
        <w:t xml:space="preserve"> GENERAL</w:t>
      </w:r>
      <w:bookmarkEnd w:id="0"/>
    </w:p>
    <w:sdt>
      <w:sdtPr>
        <w:id w:val="-1744172836"/>
        <w:docPartObj>
          <w:docPartGallery w:val="Table of Contents"/>
          <w:docPartUnique/>
        </w:docPartObj>
      </w:sdtPr>
      <w:sdtEndPr/>
      <w:sdtContent>
        <w:p w14:paraId="07B8B08D" w14:textId="3C3A99E5" w:rsidR="00D12B26" w:rsidRPr="005D45E4" w:rsidRDefault="00D12B26" w:rsidP="000E5749">
          <w:pPr>
            <w:rPr>
              <w:sz w:val="22"/>
              <w:szCs w:val="22"/>
            </w:rPr>
          </w:pPr>
        </w:p>
        <w:p w14:paraId="0DB6356A" w14:textId="0D5E32DA" w:rsidR="00623E6E" w:rsidRDefault="00D12B2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r w:rsidRPr="005D45E4">
            <w:rPr>
              <w:sz w:val="22"/>
              <w:szCs w:val="22"/>
            </w:rPr>
            <w:fldChar w:fldCharType="begin"/>
          </w:r>
          <w:r w:rsidRPr="005D45E4">
            <w:rPr>
              <w:sz w:val="22"/>
              <w:szCs w:val="22"/>
            </w:rPr>
            <w:instrText xml:space="preserve"> TOC \o "1-3" \h \z \u </w:instrText>
          </w:r>
          <w:r w:rsidRPr="005D45E4">
            <w:rPr>
              <w:sz w:val="22"/>
              <w:szCs w:val="22"/>
            </w:rPr>
            <w:fldChar w:fldCharType="separate"/>
          </w:r>
          <w:hyperlink w:anchor="_Toc535429533" w:history="1">
            <w:r w:rsidR="00623E6E" w:rsidRPr="009B3D6E">
              <w:rPr>
                <w:rStyle w:val="Hyperlink"/>
                <w:noProof/>
              </w:rPr>
              <w:t>ÍNDICE GENERAL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_Toc535429533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IV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222BDC15" w14:textId="577FDE31" w:rsidR="00623E6E" w:rsidRDefault="001A606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34" w:history="1">
            <w:r w:rsidR="00623E6E" w:rsidRPr="009B3D6E">
              <w:rPr>
                <w:rStyle w:val="Hyperlink"/>
                <w:noProof/>
              </w:rPr>
              <w:t>ÍNDICE DE TABLAS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_Toc535429534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07A6CA6E" w14:textId="6FC21BC0" w:rsidR="00623E6E" w:rsidRDefault="001A606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35" w:history="1">
            <w:r w:rsidR="00623E6E" w:rsidRPr="009B3D6E">
              <w:rPr>
                <w:rStyle w:val="Hyperlink"/>
                <w:noProof/>
              </w:rPr>
              <w:t>ÍNDICE DE GRÁFICOS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_Toc535429535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24B0854D" w14:textId="47AAF373" w:rsidR="00623E6E" w:rsidRDefault="001A606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36" w:history="1">
            <w:r w:rsidR="00623E6E" w:rsidRPr="009B3D6E">
              <w:rPr>
                <w:rStyle w:val="Hyperlink"/>
                <w:noProof/>
              </w:rPr>
              <w:t>1.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INTRODUCCIÓN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_Toc535429536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22F69C50" w14:textId="61D0EB1F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37" w:history="1">
            <w:r w:rsidR="00623E6E" w:rsidRPr="009B3D6E">
              <w:rPr>
                <w:rStyle w:val="Hyperlink"/>
                <w:noProof/>
              </w:rPr>
              <w:t>1.1.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Planteamiento del problema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_Toc535429537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69D76B86" w14:textId="76E3DB97" w:rsidR="00623E6E" w:rsidRDefault="001A6067">
          <w:pPr>
            <w:pStyle w:val="TOC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38" w:history="1">
            <w:r w:rsidR="00623E6E" w:rsidRPr="009B3D6E">
              <w:rPr>
                <w:rStyle w:val="Hyperlink"/>
                <w:noProof/>
              </w:rPr>
              <w:t>1.1.1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Enunciado del problema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_Toc535429538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0844D1F1" w14:textId="1B50872B" w:rsidR="00623E6E" w:rsidRDefault="001A6067">
          <w:pPr>
            <w:pStyle w:val="TOC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39" w:history="1">
            <w:r w:rsidR="00623E6E" w:rsidRPr="009B3D6E">
              <w:rPr>
                <w:rStyle w:val="Hyperlink"/>
                <w:noProof/>
              </w:rPr>
              <w:t>1.1.2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Formulación (Incógnita)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_Toc535429539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5336D15B" w14:textId="677C0BCC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40" w:history="1">
            <w:r w:rsidR="00623E6E" w:rsidRPr="009B3D6E">
              <w:rPr>
                <w:rStyle w:val="Hyperlink"/>
                <w:noProof/>
              </w:rPr>
              <w:t>1.2.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Justificación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_Toc535429540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790A82D8" w14:textId="73196560" w:rsidR="00623E6E" w:rsidRDefault="001A606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41" w:history="1">
            <w:r w:rsidR="00623E6E" w:rsidRPr="009B3D6E">
              <w:rPr>
                <w:rStyle w:val="Hyperlink"/>
                <w:noProof/>
              </w:rPr>
              <w:t>2.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OBJETIVOS DE LA INVESTIGACIÓN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_Toc535429541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234AA32A" w14:textId="518312F8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42" w:history="1">
            <w:r w:rsidR="00623E6E" w:rsidRPr="009B3D6E">
              <w:rPr>
                <w:rStyle w:val="Hyperlink"/>
                <w:noProof/>
              </w:rPr>
              <w:t>2.1.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Objetivo General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_Toc535429542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01623E21" w14:textId="166C6942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43" w:history="1">
            <w:r w:rsidR="00623E6E" w:rsidRPr="009B3D6E">
              <w:rPr>
                <w:rStyle w:val="Hyperlink"/>
                <w:noProof/>
              </w:rPr>
              <w:t>2.2.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Objetivos Específicos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_Toc535429543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30F6307C" w14:textId="5388C206" w:rsidR="00623E6E" w:rsidRDefault="001A606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44" w:history="1">
            <w:r w:rsidR="00623E6E" w:rsidRPr="009B3D6E">
              <w:rPr>
                <w:rStyle w:val="Hyperlink"/>
                <w:noProof/>
              </w:rPr>
              <w:t>3.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MARCO TEÓRICO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_Toc535429544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6FAEDD3C" w14:textId="6E570149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45" w:history="1">
            <w:r w:rsidR="00623E6E" w:rsidRPr="009B3D6E">
              <w:rPr>
                <w:rStyle w:val="Hyperlink"/>
                <w:noProof/>
                <w:lang w:eastAsia="es-EC"/>
              </w:rPr>
              <w:t>3.1.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  <w:lang w:eastAsia="es-EC"/>
              </w:rPr>
              <w:t>Antecedentes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_Toc535429545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226A4A7C" w14:textId="40B8AA52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46" w:history="1">
            <w:r w:rsidR="00623E6E" w:rsidRPr="009B3D6E">
              <w:rPr>
                <w:rStyle w:val="Hyperlink"/>
                <w:noProof/>
                <w:lang w:eastAsia="es-EC"/>
              </w:rPr>
              <w:t>3.2.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  <w:lang w:eastAsia="es-EC"/>
              </w:rPr>
              <w:t>Bases teóricas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_Toc535429546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62B846B2" w14:textId="447BE761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47" w:history="1">
            <w:r w:rsidR="00623E6E" w:rsidRPr="009B3D6E">
              <w:rPr>
                <w:rStyle w:val="Hyperlink"/>
                <w:noProof/>
              </w:rPr>
              <w:t>3.3.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  <w:lang w:eastAsia="es-EC"/>
              </w:rPr>
              <w:t>Bases conceptuales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_Toc535429547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527CF7B9" w14:textId="1AFB1946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48" w:history="1">
            <w:r w:rsidR="00623E6E" w:rsidRPr="009B3D6E">
              <w:rPr>
                <w:rStyle w:val="Hyperlink"/>
                <w:noProof/>
              </w:rPr>
              <w:t>3.4.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Base Legal (si aplica)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_Toc535429548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1F3864FA" w14:textId="605BA664" w:rsidR="00623E6E" w:rsidRDefault="001A606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49" w:history="1">
            <w:r w:rsidR="00623E6E" w:rsidRPr="009B3D6E">
              <w:rPr>
                <w:rStyle w:val="Hyperlink"/>
                <w:noProof/>
              </w:rPr>
              <w:t>4.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METODOLOGÍA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_Toc535429549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51868C75" w14:textId="4D30B1E0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50" w:history="1">
            <w:r w:rsidR="00623E6E" w:rsidRPr="009B3D6E">
              <w:rPr>
                <w:rStyle w:val="Hyperlink"/>
                <w:noProof/>
              </w:rPr>
              <w:t>4.1.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Tipo de Investigación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_Toc535429550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31C742D7" w14:textId="5274B8B5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51" w:history="1">
            <w:r w:rsidR="00623E6E" w:rsidRPr="009B3D6E">
              <w:rPr>
                <w:rStyle w:val="Hyperlink"/>
                <w:noProof/>
              </w:rPr>
              <w:t>4.2.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Diseño de la Investigación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_Toc535429551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445BFFE2" w14:textId="64E5D49A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52" w:history="1">
            <w:r w:rsidR="00623E6E" w:rsidRPr="009B3D6E">
              <w:rPr>
                <w:rStyle w:val="Hyperlink"/>
                <w:noProof/>
              </w:rPr>
              <w:t>4.3.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Diseño Experimental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_Toc535429552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18744969" w14:textId="043F632D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53" w:history="1">
            <w:r w:rsidR="00623E6E" w:rsidRPr="009B3D6E">
              <w:rPr>
                <w:rStyle w:val="Hyperlink"/>
                <w:noProof/>
              </w:rPr>
              <w:t>4.4.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Identificación variables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_Toc535429553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4030FF7C" w14:textId="4DD6D8E8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54" w:history="1">
            <w:r w:rsidR="00623E6E" w:rsidRPr="009B3D6E">
              <w:rPr>
                <w:rStyle w:val="Hyperlink"/>
                <w:noProof/>
              </w:rPr>
              <w:t>4.5.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Planteamiento de la hipótesis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_Toc535429554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VIII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32C616AF" w14:textId="7A7D8586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55" w:history="1">
            <w:r w:rsidR="00623E6E" w:rsidRPr="009B3D6E">
              <w:rPr>
                <w:rStyle w:val="Hyperlink"/>
                <w:noProof/>
              </w:rPr>
              <w:t>4.6.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Matriz de consistencia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_Toc535429555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IX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7460FADB" w14:textId="1B93CADC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56" w:history="1">
            <w:r w:rsidR="00623E6E" w:rsidRPr="009B3D6E">
              <w:rPr>
                <w:rStyle w:val="Hyperlink"/>
                <w:noProof/>
              </w:rPr>
              <w:t>4.7.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Operacionalización de las variables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_Toc535429556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IX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4784A81B" w14:textId="66E71998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57" w:history="1">
            <w:r w:rsidR="00623E6E" w:rsidRPr="009B3D6E">
              <w:rPr>
                <w:rStyle w:val="Hyperlink"/>
                <w:noProof/>
              </w:rPr>
              <w:t>4.8.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Localización del Estudio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_Toc535429557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IX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4731FA16" w14:textId="4F5E2FC6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58" w:history="1">
            <w:r w:rsidR="00623E6E" w:rsidRPr="009B3D6E">
              <w:rPr>
                <w:rStyle w:val="Hyperlink"/>
                <w:noProof/>
              </w:rPr>
              <w:t>4.9.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Población de estudio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_Toc535429558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IX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6353F582" w14:textId="69C33BF6" w:rsidR="00623E6E" w:rsidRDefault="001A6067">
          <w:pPr>
            <w:pStyle w:val="TOC2"/>
            <w:tabs>
              <w:tab w:val="left" w:pos="11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59" w:history="1">
            <w:r w:rsidR="00623E6E" w:rsidRPr="009B3D6E">
              <w:rPr>
                <w:rStyle w:val="Hyperlink"/>
                <w:noProof/>
              </w:rPr>
              <w:t>4.10.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Tamaño de la muestra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_Toc535429559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IX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26FE5C10" w14:textId="3BC7B970" w:rsidR="00623E6E" w:rsidRDefault="001A6067">
          <w:pPr>
            <w:pStyle w:val="TOC2"/>
            <w:tabs>
              <w:tab w:val="left" w:pos="11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60" w:history="1">
            <w:r w:rsidR="00623E6E" w:rsidRPr="009B3D6E">
              <w:rPr>
                <w:rStyle w:val="Hyperlink"/>
                <w:noProof/>
              </w:rPr>
              <w:t>4.11.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Método de muestreo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_Toc535429560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IX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071E9181" w14:textId="28CC02E6" w:rsidR="00623E6E" w:rsidRDefault="001A6067">
          <w:pPr>
            <w:pStyle w:val="TOC2"/>
            <w:tabs>
              <w:tab w:val="left" w:pos="11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61" w:history="1">
            <w:r w:rsidR="00623E6E" w:rsidRPr="009B3D6E">
              <w:rPr>
                <w:rStyle w:val="Hyperlink"/>
                <w:noProof/>
              </w:rPr>
              <w:t>4.12.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Técnicas de recolección de datos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_Toc535429561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IX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3AC0C47A" w14:textId="29981D84" w:rsidR="00623E6E" w:rsidRDefault="001A6067">
          <w:pPr>
            <w:pStyle w:val="TOC2"/>
            <w:tabs>
              <w:tab w:val="left" w:pos="11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62" w:history="1">
            <w:r w:rsidR="00623E6E" w:rsidRPr="009B3D6E">
              <w:rPr>
                <w:rStyle w:val="Hyperlink"/>
                <w:noProof/>
              </w:rPr>
              <w:t>4.13.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Modelo Estadístico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_Toc535429562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IX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103E4228" w14:textId="2B15079A" w:rsidR="00623E6E" w:rsidRDefault="001A6067">
          <w:pPr>
            <w:pStyle w:val="TOC2"/>
            <w:tabs>
              <w:tab w:val="left" w:pos="11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63" w:history="1">
            <w:r w:rsidR="00623E6E" w:rsidRPr="009B3D6E">
              <w:rPr>
                <w:rStyle w:val="Hyperlink"/>
                <w:noProof/>
              </w:rPr>
              <w:t>4.14.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No experimental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_Toc535429563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IX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3F7CB719" w14:textId="28E7D885" w:rsidR="00623E6E" w:rsidRDefault="001A6067">
          <w:pPr>
            <w:pStyle w:val="TOC2"/>
            <w:tabs>
              <w:tab w:val="left" w:pos="110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64" w:history="1">
            <w:r w:rsidR="00623E6E" w:rsidRPr="009B3D6E">
              <w:rPr>
                <w:rStyle w:val="Hyperlink"/>
                <w:noProof/>
              </w:rPr>
              <w:t>4.15.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Tecnológico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_Toc535429564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IX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2E890742" w14:textId="17CB58F0" w:rsidR="00623E6E" w:rsidRDefault="001A6067">
          <w:pPr>
            <w:pStyle w:val="TOC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65" w:history="1">
            <w:r w:rsidR="00623E6E" w:rsidRPr="009B3D6E">
              <w:rPr>
                <w:rStyle w:val="Hyperlink"/>
                <w:noProof/>
              </w:rPr>
              <w:t>4.15.1.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Localización del proyecto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_Toc535429565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IX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59E84C43" w14:textId="548A0C86" w:rsidR="00623E6E" w:rsidRDefault="001A6067">
          <w:pPr>
            <w:pStyle w:val="TOC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66" w:history="1">
            <w:r w:rsidR="00623E6E" w:rsidRPr="009B3D6E">
              <w:rPr>
                <w:rStyle w:val="Hyperlink"/>
                <w:noProof/>
              </w:rPr>
              <w:t>4.15.2.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Ingeniería del proyecto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_Toc535429566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IX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3FC285A6" w14:textId="2FF6901A" w:rsidR="00623E6E" w:rsidRDefault="001A6067">
          <w:pPr>
            <w:pStyle w:val="TOC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67" w:history="1">
            <w:r w:rsidR="00623E6E" w:rsidRPr="009B3D6E">
              <w:rPr>
                <w:rStyle w:val="Hyperlink"/>
                <w:noProof/>
              </w:rPr>
              <w:t>4.15.3.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Requerimientos de tecnología, equipos y maquinaria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_Toc535429567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IX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248E0CF2" w14:textId="36156BDD" w:rsidR="00623E6E" w:rsidRDefault="001A606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68" w:history="1">
            <w:r w:rsidR="00623E6E" w:rsidRPr="009B3D6E">
              <w:rPr>
                <w:rStyle w:val="Hyperlink"/>
                <w:noProof/>
              </w:rPr>
              <w:t>5.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PRESUPUESTO Y CRONOGRAMA DE ACTIVIDADES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_Toc535429568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78935902" w14:textId="72C9AB2E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69" w:history="1">
            <w:r w:rsidR="00623E6E" w:rsidRPr="009B3D6E">
              <w:rPr>
                <w:rStyle w:val="Hyperlink"/>
                <w:noProof/>
              </w:rPr>
              <w:t>5.1.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Presupuesto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_Toc535429569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47CA8B4D" w14:textId="262EBE90" w:rsidR="00623E6E" w:rsidRDefault="001A6067">
          <w:pPr>
            <w:pStyle w:val="TOC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70" w:history="1">
            <w:r w:rsidR="00623E6E" w:rsidRPr="009B3D6E">
              <w:rPr>
                <w:rStyle w:val="Hyperlink"/>
                <w:noProof/>
              </w:rPr>
              <w:t>5.1.1.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Económico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_Toc535429570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404EE044" w14:textId="65196474" w:rsidR="00623E6E" w:rsidRDefault="001A6067">
          <w:pPr>
            <w:pStyle w:val="TOC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71" w:history="1">
            <w:r w:rsidR="00623E6E" w:rsidRPr="009B3D6E">
              <w:rPr>
                <w:rStyle w:val="Hyperlink"/>
                <w:noProof/>
              </w:rPr>
              <w:t>5.1.2.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Financiero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_Toc535429571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2CFE5BA2" w14:textId="575CBB33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72" w:history="1">
            <w:r w:rsidR="00623E6E" w:rsidRPr="009B3D6E">
              <w:rPr>
                <w:rStyle w:val="Hyperlink"/>
                <w:noProof/>
              </w:rPr>
              <w:t>5.2.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Cronograma de actividades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_Toc535429572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350E21E8" w14:textId="3EE041B6" w:rsidR="00623E6E" w:rsidRDefault="001A606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73" w:history="1">
            <w:r w:rsidR="00623E6E" w:rsidRPr="009B3D6E">
              <w:rPr>
                <w:rStyle w:val="Hyperlink"/>
                <w:noProof/>
              </w:rPr>
              <w:t>6.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REFERENCIAS BIBLIOGRÁFICAS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_Toc535429573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7A3782C4" w14:textId="78CC8BE9" w:rsidR="00623E6E" w:rsidRDefault="001A606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74" w:history="1">
            <w:r w:rsidR="00623E6E" w:rsidRPr="009B3D6E">
              <w:rPr>
                <w:rStyle w:val="Hyperlink"/>
                <w:noProof/>
              </w:rPr>
              <w:t>7.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ANEXOS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_Toc535429574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3EA08FF7" w14:textId="21052E46" w:rsidR="00623E6E" w:rsidRDefault="001A6067">
          <w:pPr>
            <w:pStyle w:val="TOC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75" w:history="1">
            <w:r w:rsidR="00623E6E" w:rsidRPr="009B3D6E">
              <w:rPr>
                <w:rStyle w:val="Hyperlink"/>
                <w:noProof/>
              </w:rPr>
              <w:t>7.1.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Aval de la Investigación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_Toc535429575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30BFCCD3" w14:textId="14083710" w:rsidR="00623E6E" w:rsidRDefault="001A606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C" w:eastAsia="es-EC"/>
            </w:rPr>
          </w:pPr>
          <w:hyperlink w:anchor="_Toc535429576" w:history="1">
            <w:r w:rsidR="00623E6E" w:rsidRPr="009B3D6E">
              <w:rPr>
                <w:rStyle w:val="Hyperlink"/>
                <w:noProof/>
              </w:rPr>
              <w:t>8.</w:t>
            </w:r>
            <w:r w:rsidR="00623E6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EC" w:eastAsia="es-EC"/>
              </w:rPr>
              <w:tab/>
            </w:r>
            <w:r w:rsidR="00623E6E" w:rsidRPr="009B3D6E">
              <w:rPr>
                <w:rStyle w:val="Hyperlink"/>
                <w:noProof/>
              </w:rPr>
              <w:t>Publication bibliography</w:t>
            </w:r>
            <w:r w:rsidR="00623E6E">
              <w:rPr>
                <w:noProof/>
                <w:webHidden/>
              </w:rPr>
              <w:tab/>
            </w:r>
            <w:r w:rsidR="00623E6E">
              <w:rPr>
                <w:noProof/>
                <w:webHidden/>
              </w:rPr>
              <w:fldChar w:fldCharType="begin"/>
            </w:r>
            <w:r w:rsidR="00623E6E">
              <w:rPr>
                <w:noProof/>
                <w:webHidden/>
              </w:rPr>
              <w:instrText xml:space="preserve"> PAGEREF _Toc535429576 \h </w:instrText>
            </w:r>
            <w:r w:rsidR="00623E6E">
              <w:rPr>
                <w:noProof/>
                <w:webHidden/>
              </w:rPr>
            </w:r>
            <w:r w:rsidR="00623E6E">
              <w:rPr>
                <w:noProof/>
                <w:webHidden/>
              </w:rPr>
              <w:fldChar w:fldCharType="separate"/>
            </w:r>
            <w:r w:rsidR="00623E6E">
              <w:rPr>
                <w:noProof/>
                <w:webHidden/>
              </w:rPr>
              <w:t>X</w:t>
            </w:r>
            <w:r w:rsidR="00623E6E">
              <w:rPr>
                <w:noProof/>
                <w:webHidden/>
              </w:rPr>
              <w:fldChar w:fldCharType="end"/>
            </w:r>
          </w:hyperlink>
        </w:p>
        <w:p w14:paraId="475BD16F" w14:textId="6E495106" w:rsidR="00E53D62" w:rsidRPr="008155C9" w:rsidRDefault="00D12B26" w:rsidP="000E5749">
          <w:r w:rsidRPr="005D45E4">
            <w:rPr>
              <w:sz w:val="22"/>
              <w:szCs w:val="22"/>
            </w:rPr>
            <w:fldChar w:fldCharType="end"/>
          </w:r>
        </w:p>
      </w:sdtContent>
    </w:sdt>
    <w:p w14:paraId="4CF78EB7" w14:textId="4E366BD2" w:rsidR="003C125B" w:rsidRDefault="003C125B" w:rsidP="000E5749"/>
    <w:p w14:paraId="30753C6D" w14:textId="49293BFF" w:rsidR="00163601" w:rsidRDefault="00163601" w:rsidP="000E5749"/>
    <w:p w14:paraId="03023B06" w14:textId="77777777" w:rsidR="00352D9C" w:rsidRDefault="00352D9C" w:rsidP="000E5749"/>
    <w:p w14:paraId="589A6805" w14:textId="77777777" w:rsidR="00352D9C" w:rsidRDefault="00352D9C" w:rsidP="000E5749"/>
    <w:p w14:paraId="36957DFB" w14:textId="24E58211" w:rsidR="00352D9C" w:rsidRDefault="00352D9C" w:rsidP="000E5749"/>
    <w:p w14:paraId="200ECAD2" w14:textId="77777777" w:rsidR="00352D9C" w:rsidRDefault="00352D9C" w:rsidP="000E5749"/>
    <w:p w14:paraId="72879C73" w14:textId="208A80E4" w:rsidR="00352D9C" w:rsidRDefault="00352D9C" w:rsidP="000E5749"/>
    <w:p w14:paraId="5789D087" w14:textId="77777777" w:rsidR="00352D9C" w:rsidRDefault="00352D9C" w:rsidP="000E5749"/>
    <w:p w14:paraId="5D11A27C" w14:textId="77777777" w:rsidR="00352D9C" w:rsidRDefault="00352D9C" w:rsidP="000E5749"/>
    <w:p w14:paraId="089347EA" w14:textId="77777777" w:rsidR="00352D9C" w:rsidRDefault="00352D9C" w:rsidP="000E5749"/>
    <w:p w14:paraId="153A9FD2" w14:textId="1217BD3E" w:rsidR="00352D9C" w:rsidRDefault="00352D9C" w:rsidP="000E5749"/>
    <w:p w14:paraId="0511FD88" w14:textId="2DFE1D94" w:rsidR="00352D9C" w:rsidRDefault="00352D9C" w:rsidP="000E5749"/>
    <w:p w14:paraId="1E37ED66" w14:textId="77777777" w:rsidR="00352D9C" w:rsidRDefault="00352D9C" w:rsidP="000E5749"/>
    <w:p w14:paraId="629B3539" w14:textId="77777777" w:rsidR="00352D9C" w:rsidRDefault="00352D9C" w:rsidP="000E5749"/>
    <w:p w14:paraId="7755BD5F" w14:textId="5DFFA295" w:rsidR="00352D9C" w:rsidRDefault="00352D9C" w:rsidP="000E5749"/>
    <w:p w14:paraId="2F4ED468" w14:textId="77777777" w:rsidR="00352D9C" w:rsidRDefault="00352D9C" w:rsidP="000E5749"/>
    <w:p w14:paraId="7E376D06" w14:textId="77777777" w:rsidR="00352D9C" w:rsidRDefault="00352D9C" w:rsidP="000E5749"/>
    <w:p w14:paraId="2F5E77D1" w14:textId="77777777" w:rsidR="00352D9C" w:rsidRDefault="00352D9C" w:rsidP="000E5749"/>
    <w:p w14:paraId="5627517C" w14:textId="77777777" w:rsidR="00352D9C" w:rsidRDefault="00352D9C" w:rsidP="000E5749"/>
    <w:p w14:paraId="3D6DE39B" w14:textId="77777777" w:rsidR="00352D9C" w:rsidRDefault="00352D9C" w:rsidP="000E5749"/>
    <w:p w14:paraId="3BC177D1" w14:textId="77777777" w:rsidR="00352D9C" w:rsidRDefault="00352D9C" w:rsidP="000E5749"/>
    <w:p w14:paraId="081E63D9" w14:textId="77777777" w:rsidR="00352D9C" w:rsidRDefault="00352D9C" w:rsidP="000E5749"/>
    <w:p w14:paraId="10E923EC" w14:textId="77777777" w:rsidR="00352D9C" w:rsidRDefault="00352D9C" w:rsidP="000E5749"/>
    <w:p w14:paraId="5B13CF07" w14:textId="77777777" w:rsidR="00352D9C" w:rsidRDefault="00352D9C" w:rsidP="000E5749"/>
    <w:p w14:paraId="21FA2586" w14:textId="77777777" w:rsidR="00352D9C" w:rsidRDefault="00352D9C" w:rsidP="000E5749"/>
    <w:p w14:paraId="147E4153" w14:textId="77777777" w:rsidR="00352D9C" w:rsidRDefault="00352D9C" w:rsidP="000E5749"/>
    <w:p w14:paraId="4A9CD71B" w14:textId="77777777" w:rsidR="00352D9C" w:rsidRDefault="00352D9C" w:rsidP="000E5749"/>
    <w:p w14:paraId="7DF50B5C" w14:textId="77777777" w:rsidR="00352D9C" w:rsidRDefault="00352D9C" w:rsidP="000E5749"/>
    <w:p w14:paraId="5CED9BB5" w14:textId="77777777" w:rsidR="00352D9C" w:rsidRDefault="00352D9C" w:rsidP="000E5749"/>
    <w:p w14:paraId="227B57E1" w14:textId="77777777" w:rsidR="00352D9C" w:rsidRDefault="00352D9C" w:rsidP="000E5749"/>
    <w:p w14:paraId="70E72681" w14:textId="77777777" w:rsidR="00352D9C" w:rsidRPr="00163601" w:rsidRDefault="00352D9C" w:rsidP="000E5749"/>
    <w:p w14:paraId="39B0DFAF" w14:textId="4CD89B77" w:rsidR="00163601" w:rsidRDefault="00163601" w:rsidP="00B10B5B">
      <w:pPr>
        <w:pStyle w:val="Heading1"/>
        <w:numPr>
          <w:ilvl w:val="0"/>
          <w:numId w:val="0"/>
        </w:numPr>
        <w:ind w:left="709"/>
      </w:pPr>
      <w:bookmarkStart w:id="1" w:name="_Toc535429534"/>
      <w:r w:rsidRPr="00163601">
        <w:lastRenderedPageBreak/>
        <w:t>ÍNDICE DE TABLAS</w:t>
      </w:r>
      <w:bookmarkEnd w:id="1"/>
    </w:p>
    <w:p w14:paraId="2E129CD3" w14:textId="77777777" w:rsidR="007221DC" w:rsidRDefault="007221DC" w:rsidP="000E5749">
      <w:pPr>
        <w:rPr>
          <w:lang w:val="es-EC" w:eastAsia="es-EC"/>
        </w:rPr>
      </w:pPr>
    </w:p>
    <w:p w14:paraId="6EBD25E9" w14:textId="77777777" w:rsidR="00352D9C" w:rsidRDefault="00352D9C" w:rsidP="000E5749">
      <w:pPr>
        <w:rPr>
          <w:lang w:val="es-EC" w:eastAsia="es-EC"/>
        </w:rPr>
      </w:pPr>
    </w:p>
    <w:p w14:paraId="61E46466" w14:textId="77777777" w:rsidR="00352D9C" w:rsidRDefault="00352D9C" w:rsidP="000E5749">
      <w:pPr>
        <w:rPr>
          <w:lang w:val="es-EC" w:eastAsia="es-EC"/>
        </w:rPr>
      </w:pPr>
    </w:p>
    <w:p w14:paraId="11EC78B2" w14:textId="77777777" w:rsidR="00352D9C" w:rsidRDefault="00352D9C" w:rsidP="000E5749">
      <w:pPr>
        <w:rPr>
          <w:lang w:val="es-EC" w:eastAsia="es-EC"/>
        </w:rPr>
      </w:pPr>
    </w:p>
    <w:p w14:paraId="37DEFDC3" w14:textId="77777777" w:rsidR="00352D9C" w:rsidRDefault="00352D9C" w:rsidP="000E5749">
      <w:pPr>
        <w:rPr>
          <w:lang w:val="es-EC" w:eastAsia="es-EC"/>
        </w:rPr>
      </w:pPr>
    </w:p>
    <w:p w14:paraId="00B9E50E" w14:textId="77777777" w:rsidR="00352D9C" w:rsidRDefault="00352D9C" w:rsidP="000E5749">
      <w:pPr>
        <w:rPr>
          <w:lang w:val="es-EC" w:eastAsia="es-EC"/>
        </w:rPr>
      </w:pPr>
    </w:p>
    <w:p w14:paraId="7694FAF0" w14:textId="77777777" w:rsidR="00352D9C" w:rsidRDefault="00352D9C" w:rsidP="000E5749">
      <w:pPr>
        <w:rPr>
          <w:lang w:val="es-EC" w:eastAsia="es-EC"/>
        </w:rPr>
      </w:pPr>
    </w:p>
    <w:p w14:paraId="4C6BB383" w14:textId="77777777" w:rsidR="00352D9C" w:rsidRDefault="00352D9C" w:rsidP="000E5749">
      <w:pPr>
        <w:rPr>
          <w:lang w:val="es-EC" w:eastAsia="es-EC"/>
        </w:rPr>
      </w:pPr>
    </w:p>
    <w:p w14:paraId="5AD28460" w14:textId="77777777" w:rsidR="00352D9C" w:rsidRDefault="00352D9C" w:rsidP="000E5749">
      <w:pPr>
        <w:rPr>
          <w:lang w:val="es-EC" w:eastAsia="es-EC"/>
        </w:rPr>
      </w:pPr>
    </w:p>
    <w:p w14:paraId="592D4445" w14:textId="77777777" w:rsidR="00352D9C" w:rsidRDefault="00352D9C" w:rsidP="000E5749">
      <w:pPr>
        <w:rPr>
          <w:lang w:val="es-EC" w:eastAsia="es-EC"/>
        </w:rPr>
      </w:pPr>
    </w:p>
    <w:p w14:paraId="38A0EC66" w14:textId="77777777" w:rsidR="00352D9C" w:rsidRDefault="00352D9C" w:rsidP="000E5749">
      <w:pPr>
        <w:rPr>
          <w:lang w:val="es-EC" w:eastAsia="es-EC"/>
        </w:rPr>
      </w:pPr>
    </w:p>
    <w:p w14:paraId="1099DD06" w14:textId="77777777" w:rsidR="00352D9C" w:rsidRDefault="00352D9C" w:rsidP="000E5749">
      <w:pPr>
        <w:rPr>
          <w:lang w:val="es-EC" w:eastAsia="es-EC"/>
        </w:rPr>
      </w:pPr>
    </w:p>
    <w:p w14:paraId="79C0EC18" w14:textId="77777777" w:rsidR="00352D9C" w:rsidRDefault="00352D9C" w:rsidP="000E5749">
      <w:pPr>
        <w:rPr>
          <w:lang w:val="es-EC" w:eastAsia="es-EC"/>
        </w:rPr>
      </w:pPr>
    </w:p>
    <w:p w14:paraId="792E4868" w14:textId="77777777" w:rsidR="00352D9C" w:rsidRDefault="00352D9C" w:rsidP="000E5749">
      <w:pPr>
        <w:rPr>
          <w:lang w:val="es-EC" w:eastAsia="es-EC"/>
        </w:rPr>
      </w:pPr>
    </w:p>
    <w:p w14:paraId="7F9CA900" w14:textId="77777777" w:rsidR="00352D9C" w:rsidRDefault="00352D9C" w:rsidP="000E5749">
      <w:pPr>
        <w:rPr>
          <w:lang w:val="es-EC" w:eastAsia="es-EC"/>
        </w:rPr>
      </w:pPr>
    </w:p>
    <w:p w14:paraId="380C6281" w14:textId="77777777" w:rsidR="00352D9C" w:rsidRDefault="00352D9C" w:rsidP="000E5749">
      <w:pPr>
        <w:rPr>
          <w:lang w:val="es-EC" w:eastAsia="es-EC"/>
        </w:rPr>
      </w:pPr>
    </w:p>
    <w:p w14:paraId="4E2BD24B" w14:textId="77777777" w:rsidR="00352D9C" w:rsidRDefault="00352D9C" w:rsidP="000E5749">
      <w:pPr>
        <w:rPr>
          <w:lang w:val="es-EC" w:eastAsia="es-EC"/>
        </w:rPr>
      </w:pPr>
    </w:p>
    <w:p w14:paraId="022F6283" w14:textId="77777777" w:rsidR="00352D9C" w:rsidRDefault="00352D9C" w:rsidP="000E5749">
      <w:pPr>
        <w:rPr>
          <w:lang w:val="es-EC" w:eastAsia="es-EC"/>
        </w:rPr>
      </w:pPr>
    </w:p>
    <w:p w14:paraId="6EE2F834" w14:textId="77777777" w:rsidR="00352D9C" w:rsidRDefault="00352D9C" w:rsidP="000E5749">
      <w:pPr>
        <w:rPr>
          <w:lang w:val="es-EC" w:eastAsia="es-EC"/>
        </w:rPr>
      </w:pPr>
    </w:p>
    <w:p w14:paraId="1458E113" w14:textId="77777777" w:rsidR="00352D9C" w:rsidRDefault="00352D9C" w:rsidP="000E5749">
      <w:pPr>
        <w:rPr>
          <w:lang w:val="es-EC" w:eastAsia="es-EC"/>
        </w:rPr>
      </w:pPr>
    </w:p>
    <w:p w14:paraId="30BF5BF6" w14:textId="77777777" w:rsidR="00352D9C" w:rsidRDefault="00352D9C" w:rsidP="000E5749">
      <w:pPr>
        <w:rPr>
          <w:lang w:val="es-EC" w:eastAsia="es-EC"/>
        </w:rPr>
      </w:pPr>
    </w:p>
    <w:p w14:paraId="3837BFD7" w14:textId="77777777" w:rsidR="00352D9C" w:rsidRDefault="00352D9C" w:rsidP="000E5749">
      <w:pPr>
        <w:rPr>
          <w:lang w:val="es-EC" w:eastAsia="es-EC"/>
        </w:rPr>
      </w:pPr>
    </w:p>
    <w:p w14:paraId="4DC75BEB" w14:textId="77777777" w:rsidR="00352D9C" w:rsidRDefault="00352D9C" w:rsidP="000E5749">
      <w:pPr>
        <w:rPr>
          <w:lang w:val="es-EC" w:eastAsia="es-EC"/>
        </w:rPr>
      </w:pPr>
    </w:p>
    <w:p w14:paraId="741E24C7" w14:textId="77777777" w:rsidR="00352D9C" w:rsidRDefault="00352D9C" w:rsidP="000E5749">
      <w:pPr>
        <w:rPr>
          <w:lang w:val="es-EC" w:eastAsia="es-EC"/>
        </w:rPr>
      </w:pPr>
    </w:p>
    <w:p w14:paraId="4375E166" w14:textId="77777777" w:rsidR="00352D9C" w:rsidRDefault="00352D9C" w:rsidP="000E5749">
      <w:pPr>
        <w:rPr>
          <w:lang w:val="es-EC" w:eastAsia="es-EC"/>
        </w:rPr>
      </w:pPr>
    </w:p>
    <w:p w14:paraId="1C54F0AE" w14:textId="77777777" w:rsidR="00352D9C" w:rsidRDefault="00352D9C" w:rsidP="000E5749">
      <w:pPr>
        <w:rPr>
          <w:lang w:val="es-EC" w:eastAsia="es-EC"/>
        </w:rPr>
      </w:pPr>
    </w:p>
    <w:p w14:paraId="01A208E6" w14:textId="77777777" w:rsidR="00352D9C" w:rsidRDefault="00352D9C" w:rsidP="000E5749">
      <w:pPr>
        <w:rPr>
          <w:lang w:val="es-EC" w:eastAsia="es-EC"/>
        </w:rPr>
      </w:pPr>
    </w:p>
    <w:p w14:paraId="403C102F" w14:textId="77777777" w:rsidR="00352D9C" w:rsidRDefault="00352D9C" w:rsidP="000E5749">
      <w:pPr>
        <w:rPr>
          <w:lang w:val="es-EC" w:eastAsia="es-EC"/>
        </w:rPr>
      </w:pPr>
    </w:p>
    <w:p w14:paraId="5B45B07E" w14:textId="77777777" w:rsidR="00352D9C" w:rsidRDefault="00352D9C" w:rsidP="000E5749">
      <w:pPr>
        <w:rPr>
          <w:lang w:val="es-EC" w:eastAsia="es-EC"/>
        </w:rPr>
      </w:pPr>
    </w:p>
    <w:p w14:paraId="1B90B9C7" w14:textId="77777777" w:rsidR="00352D9C" w:rsidRDefault="00352D9C" w:rsidP="000E5749">
      <w:pPr>
        <w:rPr>
          <w:lang w:val="es-EC" w:eastAsia="es-EC"/>
        </w:rPr>
      </w:pPr>
    </w:p>
    <w:p w14:paraId="1A33BF44" w14:textId="77777777" w:rsidR="00352D9C" w:rsidRDefault="00352D9C" w:rsidP="000E5749">
      <w:pPr>
        <w:rPr>
          <w:lang w:val="es-EC" w:eastAsia="es-EC"/>
        </w:rPr>
      </w:pPr>
    </w:p>
    <w:p w14:paraId="4E3D617A" w14:textId="77777777" w:rsidR="00352D9C" w:rsidRDefault="00352D9C" w:rsidP="000E5749">
      <w:pPr>
        <w:rPr>
          <w:lang w:val="es-EC" w:eastAsia="es-EC"/>
        </w:rPr>
      </w:pPr>
    </w:p>
    <w:p w14:paraId="23D173FE" w14:textId="77777777" w:rsidR="00352D9C" w:rsidRDefault="00352D9C" w:rsidP="000E5749">
      <w:pPr>
        <w:rPr>
          <w:lang w:val="es-EC" w:eastAsia="es-EC"/>
        </w:rPr>
      </w:pPr>
    </w:p>
    <w:p w14:paraId="355B959D" w14:textId="77777777" w:rsidR="00352D9C" w:rsidRDefault="00352D9C" w:rsidP="000E5749">
      <w:pPr>
        <w:rPr>
          <w:lang w:val="es-EC" w:eastAsia="es-EC"/>
        </w:rPr>
      </w:pPr>
    </w:p>
    <w:p w14:paraId="158786AC" w14:textId="77777777" w:rsidR="00352D9C" w:rsidRDefault="00352D9C" w:rsidP="000E5749">
      <w:pPr>
        <w:rPr>
          <w:lang w:val="es-EC" w:eastAsia="es-EC"/>
        </w:rPr>
      </w:pPr>
    </w:p>
    <w:p w14:paraId="7DFDD1F3" w14:textId="77777777" w:rsidR="00352D9C" w:rsidRDefault="00352D9C" w:rsidP="000E5749">
      <w:pPr>
        <w:rPr>
          <w:lang w:val="es-EC" w:eastAsia="es-EC"/>
        </w:rPr>
      </w:pPr>
    </w:p>
    <w:p w14:paraId="0D6C4E31" w14:textId="77777777" w:rsidR="00352D9C" w:rsidRDefault="00352D9C" w:rsidP="000E5749">
      <w:pPr>
        <w:rPr>
          <w:lang w:val="es-EC" w:eastAsia="es-EC"/>
        </w:rPr>
      </w:pPr>
    </w:p>
    <w:p w14:paraId="0F006B78" w14:textId="77777777" w:rsidR="00352D9C" w:rsidRDefault="00352D9C" w:rsidP="000E5749">
      <w:pPr>
        <w:rPr>
          <w:lang w:val="es-EC" w:eastAsia="es-EC"/>
        </w:rPr>
      </w:pPr>
    </w:p>
    <w:p w14:paraId="1E27A0E1" w14:textId="77777777" w:rsidR="00352D9C" w:rsidRDefault="00352D9C" w:rsidP="000E5749">
      <w:pPr>
        <w:rPr>
          <w:lang w:val="es-EC" w:eastAsia="es-EC"/>
        </w:rPr>
      </w:pPr>
    </w:p>
    <w:p w14:paraId="715399BF" w14:textId="77777777" w:rsidR="00352D9C" w:rsidRDefault="00352D9C" w:rsidP="000E5749">
      <w:pPr>
        <w:rPr>
          <w:lang w:val="es-EC" w:eastAsia="es-EC"/>
        </w:rPr>
      </w:pPr>
    </w:p>
    <w:p w14:paraId="2F3E3590" w14:textId="77777777" w:rsidR="00352D9C" w:rsidRDefault="00352D9C" w:rsidP="000E5749">
      <w:pPr>
        <w:rPr>
          <w:lang w:val="es-EC" w:eastAsia="es-EC"/>
        </w:rPr>
      </w:pPr>
    </w:p>
    <w:p w14:paraId="0099B4DA" w14:textId="77777777" w:rsidR="00352D9C" w:rsidRDefault="00352D9C" w:rsidP="000E5749">
      <w:pPr>
        <w:rPr>
          <w:lang w:val="es-EC" w:eastAsia="es-EC"/>
        </w:rPr>
      </w:pPr>
    </w:p>
    <w:p w14:paraId="23BBB303" w14:textId="77777777" w:rsidR="00352D9C" w:rsidRDefault="00352D9C" w:rsidP="000E5749">
      <w:pPr>
        <w:rPr>
          <w:lang w:val="es-EC" w:eastAsia="es-EC"/>
        </w:rPr>
      </w:pPr>
    </w:p>
    <w:p w14:paraId="72CF4D2F" w14:textId="77777777" w:rsidR="00352D9C" w:rsidRDefault="00352D9C" w:rsidP="000E5749">
      <w:pPr>
        <w:rPr>
          <w:lang w:val="es-EC" w:eastAsia="es-EC"/>
        </w:rPr>
      </w:pPr>
    </w:p>
    <w:p w14:paraId="15D0FA47" w14:textId="77777777" w:rsidR="00352D9C" w:rsidRPr="007221DC" w:rsidRDefault="00352D9C" w:rsidP="000E5749">
      <w:pPr>
        <w:rPr>
          <w:lang w:val="es-EC" w:eastAsia="es-EC"/>
        </w:rPr>
      </w:pPr>
    </w:p>
    <w:p w14:paraId="069A1292" w14:textId="7A323F22" w:rsidR="00163601" w:rsidRPr="008D4942" w:rsidRDefault="00163601" w:rsidP="00B10B5B">
      <w:pPr>
        <w:pStyle w:val="Heading1"/>
        <w:numPr>
          <w:ilvl w:val="0"/>
          <w:numId w:val="0"/>
        </w:numPr>
        <w:ind w:left="709"/>
      </w:pPr>
      <w:bookmarkStart w:id="2" w:name="_Toc535429535"/>
      <w:r w:rsidRPr="008D4942">
        <w:lastRenderedPageBreak/>
        <w:t>ÍNDICE DE GRÁFICO</w:t>
      </w:r>
      <w:r w:rsidR="008D4942">
        <w:t>S</w:t>
      </w:r>
      <w:bookmarkEnd w:id="2"/>
    </w:p>
    <w:p w14:paraId="76B38B0F" w14:textId="77777777" w:rsidR="00163601" w:rsidRDefault="00163601" w:rsidP="000E5749"/>
    <w:p w14:paraId="0D1E2AC5" w14:textId="77777777" w:rsidR="00352D9C" w:rsidRDefault="00352D9C" w:rsidP="000E5749"/>
    <w:p w14:paraId="29D73601" w14:textId="77777777" w:rsidR="00352D9C" w:rsidRDefault="00352D9C" w:rsidP="000E5749"/>
    <w:p w14:paraId="403F9669" w14:textId="77777777" w:rsidR="00352D9C" w:rsidRDefault="00352D9C" w:rsidP="000E5749"/>
    <w:p w14:paraId="627A1003" w14:textId="77777777" w:rsidR="00352D9C" w:rsidRDefault="00352D9C" w:rsidP="000E5749"/>
    <w:p w14:paraId="7FC52312" w14:textId="77777777" w:rsidR="00352D9C" w:rsidRDefault="00352D9C" w:rsidP="000E5749"/>
    <w:p w14:paraId="48DF5D87" w14:textId="77777777" w:rsidR="00352D9C" w:rsidRDefault="00352D9C" w:rsidP="000E5749"/>
    <w:p w14:paraId="3C13E4C7" w14:textId="77777777" w:rsidR="00352D9C" w:rsidRDefault="00352D9C" w:rsidP="000E5749"/>
    <w:p w14:paraId="623C6CE0" w14:textId="77777777" w:rsidR="00352D9C" w:rsidRDefault="00352D9C" w:rsidP="000E5749"/>
    <w:p w14:paraId="4329AB43" w14:textId="77777777" w:rsidR="00352D9C" w:rsidRDefault="00352D9C" w:rsidP="000E5749"/>
    <w:p w14:paraId="309BF3AC" w14:textId="77777777" w:rsidR="00352D9C" w:rsidRDefault="00352D9C" w:rsidP="000E5749"/>
    <w:p w14:paraId="69DFC827" w14:textId="77777777" w:rsidR="00352D9C" w:rsidRDefault="00352D9C" w:rsidP="000E5749"/>
    <w:p w14:paraId="490E62A0" w14:textId="77777777" w:rsidR="00352D9C" w:rsidRDefault="00352D9C" w:rsidP="000E5749"/>
    <w:p w14:paraId="47EA6187" w14:textId="77777777" w:rsidR="00352D9C" w:rsidRDefault="00352D9C" w:rsidP="000E5749"/>
    <w:p w14:paraId="05AC43E0" w14:textId="77777777" w:rsidR="00352D9C" w:rsidRDefault="00352D9C" w:rsidP="000E5749"/>
    <w:p w14:paraId="3CB494F5" w14:textId="77777777" w:rsidR="00352D9C" w:rsidRDefault="00352D9C" w:rsidP="000E5749"/>
    <w:p w14:paraId="76C357C3" w14:textId="77777777" w:rsidR="00352D9C" w:rsidRDefault="00352D9C" w:rsidP="000E5749"/>
    <w:p w14:paraId="3F0ACF19" w14:textId="77777777" w:rsidR="00352D9C" w:rsidRDefault="00352D9C" w:rsidP="000E5749"/>
    <w:p w14:paraId="1CB7C448" w14:textId="77777777" w:rsidR="00352D9C" w:rsidRDefault="00352D9C" w:rsidP="000E5749"/>
    <w:p w14:paraId="50F1BB99" w14:textId="77777777" w:rsidR="00352D9C" w:rsidRDefault="00352D9C" w:rsidP="000E5749"/>
    <w:p w14:paraId="64B6B452" w14:textId="77777777" w:rsidR="00352D9C" w:rsidRDefault="00352D9C" w:rsidP="000E5749"/>
    <w:p w14:paraId="5030A287" w14:textId="77777777" w:rsidR="00352D9C" w:rsidRDefault="00352D9C" w:rsidP="000E5749"/>
    <w:p w14:paraId="74D7EEBB" w14:textId="77777777" w:rsidR="00352D9C" w:rsidRDefault="00352D9C" w:rsidP="000E5749"/>
    <w:p w14:paraId="1AEE6609" w14:textId="77777777" w:rsidR="00352D9C" w:rsidRDefault="00352D9C" w:rsidP="000E5749"/>
    <w:p w14:paraId="46CD228A" w14:textId="77777777" w:rsidR="00352D9C" w:rsidRDefault="00352D9C" w:rsidP="000E5749"/>
    <w:p w14:paraId="46B2D59C" w14:textId="77777777" w:rsidR="00352D9C" w:rsidRDefault="00352D9C" w:rsidP="000E5749"/>
    <w:p w14:paraId="55B99477" w14:textId="77777777" w:rsidR="00352D9C" w:rsidRDefault="00352D9C" w:rsidP="000E5749"/>
    <w:p w14:paraId="4B818E6B" w14:textId="77777777" w:rsidR="00352D9C" w:rsidRDefault="00352D9C" w:rsidP="000E5749"/>
    <w:p w14:paraId="44417C02" w14:textId="77777777" w:rsidR="00352D9C" w:rsidRDefault="00352D9C" w:rsidP="000E5749"/>
    <w:p w14:paraId="1F3F2A1A" w14:textId="77777777" w:rsidR="00352D9C" w:rsidRDefault="00352D9C" w:rsidP="000E5749"/>
    <w:p w14:paraId="553EE4F6" w14:textId="77777777" w:rsidR="00352D9C" w:rsidRDefault="00352D9C" w:rsidP="000E5749"/>
    <w:p w14:paraId="68E29013" w14:textId="77777777" w:rsidR="00352D9C" w:rsidRDefault="00352D9C" w:rsidP="000E5749"/>
    <w:p w14:paraId="56BE1985" w14:textId="77777777" w:rsidR="00352D9C" w:rsidRDefault="00352D9C" w:rsidP="000E5749"/>
    <w:p w14:paraId="55E5DD61" w14:textId="77777777" w:rsidR="00352D9C" w:rsidRDefault="00352D9C" w:rsidP="000E5749"/>
    <w:p w14:paraId="6E6AB8D0" w14:textId="77777777" w:rsidR="00352D9C" w:rsidRDefault="00352D9C" w:rsidP="000E5749"/>
    <w:p w14:paraId="0F40F6F5" w14:textId="77777777" w:rsidR="00352D9C" w:rsidRDefault="00352D9C" w:rsidP="000E5749"/>
    <w:p w14:paraId="4A4EBDFD" w14:textId="77777777" w:rsidR="00352D9C" w:rsidRDefault="00352D9C" w:rsidP="000E5749"/>
    <w:p w14:paraId="49DB7A76" w14:textId="77777777" w:rsidR="00352D9C" w:rsidRDefault="00352D9C" w:rsidP="000E5749"/>
    <w:p w14:paraId="03F5DBC2" w14:textId="77777777" w:rsidR="00352D9C" w:rsidRDefault="00352D9C" w:rsidP="000E5749"/>
    <w:p w14:paraId="09FC619E" w14:textId="77777777" w:rsidR="00352D9C" w:rsidRDefault="00352D9C" w:rsidP="000E5749"/>
    <w:p w14:paraId="3239B075" w14:textId="77777777" w:rsidR="00352D9C" w:rsidRDefault="00352D9C" w:rsidP="000E5749"/>
    <w:p w14:paraId="6A334BF9" w14:textId="77777777" w:rsidR="00352D9C" w:rsidRDefault="00352D9C" w:rsidP="000E5749"/>
    <w:p w14:paraId="4CF676A2" w14:textId="77777777" w:rsidR="00352D9C" w:rsidRDefault="00352D9C" w:rsidP="000E5749"/>
    <w:p w14:paraId="26320343" w14:textId="77777777" w:rsidR="00352D9C" w:rsidRDefault="00352D9C" w:rsidP="000E5749"/>
    <w:p w14:paraId="67B3F615" w14:textId="77777777" w:rsidR="00352D9C" w:rsidRDefault="00352D9C" w:rsidP="000E5749"/>
    <w:p w14:paraId="7DF46E2C" w14:textId="77777777" w:rsidR="00352D9C" w:rsidRDefault="00352D9C" w:rsidP="000E5749"/>
    <w:p w14:paraId="2533996E" w14:textId="77777777" w:rsidR="00352D9C" w:rsidRPr="00163601" w:rsidRDefault="00352D9C" w:rsidP="000E5749"/>
    <w:p w14:paraId="2C542391" w14:textId="2D2FDD26" w:rsidR="00163601" w:rsidRPr="0005344A" w:rsidRDefault="00163601" w:rsidP="000E5749">
      <w:pPr>
        <w:pStyle w:val="Heading1"/>
      </w:pPr>
      <w:bookmarkStart w:id="3" w:name="_Toc535429536"/>
      <w:r w:rsidRPr="0005344A">
        <w:lastRenderedPageBreak/>
        <w:t>INTRODUCCIÓN</w:t>
      </w:r>
      <w:bookmarkEnd w:id="3"/>
    </w:p>
    <w:p w14:paraId="60EABB21" w14:textId="5D72E184" w:rsidR="00163601" w:rsidRPr="00C26C7B" w:rsidRDefault="00163601" w:rsidP="000E5749"/>
    <w:p w14:paraId="2819C46B" w14:textId="613B3520" w:rsidR="00163601" w:rsidRPr="0005344A" w:rsidRDefault="00163601" w:rsidP="000E5749">
      <w:pPr>
        <w:pStyle w:val="Heading2"/>
      </w:pPr>
      <w:bookmarkStart w:id="4" w:name="_Toc535429537"/>
      <w:r w:rsidRPr="0005344A">
        <w:t>Planteamiento del problema</w:t>
      </w:r>
      <w:bookmarkEnd w:id="4"/>
      <w:r w:rsidRPr="0005344A">
        <w:tab/>
      </w:r>
    </w:p>
    <w:p w14:paraId="6B60D99A" w14:textId="77777777" w:rsidR="0005344A" w:rsidRPr="0005344A" w:rsidRDefault="00163601" w:rsidP="000E5749">
      <w:pPr>
        <w:pStyle w:val="Heading3"/>
      </w:pPr>
      <w:bookmarkStart w:id="5" w:name="_Toc535429538"/>
      <w:r w:rsidRPr="0005344A">
        <w:t>Enunciado del problema</w:t>
      </w:r>
      <w:bookmarkEnd w:id="5"/>
      <w:r w:rsidRPr="0005344A">
        <w:t xml:space="preserve"> </w:t>
      </w:r>
    </w:p>
    <w:p w14:paraId="7F911821" w14:textId="3BA71B92" w:rsidR="00163601" w:rsidRPr="0005344A" w:rsidRDefault="00163601" w:rsidP="000E5749">
      <w:r w:rsidRPr="0005344A">
        <w:t>Descripción</w:t>
      </w:r>
    </w:p>
    <w:p w14:paraId="11BF5C91" w14:textId="77777777" w:rsidR="00233EDA" w:rsidRPr="00233EDA" w:rsidRDefault="00233EDA" w:rsidP="000E5749"/>
    <w:p w14:paraId="7EB7A6E2" w14:textId="77777777" w:rsidR="0005344A" w:rsidRDefault="00163601" w:rsidP="000E5749">
      <w:pPr>
        <w:pStyle w:val="Heading3"/>
      </w:pPr>
      <w:bookmarkStart w:id="6" w:name="_Toc535429539"/>
      <w:r w:rsidRPr="00C26C7B">
        <w:t>Formulación (Incógnita)</w:t>
      </w:r>
      <w:bookmarkEnd w:id="6"/>
      <w:r w:rsidRPr="00C26C7B">
        <w:t xml:space="preserve"> </w:t>
      </w:r>
    </w:p>
    <w:p w14:paraId="7C57B354" w14:textId="0E8AECD8" w:rsidR="00163601" w:rsidRPr="00C26C7B" w:rsidRDefault="00163601" w:rsidP="000E5749">
      <w:r w:rsidRPr="00C26C7B">
        <w:t>Opcional según el tipo de trabajo de titulación</w:t>
      </w:r>
    </w:p>
    <w:p w14:paraId="4B879BC5" w14:textId="77777777" w:rsidR="00163601" w:rsidRPr="00C26C7B" w:rsidRDefault="00163601" w:rsidP="000E5749"/>
    <w:p w14:paraId="02ACE028" w14:textId="77777777" w:rsidR="0005344A" w:rsidRDefault="00163601" w:rsidP="000E5749">
      <w:pPr>
        <w:pStyle w:val="Heading2"/>
      </w:pPr>
      <w:bookmarkStart w:id="7" w:name="_Toc535429540"/>
      <w:r w:rsidRPr="00C26C7B">
        <w:t>Justificación</w:t>
      </w:r>
      <w:bookmarkEnd w:id="7"/>
    </w:p>
    <w:p w14:paraId="2C6FB0F4" w14:textId="6B37DA86" w:rsidR="00163601" w:rsidRPr="00C26C7B" w:rsidRDefault="00163601" w:rsidP="000E5749">
      <w:r w:rsidRPr="00C26C7B">
        <w:t xml:space="preserve"> </w:t>
      </w:r>
      <w:r w:rsidR="0005344A">
        <w:t>T</w:t>
      </w:r>
      <w:r w:rsidR="00370EAF" w:rsidRPr="00C26C7B">
        <w:t>écnica, científica y económica</w:t>
      </w:r>
    </w:p>
    <w:p w14:paraId="17752662" w14:textId="77777777" w:rsidR="00163601" w:rsidRPr="00C26C7B" w:rsidRDefault="00163601" w:rsidP="000E5749"/>
    <w:p w14:paraId="53E4590E" w14:textId="7B2C1B23" w:rsidR="00163601" w:rsidRPr="000E5749" w:rsidRDefault="00163601" w:rsidP="000E5749">
      <w:pPr>
        <w:pStyle w:val="Heading1"/>
      </w:pPr>
      <w:bookmarkStart w:id="8" w:name="_Toc535429541"/>
      <w:r w:rsidRPr="000E5749">
        <w:rPr>
          <w:rStyle w:val="Heading1Char"/>
          <w:b/>
        </w:rPr>
        <w:t>OBJETIVOS DE LA INVESTIGACIÓN</w:t>
      </w:r>
      <w:bookmarkEnd w:id="8"/>
      <w:r w:rsidRPr="000E5749">
        <w:tab/>
      </w:r>
    </w:p>
    <w:p w14:paraId="7A3954CF" w14:textId="2EA74C96" w:rsidR="00163601" w:rsidRPr="00C26C7B" w:rsidRDefault="00163601" w:rsidP="000E5749">
      <w:pPr>
        <w:pStyle w:val="Heading2"/>
      </w:pPr>
      <w:bookmarkStart w:id="9" w:name="_Toc535429542"/>
      <w:r w:rsidRPr="00C26C7B">
        <w:t>Objetivo General</w:t>
      </w:r>
      <w:bookmarkEnd w:id="9"/>
      <w:r w:rsidRPr="00C26C7B">
        <w:tab/>
      </w:r>
    </w:p>
    <w:p w14:paraId="04778A88" w14:textId="6331F52A" w:rsidR="00163601" w:rsidRPr="00C26C7B" w:rsidRDefault="00163601" w:rsidP="000E5749">
      <w:pPr>
        <w:pStyle w:val="Heading2"/>
      </w:pPr>
      <w:bookmarkStart w:id="10" w:name="_Toc535429543"/>
      <w:r w:rsidRPr="00C26C7B">
        <w:t>Objetivos Específicos</w:t>
      </w:r>
      <w:bookmarkEnd w:id="10"/>
      <w:r w:rsidRPr="00C26C7B">
        <w:tab/>
      </w:r>
    </w:p>
    <w:p w14:paraId="76AB680C" w14:textId="77777777" w:rsidR="00163601" w:rsidRPr="00C26C7B" w:rsidRDefault="00163601" w:rsidP="000E5749"/>
    <w:p w14:paraId="790A244C" w14:textId="0E972636" w:rsidR="00163601" w:rsidRPr="000E5749" w:rsidRDefault="00163601" w:rsidP="000E5749">
      <w:pPr>
        <w:pStyle w:val="Heading1"/>
        <w:rPr>
          <w:rStyle w:val="Heading1Char"/>
          <w:b/>
        </w:rPr>
      </w:pPr>
      <w:bookmarkStart w:id="11" w:name="_Toc535429544"/>
      <w:r w:rsidRPr="000E5749">
        <w:rPr>
          <w:rStyle w:val="Heading1Char"/>
          <w:b/>
        </w:rPr>
        <w:t>MARCO TEÓRICO</w:t>
      </w:r>
      <w:bookmarkEnd w:id="11"/>
      <w:r w:rsidRPr="000E5749">
        <w:rPr>
          <w:rStyle w:val="Heading1Char"/>
          <w:b/>
        </w:rPr>
        <w:tab/>
      </w:r>
    </w:p>
    <w:p w14:paraId="4C9B2966" w14:textId="77777777" w:rsidR="00D76519" w:rsidRPr="004D6E7A" w:rsidRDefault="00163601" w:rsidP="000E5749">
      <w:pPr>
        <w:pStyle w:val="Heading2"/>
        <w:rPr>
          <w:lang w:eastAsia="es-EC"/>
        </w:rPr>
      </w:pPr>
      <w:bookmarkStart w:id="12" w:name="_Toc535429545"/>
      <w:r w:rsidRPr="004D6E7A">
        <w:rPr>
          <w:lang w:eastAsia="es-EC"/>
        </w:rPr>
        <w:t>Antecedentes</w:t>
      </w:r>
      <w:bookmarkEnd w:id="12"/>
    </w:p>
    <w:p w14:paraId="025352E5" w14:textId="77777777" w:rsidR="003A09D7" w:rsidRPr="00C26C7B" w:rsidRDefault="005F13CF" w:rsidP="000E5749">
      <w:pPr>
        <w:pStyle w:val="Heading2"/>
        <w:rPr>
          <w:lang w:eastAsia="es-EC"/>
        </w:rPr>
      </w:pPr>
      <w:bookmarkStart w:id="13" w:name="_Toc535429546"/>
      <w:r w:rsidRPr="004D6E7A">
        <w:rPr>
          <w:lang w:eastAsia="es-EC"/>
        </w:rPr>
        <w:t>Bases teóricas</w:t>
      </w:r>
      <w:bookmarkEnd w:id="13"/>
    </w:p>
    <w:p w14:paraId="0FA5B344" w14:textId="77777777" w:rsidR="003A09D7" w:rsidRPr="00C26C7B" w:rsidRDefault="003A09D7" w:rsidP="000E5749">
      <w:pPr>
        <w:pStyle w:val="Heading2"/>
      </w:pPr>
      <w:bookmarkStart w:id="14" w:name="_Toc535429547"/>
      <w:r w:rsidRPr="00C26C7B">
        <w:rPr>
          <w:lang w:eastAsia="es-EC"/>
        </w:rPr>
        <w:t>Bases</w:t>
      </w:r>
      <w:r w:rsidR="00163601" w:rsidRPr="00C26C7B">
        <w:rPr>
          <w:lang w:eastAsia="es-EC"/>
        </w:rPr>
        <w:t xml:space="preserve"> conceptual</w:t>
      </w:r>
      <w:r w:rsidRPr="00C26C7B">
        <w:rPr>
          <w:lang w:eastAsia="es-EC"/>
        </w:rPr>
        <w:t>es</w:t>
      </w:r>
      <w:bookmarkEnd w:id="14"/>
    </w:p>
    <w:p w14:paraId="5C3742AC" w14:textId="2E65BA38" w:rsidR="00041E13" w:rsidRPr="00C26C7B" w:rsidRDefault="003A09D7" w:rsidP="000E5749">
      <w:pPr>
        <w:pStyle w:val="Heading2"/>
      </w:pPr>
      <w:bookmarkStart w:id="15" w:name="_Toc535429548"/>
      <w:r w:rsidRPr="00C26C7B">
        <w:t>Base</w:t>
      </w:r>
      <w:r w:rsidR="00041E13" w:rsidRPr="00C26C7B">
        <w:t xml:space="preserve"> Legal (si aplica)</w:t>
      </w:r>
      <w:bookmarkEnd w:id="15"/>
    </w:p>
    <w:p w14:paraId="670C4170" w14:textId="77777777" w:rsidR="00041E13" w:rsidRPr="00C26C7B" w:rsidRDefault="00041E13" w:rsidP="000E5749">
      <w:pPr>
        <w:rPr>
          <w:rFonts w:eastAsiaTheme="majorEastAsia"/>
          <w:lang w:eastAsia="es-EC"/>
        </w:rPr>
      </w:pPr>
    </w:p>
    <w:p w14:paraId="19DBD341" w14:textId="77777777" w:rsidR="00C26C7B" w:rsidRPr="000E5749" w:rsidRDefault="00163601" w:rsidP="000E5749">
      <w:pPr>
        <w:pStyle w:val="Heading1"/>
        <w:rPr>
          <w:rStyle w:val="Heading1Char"/>
          <w:b/>
        </w:rPr>
      </w:pPr>
      <w:bookmarkStart w:id="16" w:name="_Toc535429549"/>
      <w:r w:rsidRPr="000E5749">
        <w:rPr>
          <w:rStyle w:val="Heading1Char"/>
          <w:b/>
        </w:rPr>
        <w:t>METODOLOGÍA</w:t>
      </w:r>
      <w:bookmarkEnd w:id="16"/>
    </w:p>
    <w:p w14:paraId="151F6DD9" w14:textId="6F47357C" w:rsidR="00163601" w:rsidRPr="00C26C7B" w:rsidRDefault="00163601" w:rsidP="000E5749">
      <w:r w:rsidRPr="00C26C7B">
        <w:tab/>
      </w:r>
    </w:p>
    <w:p w14:paraId="78472914" w14:textId="77777777" w:rsidR="006320E9" w:rsidRDefault="00163601" w:rsidP="000E5749">
      <w:pPr>
        <w:pStyle w:val="Heading2"/>
      </w:pPr>
      <w:bookmarkStart w:id="17" w:name="_Toc535429550"/>
      <w:r w:rsidRPr="00C26C7B">
        <w:t xml:space="preserve">Tipo </w:t>
      </w:r>
      <w:r w:rsidR="00D03442" w:rsidRPr="00C26C7B">
        <w:t xml:space="preserve">de </w:t>
      </w:r>
      <w:r w:rsidR="000A6EFE" w:rsidRPr="00C26C7B">
        <w:t>Investigación</w:t>
      </w:r>
      <w:bookmarkEnd w:id="17"/>
    </w:p>
    <w:p w14:paraId="7EB3AACF" w14:textId="19193D08" w:rsidR="000E5749" w:rsidRDefault="000A6EFE" w:rsidP="006320E9">
      <w:pPr>
        <w:pStyle w:val="Heading2"/>
        <w:numPr>
          <w:ilvl w:val="0"/>
          <w:numId w:val="0"/>
        </w:numPr>
        <w:ind w:left="76"/>
      </w:pPr>
      <w:r w:rsidRPr="00C26C7B">
        <w:t xml:space="preserve"> </w:t>
      </w:r>
    </w:p>
    <w:p w14:paraId="35EFC6B7" w14:textId="5E782263" w:rsidR="000A6EFE" w:rsidRDefault="0006198D" w:rsidP="00AB5919">
      <w:r>
        <w:t xml:space="preserve">Por el </w:t>
      </w:r>
      <w:r w:rsidR="006320E9">
        <w:t xml:space="preserve">método de investigación cuantitativa, ya que las variables en estudio son mudables estadísticas, </w:t>
      </w:r>
      <w:r w:rsidR="00AB5919">
        <w:t>s</w:t>
      </w:r>
      <w:r w:rsidR="004803CD">
        <w:t xml:space="preserve">egún el </w:t>
      </w:r>
      <w:proofErr w:type="spellStart"/>
      <w:r w:rsidR="006320E9">
        <w:t>objetiv</w:t>
      </w:r>
      <w:proofErr w:type="spellEnd"/>
      <w:r w:rsidR="004803CD">
        <w:rPr>
          <w:lang w:val="es-ES_tradnl"/>
        </w:rPr>
        <w:t>o</w:t>
      </w:r>
      <w:r w:rsidR="00AB5919" w:rsidRPr="00AB5919">
        <w:t xml:space="preserve"> aplicada</w:t>
      </w:r>
      <w:r w:rsidR="006320E9">
        <w:t xml:space="preserve"> ya que la investigación se centra en la solución de un problema en el campo de la medicina</w:t>
      </w:r>
      <w:r w:rsidR="00AB5919">
        <w:t>, s</w:t>
      </w:r>
      <w:r w:rsidR="00AB5919" w:rsidRPr="00AB5919">
        <w:t>egún el nivel de profundización en el objeto de estudio</w:t>
      </w:r>
      <w:r w:rsidR="006320E9">
        <w:t xml:space="preserve"> </w:t>
      </w:r>
      <w:r>
        <w:t xml:space="preserve"> e</w:t>
      </w:r>
      <w:r w:rsidR="00AB5919" w:rsidRPr="00AB5919">
        <w:t>xplicativa</w:t>
      </w:r>
      <w:r w:rsidR="00B03BA4">
        <w:t xml:space="preserve"> ya que se busca determinar las causas que involucran el desarrollo del </w:t>
      </w:r>
      <w:proofErr w:type="spellStart"/>
      <w:r w:rsidR="00B03BA4">
        <w:t>cancer</w:t>
      </w:r>
      <w:proofErr w:type="spellEnd"/>
      <w:r w:rsidR="00AB5919">
        <w:t>,</w:t>
      </w:r>
      <w:r w:rsidR="00B03BA4">
        <w:t xml:space="preserve"> </w:t>
      </w:r>
      <w:r w:rsidR="00AB5919">
        <w:t>s</w:t>
      </w:r>
      <w:r>
        <w:t xml:space="preserve">egún la manipulación de </w:t>
      </w:r>
      <w:r w:rsidR="00AB5919" w:rsidRPr="00AB5919">
        <w:t>variables</w:t>
      </w:r>
      <w:r w:rsidR="00D54FA9">
        <w:t xml:space="preserve"> es</w:t>
      </w:r>
      <w:r w:rsidR="00752DD6">
        <w:t xml:space="preserve"> </w:t>
      </w:r>
      <w:r>
        <w:t>n</w:t>
      </w:r>
      <w:r w:rsidR="00752DD6" w:rsidRPr="00752DD6">
        <w:t>o experimental</w:t>
      </w:r>
      <w:r w:rsidR="00B03BA4">
        <w:t xml:space="preserve"> ya que la matriz de información proviene de una fuente secundaria</w:t>
      </w:r>
      <w:r w:rsidR="001905FB">
        <w:t>, s</w:t>
      </w:r>
      <w:r w:rsidR="001905FB" w:rsidRPr="001905FB">
        <w:t>egún el tipo de inferencia</w:t>
      </w:r>
      <w:r w:rsidR="00B03BA4">
        <w:t xml:space="preserve"> </w:t>
      </w:r>
      <w:r w:rsidR="001905FB">
        <w:t xml:space="preserve"> </w:t>
      </w:r>
      <w:r w:rsidR="001905FB" w:rsidRPr="001905FB">
        <w:t>inductiv</w:t>
      </w:r>
      <w:r w:rsidR="001905FB">
        <w:t xml:space="preserve">a </w:t>
      </w:r>
      <w:r w:rsidR="00B03BA4">
        <w:t xml:space="preserve"> ya que se busca conocer los factores influyentes en las </w:t>
      </w:r>
      <w:proofErr w:type="spellStart"/>
      <w:r w:rsidR="00B03BA4">
        <w:t>patalogias</w:t>
      </w:r>
      <w:proofErr w:type="spellEnd"/>
      <w:r w:rsidR="00B03BA4">
        <w:t xml:space="preserve"> a través de la información concentrada en Solca,  </w:t>
      </w:r>
      <w:r w:rsidR="001905FB">
        <w:t>s</w:t>
      </w:r>
      <w:r>
        <w:t>egún el periodo temporal t</w:t>
      </w:r>
      <w:r w:rsidR="001905FB" w:rsidRPr="001905FB">
        <w:t>ransversal</w:t>
      </w:r>
      <w:r w:rsidR="00B03BA4">
        <w:t xml:space="preserve"> ya que no se siguió al individuo en el lapso del tiempo.</w:t>
      </w:r>
      <w:r w:rsidR="00166961">
        <w:t xml:space="preserve"> </w:t>
      </w:r>
      <w:r w:rsidR="00C9103B">
        <w:fldChar w:fldCharType="begin"/>
      </w:r>
      <w:r w:rsidR="00C9103B">
        <w:instrText>ADDIN CITAVI.PLACEHOLDER 8679dab8-d225-4d9e-bd04-194036a067c8 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</w:instrText>
      </w:r>
      <w:r w:rsidR="00C9103B">
        <w:fldChar w:fldCharType="separate"/>
      </w:r>
      <w:bookmarkStart w:id="18" w:name="_CTVP0018679dab8d2254d9ebd04194036a067c8"/>
      <w:r w:rsidR="00C9103B">
        <w:t>(Hernández Sampieri et al. 2014)</w:t>
      </w:r>
      <w:bookmarkEnd w:id="18"/>
      <w:r w:rsidR="00C9103B">
        <w:fldChar w:fldCharType="end"/>
      </w:r>
      <w:r w:rsidR="009929E7">
        <w:t xml:space="preserve"> </w:t>
      </w:r>
      <w:r w:rsidR="009929E7">
        <w:fldChar w:fldCharType="begin"/>
      </w:r>
      <w:r w:rsidR="009929E7">
        <w:instrText>ADDIN CITAVI.PLACEHOLDER e49e7b68-24a5-4709-9f5e-1080f9707d3f 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</w:instrText>
      </w:r>
      <w:r w:rsidR="009929E7">
        <w:fldChar w:fldCharType="separate"/>
      </w:r>
      <w:bookmarkStart w:id="19" w:name="_CTVP001e49e7b6824a547099f5e1080f9707d3f"/>
      <w:r w:rsidR="009929E7">
        <w:t>(Patten and Newhart 2018)</w:t>
      </w:r>
      <w:bookmarkEnd w:id="19"/>
      <w:r w:rsidR="009929E7">
        <w:fldChar w:fldCharType="end"/>
      </w:r>
    </w:p>
    <w:p w14:paraId="2EDA1064" w14:textId="77777777" w:rsidR="000E5749" w:rsidRPr="000E5749" w:rsidRDefault="000E5749" w:rsidP="000E5749"/>
    <w:p w14:paraId="67C96E72" w14:textId="0DBFB711" w:rsidR="00E5441E" w:rsidRDefault="00207CE7" w:rsidP="000E5749">
      <w:pPr>
        <w:pStyle w:val="Heading2"/>
      </w:pPr>
      <w:bookmarkStart w:id="20" w:name="_Toc535429551"/>
      <w:r w:rsidRPr="00C26C7B">
        <w:t>D</w:t>
      </w:r>
      <w:r w:rsidR="00E5441E" w:rsidRPr="00C26C7B">
        <w:t xml:space="preserve">iseño </w:t>
      </w:r>
      <w:r w:rsidRPr="00C26C7B">
        <w:t>de la Investigación</w:t>
      </w:r>
      <w:bookmarkEnd w:id="20"/>
    </w:p>
    <w:p w14:paraId="6443DC86" w14:textId="3C0F3CBF" w:rsidR="00E12ABD" w:rsidRDefault="00D86D33" w:rsidP="00E12ABD">
      <w:r>
        <w:t xml:space="preserve">Por el método de investigación cuantitativa, ya que las variables en estudio son mudables estadísticas </w:t>
      </w:r>
      <w:proofErr w:type="gramStart"/>
      <w:r>
        <w:t xml:space="preserve">y </w:t>
      </w:r>
      <w:r w:rsidRPr="00D86D33">
        <w:t xml:space="preserve"> </w:t>
      </w:r>
      <w:r>
        <w:t>según</w:t>
      </w:r>
      <w:proofErr w:type="gramEnd"/>
      <w:r>
        <w:t xml:space="preserve"> la manipulación de </w:t>
      </w:r>
      <w:r w:rsidRPr="00AB5919">
        <w:t>variables</w:t>
      </w:r>
      <w:r>
        <w:t xml:space="preserve"> </w:t>
      </w:r>
      <w:r w:rsidRPr="00AB5919">
        <w:t>experimental</w:t>
      </w:r>
      <w:r>
        <w:t>,  n</w:t>
      </w:r>
      <w:r w:rsidRPr="00752DD6">
        <w:t>o experimental</w:t>
      </w:r>
      <w:r>
        <w:t xml:space="preserve"> ya que la matriz de información proviene de una fuente secundaria.</w:t>
      </w:r>
      <w:r w:rsidRPr="00D86D33">
        <w:t xml:space="preserve"> </w:t>
      </w:r>
      <w:r>
        <w:fldChar w:fldCharType="begin"/>
      </w:r>
      <w:r>
        <w:instrText>ADDIN CITAVI.PLACEHOLDER 35f3c6f7-2d28-437a-a964-386b9c1d80ce 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</w:instrText>
      </w:r>
      <w:r>
        <w:fldChar w:fldCharType="separate"/>
      </w:r>
      <w:r>
        <w:t>(Berger et al. 2018)</w:t>
      </w:r>
      <w:r>
        <w:fldChar w:fldCharType="end"/>
      </w:r>
    </w:p>
    <w:p w14:paraId="2F9A321F" w14:textId="77777777" w:rsidR="00D86D33" w:rsidRPr="00E12ABD" w:rsidRDefault="00D86D33" w:rsidP="00E12ABD"/>
    <w:p w14:paraId="78B268DB" w14:textId="1B89E227" w:rsidR="000E5749" w:rsidRDefault="00EA17D3" w:rsidP="000E5749">
      <w:pPr>
        <w:pStyle w:val="Heading2"/>
      </w:pPr>
      <w:bookmarkStart w:id="21" w:name="_Toc535429552"/>
      <w:r>
        <w:lastRenderedPageBreak/>
        <w:t xml:space="preserve">Diseño </w:t>
      </w:r>
      <w:r w:rsidR="00233EDA">
        <w:t>Experimental</w:t>
      </w:r>
      <w:bookmarkEnd w:id="21"/>
      <w:r w:rsidR="00233EDA">
        <w:t xml:space="preserve"> </w:t>
      </w:r>
      <w:r w:rsidR="00354048" w:rsidRPr="009B6583">
        <w:rPr>
          <w:lang w:val="es-EC"/>
        </w:rPr>
        <w:t xml:space="preserve">/ Cuasi Experimental </w:t>
      </w:r>
      <w:proofErr w:type="gramStart"/>
      <w:r w:rsidR="00354048" w:rsidRPr="009B6583">
        <w:rPr>
          <w:lang w:val="es-EC"/>
        </w:rPr>
        <w:t>/  Pre</w:t>
      </w:r>
      <w:proofErr w:type="gramEnd"/>
      <w:r w:rsidR="00354048" w:rsidRPr="009B6583">
        <w:rPr>
          <w:lang w:val="es-EC"/>
        </w:rPr>
        <w:t xml:space="preserve"> Experimental</w:t>
      </w:r>
    </w:p>
    <w:p w14:paraId="66B69EE7" w14:textId="77777777" w:rsidR="000344F6" w:rsidRPr="00C26C7B" w:rsidRDefault="000344F6" w:rsidP="000E5749"/>
    <w:p w14:paraId="02D2EB47" w14:textId="380DCF37" w:rsidR="00EA11CA" w:rsidRDefault="000A6EFE" w:rsidP="003070F5">
      <w:pPr>
        <w:pStyle w:val="Heading3"/>
        <w:numPr>
          <w:ilvl w:val="2"/>
          <w:numId w:val="1"/>
        </w:numPr>
      </w:pPr>
      <w:bookmarkStart w:id="22" w:name="_Toc535429553"/>
      <w:proofErr w:type="gramStart"/>
      <w:r w:rsidRPr="00C26C7B">
        <w:t>Identif</w:t>
      </w:r>
      <w:r w:rsidR="00F249ED">
        <w:t>icación</w:t>
      </w:r>
      <w:r w:rsidRPr="00C26C7B">
        <w:t xml:space="preserve"> variable</w:t>
      </w:r>
      <w:r w:rsidR="00EA11CA" w:rsidRPr="00C26C7B">
        <w:t>s</w:t>
      </w:r>
      <w:bookmarkEnd w:id="22"/>
      <w:proofErr w:type="gramEnd"/>
    </w:p>
    <w:p w14:paraId="08ADA1F7" w14:textId="77777777" w:rsidR="000344F6" w:rsidRPr="000344F6" w:rsidRDefault="000344F6" w:rsidP="000344F6"/>
    <w:p w14:paraId="59AEC76F" w14:textId="77777777" w:rsidR="00EA11CA" w:rsidRDefault="00882C93" w:rsidP="003070F5">
      <w:pPr>
        <w:pStyle w:val="Heading3"/>
        <w:numPr>
          <w:ilvl w:val="2"/>
          <w:numId w:val="1"/>
        </w:numPr>
      </w:pPr>
      <w:bookmarkStart w:id="23" w:name="_Toc535429554"/>
      <w:r w:rsidRPr="00C26C7B">
        <w:t>Planteamiento de la hipótesis</w:t>
      </w:r>
      <w:bookmarkEnd w:id="23"/>
    </w:p>
    <w:p w14:paraId="307F37FE" w14:textId="77777777" w:rsidR="000344F6" w:rsidRPr="000344F6" w:rsidRDefault="000344F6" w:rsidP="000344F6"/>
    <w:p w14:paraId="56AE6DD4" w14:textId="77777777" w:rsidR="000E5749" w:rsidRDefault="00C15BD4" w:rsidP="003070F5">
      <w:pPr>
        <w:pStyle w:val="Heading3"/>
        <w:numPr>
          <w:ilvl w:val="2"/>
          <w:numId w:val="1"/>
        </w:numPr>
      </w:pPr>
      <w:bookmarkStart w:id="24" w:name="_Toc535429555"/>
      <w:r w:rsidRPr="00C26C7B">
        <w:t>Matriz de consistencia</w:t>
      </w:r>
      <w:bookmarkEnd w:id="24"/>
      <w:r w:rsidR="00BD6C8B" w:rsidRPr="00C26C7B">
        <w:t xml:space="preserve"> </w:t>
      </w:r>
    </w:p>
    <w:p w14:paraId="03D3A318" w14:textId="4A1EFF9D" w:rsidR="00EA11CA" w:rsidRDefault="00BD6C8B" w:rsidP="000E5749">
      <w:r w:rsidRPr="00C26C7B">
        <w:t>(</w:t>
      </w:r>
      <w:r w:rsidR="000E5749" w:rsidRPr="00C26C7B">
        <w:t>Relación</w:t>
      </w:r>
      <w:r w:rsidRPr="00C26C7B">
        <w:t xml:space="preserve"> entre: problemas específicos, objetivos específicos, variables e hipótesis </w:t>
      </w:r>
      <w:r w:rsidR="00CE0672" w:rsidRPr="00C26C7B">
        <w:t>específicas</w:t>
      </w:r>
      <w:r w:rsidRPr="00C26C7B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2106"/>
        <w:gridCol w:w="2107"/>
        <w:gridCol w:w="2176"/>
      </w:tblGrid>
      <w:tr w:rsidR="009C3D88" w:rsidRPr="009C3D88" w14:paraId="392DC24A" w14:textId="77777777" w:rsidTr="009C3D88">
        <w:tc>
          <w:tcPr>
            <w:tcW w:w="2123" w:type="dxa"/>
          </w:tcPr>
          <w:p w14:paraId="7911B8BB" w14:textId="1DE3076E" w:rsidR="009C3D88" w:rsidRPr="009C3D88" w:rsidRDefault="009C3D88" w:rsidP="009C3D88">
            <w:pPr>
              <w:jc w:val="center"/>
              <w:rPr>
                <w:b/>
              </w:rPr>
            </w:pPr>
            <w:r w:rsidRPr="009C3D88">
              <w:rPr>
                <w:b/>
              </w:rPr>
              <w:t>PROBLEMA</w:t>
            </w:r>
          </w:p>
        </w:tc>
        <w:tc>
          <w:tcPr>
            <w:tcW w:w="2123" w:type="dxa"/>
          </w:tcPr>
          <w:p w14:paraId="37E8E58E" w14:textId="29A0C441" w:rsidR="009C3D88" w:rsidRPr="009C3D88" w:rsidRDefault="009C3D88" w:rsidP="009C3D88">
            <w:pPr>
              <w:jc w:val="center"/>
              <w:rPr>
                <w:b/>
              </w:rPr>
            </w:pPr>
            <w:r w:rsidRPr="009C3D88">
              <w:rPr>
                <w:b/>
              </w:rPr>
              <w:t>OBJETIVOS</w:t>
            </w:r>
          </w:p>
        </w:tc>
        <w:tc>
          <w:tcPr>
            <w:tcW w:w="2124" w:type="dxa"/>
          </w:tcPr>
          <w:p w14:paraId="7CBB49BB" w14:textId="6643CE7C" w:rsidR="009C3D88" w:rsidRPr="009C3D88" w:rsidRDefault="009C3D88" w:rsidP="009C3D88">
            <w:pPr>
              <w:jc w:val="center"/>
              <w:rPr>
                <w:b/>
              </w:rPr>
            </w:pPr>
            <w:r w:rsidRPr="009C3D88">
              <w:rPr>
                <w:b/>
              </w:rPr>
              <w:t>HIPÓTESIS</w:t>
            </w:r>
          </w:p>
        </w:tc>
        <w:tc>
          <w:tcPr>
            <w:tcW w:w="2124" w:type="dxa"/>
          </w:tcPr>
          <w:p w14:paraId="38088046" w14:textId="52556A59" w:rsidR="009C3D88" w:rsidRPr="009C3D88" w:rsidRDefault="009C3D88" w:rsidP="009C3D88">
            <w:pPr>
              <w:jc w:val="center"/>
              <w:rPr>
                <w:b/>
              </w:rPr>
            </w:pPr>
            <w:r w:rsidRPr="009C3D88">
              <w:rPr>
                <w:b/>
              </w:rPr>
              <w:t>VARIABLES</w:t>
            </w:r>
          </w:p>
        </w:tc>
      </w:tr>
      <w:tr w:rsidR="009C3D88" w14:paraId="1CEFBE15" w14:textId="77777777" w:rsidTr="009C3D88">
        <w:tc>
          <w:tcPr>
            <w:tcW w:w="2123" w:type="dxa"/>
          </w:tcPr>
          <w:p w14:paraId="345BF2BD" w14:textId="4097E857" w:rsidR="009C3D88" w:rsidRDefault="009C3D88" w:rsidP="000E5749">
            <w:r>
              <w:t>PROBLEMA GENERAL:</w:t>
            </w:r>
          </w:p>
          <w:p w14:paraId="24870B70" w14:textId="6BCE916A" w:rsidR="009C3D88" w:rsidRDefault="009C3D88" w:rsidP="000E5749"/>
          <w:p w14:paraId="6EAD8584" w14:textId="11E81C75" w:rsidR="009C3D88" w:rsidRDefault="009C3D88" w:rsidP="000E5749">
            <w:r>
              <w:t>PROBLEMAS ESPECÍFICOS:</w:t>
            </w:r>
          </w:p>
          <w:p w14:paraId="10985F97" w14:textId="77777777" w:rsidR="009C3D88" w:rsidRDefault="009C3D88" w:rsidP="000E5749"/>
          <w:p w14:paraId="467BFE99" w14:textId="77777777" w:rsidR="009C3D88" w:rsidRDefault="009C3D88" w:rsidP="000E5749"/>
          <w:p w14:paraId="2B8367F3" w14:textId="77777777" w:rsidR="009C3D88" w:rsidRDefault="009C3D88" w:rsidP="000E5749"/>
        </w:tc>
        <w:tc>
          <w:tcPr>
            <w:tcW w:w="2123" w:type="dxa"/>
          </w:tcPr>
          <w:p w14:paraId="61AD46DA" w14:textId="596A4119" w:rsidR="009C3D88" w:rsidRDefault="009C3D88" w:rsidP="009C3D88">
            <w:r>
              <w:t>OBJETIVO GENERAL:</w:t>
            </w:r>
          </w:p>
          <w:p w14:paraId="4F840E75" w14:textId="77777777" w:rsidR="009C3D88" w:rsidRDefault="009C3D88" w:rsidP="009C3D88"/>
          <w:p w14:paraId="182B829C" w14:textId="32540F4B" w:rsidR="009C3D88" w:rsidRDefault="009C3D88" w:rsidP="009C3D88">
            <w:r>
              <w:t>OBJETIVOS ESPECÍFICOS:</w:t>
            </w:r>
          </w:p>
          <w:p w14:paraId="6B37B1A9" w14:textId="77777777" w:rsidR="009C3D88" w:rsidRDefault="009C3D88" w:rsidP="000E5749"/>
        </w:tc>
        <w:tc>
          <w:tcPr>
            <w:tcW w:w="2124" w:type="dxa"/>
          </w:tcPr>
          <w:p w14:paraId="57EABBC8" w14:textId="12844BF2" w:rsidR="009C3D88" w:rsidRDefault="009C3D88" w:rsidP="009C3D88">
            <w:r>
              <w:t>HIPOTESIS GENERAL:</w:t>
            </w:r>
          </w:p>
          <w:p w14:paraId="6332BF2C" w14:textId="77777777" w:rsidR="009C3D88" w:rsidRDefault="009C3D88" w:rsidP="009C3D88"/>
          <w:p w14:paraId="2CDCDAD2" w14:textId="7C712899" w:rsidR="009C3D88" w:rsidRDefault="009C3D88" w:rsidP="009C3D88">
            <w:r>
              <w:t>HIPOTESIS ESPECÍFICAS:</w:t>
            </w:r>
          </w:p>
          <w:p w14:paraId="52A79F2C" w14:textId="77777777" w:rsidR="009C3D88" w:rsidRDefault="009C3D88" w:rsidP="000E5749"/>
        </w:tc>
        <w:tc>
          <w:tcPr>
            <w:tcW w:w="2124" w:type="dxa"/>
          </w:tcPr>
          <w:p w14:paraId="7B3CE411" w14:textId="77777777" w:rsidR="009C3D88" w:rsidRDefault="009C3D88" w:rsidP="000E5749">
            <w:r>
              <w:t>VARIABLE INDEPENDIENTE:</w:t>
            </w:r>
          </w:p>
          <w:p w14:paraId="6A064AA6" w14:textId="77777777" w:rsidR="009C3D88" w:rsidRDefault="009C3D88" w:rsidP="000E5749"/>
          <w:p w14:paraId="0E6AA07E" w14:textId="77777777" w:rsidR="009C3D88" w:rsidRDefault="009C3D88" w:rsidP="000E5749">
            <w:r>
              <w:t>INDICADORES:</w:t>
            </w:r>
          </w:p>
          <w:p w14:paraId="115F7496" w14:textId="77777777" w:rsidR="009C3D88" w:rsidRDefault="009C3D88" w:rsidP="000E5749"/>
          <w:p w14:paraId="6FEB950E" w14:textId="11D26B41" w:rsidR="009C3D88" w:rsidRDefault="009C3D88" w:rsidP="009C3D88">
            <w:r>
              <w:t>VARIABLE DEPENDIENTE:</w:t>
            </w:r>
          </w:p>
          <w:p w14:paraId="3BC21FD7" w14:textId="77777777" w:rsidR="009C3D88" w:rsidRDefault="009C3D88" w:rsidP="009C3D88"/>
          <w:p w14:paraId="214C485C" w14:textId="77777777" w:rsidR="009C3D88" w:rsidRDefault="009C3D88" w:rsidP="009C3D88">
            <w:r>
              <w:t>INDICADORES:</w:t>
            </w:r>
          </w:p>
          <w:p w14:paraId="039241B7" w14:textId="49026080" w:rsidR="009C3D88" w:rsidRDefault="009C3D88" w:rsidP="000E5749"/>
        </w:tc>
      </w:tr>
    </w:tbl>
    <w:p w14:paraId="446323A4" w14:textId="2B9BC19D" w:rsidR="009C3D88" w:rsidRDefault="009C3D88" w:rsidP="000E5749"/>
    <w:p w14:paraId="1B93CE90" w14:textId="77777777" w:rsidR="000344F6" w:rsidRPr="00C26C7B" w:rsidRDefault="000344F6" w:rsidP="000E5749"/>
    <w:p w14:paraId="2240F39E" w14:textId="77777777" w:rsidR="000E5749" w:rsidRDefault="00C15BD4" w:rsidP="003070F5">
      <w:pPr>
        <w:pStyle w:val="Heading3"/>
        <w:numPr>
          <w:ilvl w:val="2"/>
          <w:numId w:val="1"/>
        </w:numPr>
      </w:pPr>
      <w:bookmarkStart w:id="25" w:name="_Toc535429556"/>
      <w:r w:rsidRPr="00C26C7B">
        <w:t>Operacionalización de las variables</w:t>
      </w:r>
      <w:bookmarkEnd w:id="25"/>
    </w:p>
    <w:p w14:paraId="13B5B143" w14:textId="77777777" w:rsidR="00354048" w:rsidRDefault="00354048" w:rsidP="000E5749"/>
    <w:p w14:paraId="79FB7A66" w14:textId="30CEB61D" w:rsidR="00EA11CA" w:rsidRDefault="00CE0672" w:rsidP="000E5749">
      <w:r w:rsidRPr="00C26C7B">
        <w:t xml:space="preserve"> (conceptualiza la variable, colocar indicadores y los instrumentos de medición)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2086"/>
        <w:gridCol w:w="2095"/>
        <w:gridCol w:w="2136"/>
      </w:tblGrid>
      <w:tr w:rsidR="00354048" w14:paraId="337B35C8" w14:textId="77777777" w:rsidTr="00354048">
        <w:tc>
          <w:tcPr>
            <w:tcW w:w="2176" w:type="dxa"/>
          </w:tcPr>
          <w:p w14:paraId="64D7FDDF" w14:textId="1558C6E7" w:rsidR="00354048" w:rsidRDefault="00354048" w:rsidP="000E5749">
            <w:r>
              <w:t>VARIABLE</w:t>
            </w:r>
          </w:p>
        </w:tc>
        <w:tc>
          <w:tcPr>
            <w:tcW w:w="2161" w:type="dxa"/>
          </w:tcPr>
          <w:p w14:paraId="4D334168" w14:textId="09D355BA" w:rsidR="00354048" w:rsidRDefault="00354048" w:rsidP="000E5749">
            <w:r>
              <w:t>CONCEPTO</w:t>
            </w:r>
          </w:p>
        </w:tc>
        <w:tc>
          <w:tcPr>
            <w:tcW w:w="2161" w:type="dxa"/>
          </w:tcPr>
          <w:p w14:paraId="4261141D" w14:textId="0B8C70D4" w:rsidR="00354048" w:rsidRDefault="00354048" w:rsidP="000E5749">
            <w:r>
              <w:t>INDICADOR</w:t>
            </w:r>
          </w:p>
        </w:tc>
        <w:tc>
          <w:tcPr>
            <w:tcW w:w="2161" w:type="dxa"/>
          </w:tcPr>
          <w:p w14:paraId="214D7481" w14:textId="25D12798" w:rsidR="00354048" w:rsidRDefault="00354048" w:rsidP="000E5749">
            <w:r>
              <w:t>INSTRUMENTO</w:t>
            </w:r>
          </w:p>
        </w:tc>
      </w:tr>
      <w:tr w:rsidR="00354048" w14:paraId="576AD3C2" w14:textId="77777777" w:rsidTr="00354048">
        <w:tc>
          <w:tcPr>
            <w:tcW w:w="2176" w:type="dxa"/>
          </w:tcPr>
          <w:p w14:paraId="3EBF9A06" w14:textId="77777777" w:rsidR="00354048" w:rsidRDefault="00354048" w:rsidP="00354048">
            <w:r>
              <w:t>VARIABLE INDEPENDIENTE:</w:t>
            </w:r>
          </w:p>
          <w:p w14:paraId="02CD7DFA" w14:textId="77777777" w:rsidR="00354048" w:rsidRDefault="00354048" w:rsidP="00354048"/>
          <w:p w14:paraId="206694CC" w14:textId="77777777" w:rsidR="00354048" w:rsidRDefault="00354048" w:rsidP="00354048">
            <w:r>
              <w:t>VARIABLE DEPENDIENTE:</w:t>
            </w:r>
          </w:p>
          <w:p w14:paraId="1A6719B3" w14:textId="77777777" w:rsidR="00354048" w:rsidRDefault="00354048" w:rsidP="00354048"/>
          <w:p w14:paraId="18CB06FC" w14:textId="77777777" w:rsidR="00354048" w:rsidRDefault="00354048" w:rsidP="00354048"/>
        </w:tc>
        <w:tc>
          <w:tcPr>
            <w:tcW w:w="2161" w:type="dxa"/>
          </w:tcPr>
          <w:p w14:paraId="3FD7B668" w14:textId="77777777" w:rsidR="00354048" w:rsidRDefault="00354048" w:rsidP="000E5749"/>
        </w:tc>
        <w:tc>
          <w:tcPr>
            <w:tcW w:w="2161" w:type="dxa"/>
          </w:tcPr>
          <w:p w14:paraId="517D8AD9" w14:textId="77777777" w:rsidR="00354048" w:rsidRDefault="00354048" w:rsidP="000E5749"/>
        </w:tc>
        <w:tc>
          <w:tcPr>
            <w:tcW w:w="2161" w:type="dxa"/>
          </w:tcPr>
          <w:p w14:paraId="58448338" w14:textId="77777777" w:rsidR="00354048" w:rsidRDefault="00354048" w:rsidP="000E5749"/>
        </w:tc>
      </w:tr>
    </w:tbl>
    <w:p w14:paraId="114B26B9" w14:textId="77777777" w:rsidR="00354048" w:rsidRPr="00C26C7B" w:rsidRDefault="00354048" w:rsidP="000E5749"/>
    <w:p w14:paraId="5755F340" w14:textId="04D332D9" w:rsidR="00EA11CA" w:rsidRDefault="00BD5EAB" w:rsidP="003070F5">
      <w:pPr>
        <w:pStyle w:val="Heading3"/>
        <w:numPr>
          <w:ilvl w:val="2"/>
          <w:numId w:val="1"/>
        </w:numPr>
      </w:pPr>
      <w:bookmarkStart w:id="26" w:name="_Toc535429557"/>
      <w:r w:rsidRPr="00C26C7B">
        <w:t>Localización de</w:t>
      </w:r>
      <w:r w:rsidR="00F249ED">
        <w:t>l</w:t>
      </w:r>
      <w:r w:rsidRPr="00C26C7B">
        <w:t xml:space="preserve"> Estudio</w:t>
      </w:r>
      <w:bookmarkEnd w:id="26"/>
    </w:p>
    <w:p w14:paraId="74170995" w14:textId="77777777" w:rsidR="000344F6" w:rsidRPr="000344F6" w:rsidRDefault="000344F6" w:rsidP="000344F6"/>
    <w:p w14:paraId="13BE4BAF" w14:textId="77777777" w:rsidR="00EA11CA" w:rsidRDefault="00BD5EAB" w:rsidP="003070F5">
      <w:pPr>
        <w:pStyle w:val="Heading3"/>
        <w:numPr>
          <w:ilvl w:val="2"/>
          <w:numId w:val="1"/>
        </w:numPr>
      </w:pPr>
      <w:bookmarkStart w:id="27" w:name="_Toc535429558"/>
      <w:r w:rsidRPr="00C26C7B">
        <w:t>Población de estudio</w:t>
      </w:r>
      <w:bookmarkEnd w:id="27"/>
      <w:r w:rsidRPr="00C26C7B">
        <w:t xml:space="preserve"> </w:t>
      </w:r>
    </w:p>
    <w:p w14:paraId="29E58DC6" w14:textId="77777777" w:rsidR="000344F6" w:rsidRPr="000344F6" w:rsidRDefault="000344F6" w:rsidP="000344F6"/>
    <w:p w14:paraId="77C87BA0" w14:textId="2C4F741F" w:rsidR="00EA11CA" w:rsidRDefault="00BD5EAB" w:rsidP="003070F5">
      <w:pPr>
        <w:pStyle w:val="Heading3"/>
        <w:numPr>
          <w:ilvl w:val="2"/>
          <w:numId w:val="1"/>
        </w:numPr>
      </w:pPr>
      <w:bookmarkStart w:id="28" w:name="_Toc535429559"/>
      <w:r w:rsidRPr="00C26C7B">
        <w:t>Tamaño de la muestr</w:t>
      </w:r>
      <w:r w:rsidR="000344F6">
        <w:t>a</w:t>
      </w:r>
      <w:bookmarkEnd w:id="28"/>
    </w:p>
    <w:p w14:paraId="43F1BF94" w14:textId="77777777" w:rsidR="000344F6" w:rsidRPr="000344F6" w:rsidRDefault="000344F6" w:rsidP="000344F6"/>
    <w:p w14:paraId="3BE99A67" w14:textId="77777777" w:rsidR="00EA11CA" w:rsidRDefault="00BD5EAB" w:rsidP="003070F5">
      <w:pPr>
        <w:pStyle w:val="Heading3"/>
        <w:numPr>
          <w:ilvl w:val="2"/>
          <w:numId w:val="1"/>
        </w:numPr>
      </w:pPr>
      <w:bookmarkStart w:id="29" w:name="_Toc535429560"/>
      <w:r w:rsidRPr="00C26C7B">
        <w:t>Método de muestreo</w:t>
      </w:r>
      <w:bookmarkEnd w:id="29"/>
    </w:p>
    <w:p w14:paraId="33B98C1B" w14:textId="77777777" w:rsidR="000344F6" w:rsidRPr="000344F6" w:rsidRDefault="000344F6" w:rsidP="000344F6"/>
    <w:p w14:paraId="52750F61" w14:textId="77777777" w:rsidR="000E5749" w:rsidRDefault="00BD5EAB" w:rsidP="003070F5">
      <w:pPr>
        <w:pStyle w:val="Heading3"/>
        <w:numPr>
          <w:ilvl w:val="2"/>
          <w:numId w:val="1"/>
        </w:numPr>
      </w:pPr>
      <w:bookmarkStart w:id="30" w:name="_Toc535429561"/>
      <w:r w:rsidRPr="00C26C7B">
        <w:t>Técnicas de recolección de datos</w:t>
      </w:r>
      <w:bookmarkEnd w:id="30"/>
      <w:r w:rsidRPr="00C26C7B">
        <w:t xml:space="preserve"> </w:t>
      </w:r>
    </w:p>
    <w:p w14:paraId="10827F33" w14:textId="6FDBD4E0" w:rsidR="00EA11CA" w:rsidRDefault="00BD5EAB" w:rsidP="000E5749">
      <w:r w:rsidRPr="00C26C7B">
        <w:t>(Material utilizado, técnicas y métodos, protocolos, etc.)</w:t>
      </w:r>
    </w:p>
    <w:p w14:paraId="7040AB9E" w14:textId="77777777" w:rsidR="000344F6" w:rsidRPr="00C26C7B" w:rsidRDefault="000344F6" w:rsidP="000E5749"/>
    <w:p w14:paraId="5F829101" w14:textId="77777777" w:rsidR="000E5749" w:rsidRDefault="00BD5EAB" w:rsidP="003070F5">
      <w:pPr>
        <w:pStyle w:val="Heading3"/>
        <w:numPr>
          <w:ilvl w:val="2"/>
          <w:numId w:val="1"/>
        </w:numPr>
      </w:pPr>
      <w:bookmarkStart w:id="31" w:name="_Toc535429562"/>
      <w:r w:rsidRPr="00C26C7B">
        <w:lastRenderedPageBreak/>
        <w:t>Modelo Estadístico</w:t>
      </w:r>
      <w:bookmarkEnd w:id="31"/>
      <w:r w:rsidRPr="00C26C7B">
        <w:t xml:space="preserve"> </w:t>
      </w:r>
    </w:p>
    <w:p w14:paraId="22B650FD" w14:textId="04EF7EE8" w:rsidR="00BD5EAB" w:rsidRDefault="00BD5EAB" w:rsidP="000E5749">
      <w:r w:rsidRPr="000E5749">
        <w:t>(</w:t>
      </w:r>
      <w:r w:rsidR="000E5749" w:rsidRPr="000E5749">
        <w:t>Test</w:t>
      </w:r>
      <w:r w:rsidRPr="000E5749">
        <w:t xml:space="preserve"> paramétricos o no paramétricos de comparación basados en el tamaño de la muestra, y el cumplimiento de los supuestos de normalidad, homogeneidad e independencia)</w:t>
      </w:r>
    </w:p>
    <w:p w14:paraId="38E8984E" w14:textId="77777777" w:rsidR="000344F6" w:rsidRPr="000E5749" w:rsidRDefault="000344F6" w:rsidP="000E5749"/>
    <w:p w14:paraId="218E207B" w14:textId="14591C44" w:rsidR="00207CE7" w:rsidRDefault="00207CE7" w:rsidP="000E5749">
      <w:pPr>
        <w:pStyle w:val="Heading2"/>
      </w:pPr>
      <w:bookmarkStart w:id="32" w:name="_Toc535429563"/>
      <w:r w:rsidRPr="00C26C7B">
        <w:t>No experimental</w:t>
      </w:r>
      <w:bookmarkEnd w:id="32"/>
      <w:r w:rsidR="000A6EFE" w:rsidRPr="00C26C7B">
        <w:t xml:space="preserve"> </w:t>
      </w:r>
    </w:p>
    <w:p w14:paraId="595A9637" w14:textId="03419E24" w:rsidR="00365680" w:rsidRDefault="00365680" w:rsidP="003070F5">
      <w:pPr>
        <w:pStyle w:val="Heading3"/>
        <w:numPr>
          <w:ilvl w:val="2"/>
          <w:numId w:val="1"/>
        </w:numPr>
      </w:pPr>
      <w:proofErr w:type="gramStart"/>
      <w:r>
        <w:t>Ide</w:t>
      </w:r>
      <w:r w:rsidRPr="00C26C7B">
        <w:t>ntif</w:t>
      </w:r>
      <w:r>
        <w:t>icación</w:t>
      </w:r>
      <w:r w:rsidRPr="00C26C7B">
        <w:t xml:space="preserve"> variables</w:t>
      </w:r>
      <w:proofErr w:type="gramEnd"/>
    </w:p>
    <w:p w14:paraId="246F3540" w14:textId="77777777" w:rsidR="00365680" w:rsidRPr="00365680" w:rsidRDefault="00365680" w:rsidP="00365680"/>
    <w:p w14:paraId="38A2148F" w14:textId="3CFB7FA6" w:rsidR="00354048" w:rsidRDefault="00354048" w:rsidP="003070F5">
      <w:pPr>
        <w:pStyle w:val="Heading3"/>
        <w:numPr>
          <w:ilvl w:val="2"/>
          <w:numId w:val="1"/>
        </w:numPr>
      </w:pPr>
      <w:r w:rsidRPr="00C26C7B">
        <w:t>Operacionalización de los objetivos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1697"/>
        <w:gridCol w:w="1616"/>
        <w:gridCol w:w="1680"/>
        <w:gridCol w:w="1980"/>
      </w:tblGrid>
      <w:tr w:rsidR="00354048" w14:paraId="6B9ED9E2" w14:textId="77777777" w:rsidTr="00354048">
        <w:tc>
          <w:tcPr>
            <w:tcW w:w="1601" w:type="dxa"/>
          </w:tcPr>
          <w:p w14:paraId="4AE8F55C" w14:textId="64ABFBA0" w:rsidR="00354048" w:rsidRDefault="00354048" w:rsidP="00365680">
            <w:r>
              <w:t>OBJETIVO GENERAL</w:t>
            </w:r>
          </w:p>
        </w:tc>
        <w:tc>
          <w:tcPr>
            <w:tcW w:w="1697" w:type="dxa"/>
          </w:tcPr>
          <w:p w14:paraId="2DB5B994" w14:textId="5247977B" w:rsidR="00354048" w:rsidRDefault="00354048" w:rsidP="00365680">
            <w:r>
              <w:t>OBJETIVOS ESPECIFICOS</w:t>
            </w:r>
          </w:p>
        </w:tc>
        <w:tc>
          <w:tcPr>
            <w:tcW w:w="1682" w:type="dxa"/>
          </w:tcPr>
          <w:p w14:paraId="661998CB" w14:textId="66F059E6" w:rsidR="00354048" w:rsidRDefault="00354048" w:rsidP="00365680">
            <w:r>
              <w:t>CONCEPTO</w:t>
            </w:r>
          </w:p>
        </w:tc>
        <w:tc>
          <w:tcPr>
            <w:tcW w:w="1738" w:type="dxa"/>
          </w:tcPr>
          <w:p w14:paraId="7F07A3CC" w14:textId="77777777" w:rsidR="00354048" w:rsidRDefault="00354048" w:rsidP="00365680">
            <w:r>
              <w:t>INDICADOR</w:t>
            </w:r>
          </w:p>
        </w:tc>
        <w:tc>
          <w:tcPr>
            <w:tcW w:w="2002" w:type="dxa"/>
          </w:tcPr>
          <w:p w14:paraId="6323B335" w14:textId="77777777" w:rsidR="00354048" w:rsidRDefault="00354048" w:rsidP="00365680">
            <w:r>
              <w:t>INSTRUMENTO</w:t>
            </w:r>
          </w:p>
        </w:tc>
      </w:tr>
      <w:tr w:rsidR="00354048" w14:paraId="42F16A95" w14:textId="77777777" w:rsidTr="00354048">
        <w:tc>
          <w:tcPr>
            <w:tcW w:w="1601" w:type="dxa"/>
          </w:tcPr>
          <w:p w14:paraId="25386AE6" w14:textId="0F9558DB" w:rsidR="00354048" w:rsidRDefault="00354048" w:rsidP="00365680"/>
          <w:p w14:paraId="0069CE74" w14:textId="77777777" w:rsidR="00354048" w:rsidRDefault="00354048" w:rsidP="00365680"/>
          <w:p w14:paraId="7621E3E5" w14:textId="77777777" w:rsidR="00354048" w:rsidRDefault="00354048" w:rsidP="00365680"/>
        </w:tc>
        <w:tc>
          <w:tcPr>
            <w:tcW w:w="1697" w:type="dxa"/>
          </w:tcPr>
          <w:p w14:paraId="3A11A72F" w14:textId="77777777" w:rsidR="00354048" w:rsidRDefault="00354048" w:rsidP="00365680"/>
        </w:tc>
        <w:tc>
          <w:tcPr>
            <w:tcW w:w="1682" w:type="dxa"/>
          </w:tcPr>
          <w:p w14:paraId="0D30CB65" w14:textId="2F9D2142" w:rsidR="00354048" w:rsidRDefault="00354048" w:rsidP="00365680"/>
        </w:tc>
        <w:tc>
          <w:tcPr>
            <w:tcW w:w="1738" w:type="dxa"/>
          </w:tcPr>
          <w:p w14:paraId="23F7A5A7" w14:textId="77777777" w:rsidR="00354048" w:rsidRDefault="00354048" w:rsidP="00365680"/>
        </w:tc>
        <w:tc>
          <w:tcPr>
            <w:tcW w:w="2002" w:type="dxa"/>
          </w:tcPr>
          <w:p w14:paraId="6E9AC7D7" w14:textId="77777777" w:rsidR="00354048" w:rsidRDefault="00354048" w:rsidP="00365680"/>
        </w:tc>
      </w:tr>
    </w:tbl>
    <w:p w14:paraId="3B676AD6" w14:textId="77777777" w:rsidR="00354048" w:rsidRPr="00354048" w:rsidRDefault="00354048" w:rsidP="00354048"/>
    <w:p w14:paraId="7D598848" w14:textId="17786700" w:rsidR="00163601" w:rsidRPr="00DA40E4" w:rsidRDefault="00163601" w:rsidP="000E5749">
      <w:pPr>
        <w:pStyle w:val="Heading1"/>
      </w:pPr>
      <w:bookmarkStart w:id="33" w:name="_Toc535429568"/>
      <w:r w:rsidRPr="00DA40E4">
        <w:t>PRESUPUEST</w:t>
      </w:r>
      <w:r w:rsidR="00252A09" w:rsidRPr="00DA40E4">
        <w:t>O Y CRON</w:t>
      </w:r>
      <w:r w:rsidR="00507C19" w:rsidRPr="00DA40E4">
        <w:t>O</w:t>
      </w:r>
      <w:r w:rsidR="00252A09" w:rsidRPr="00DA40E4">
        <w:t>GRAMA DE ACTIVIDADES</w:t>
      </w:r>
      <w:bookmarkEnd w:id="33"/>
    </w:p>
    <w:p w14:paraId="5B856432" w14:textId="77777777" w:rsidR="00425239" w:rsidRPr="00C26C7B" w:rsidRDefault="00252A09" w:rsidP="000E5749">
      <w:pPr>
        <w:pStyle w:val="Heading2"/>
      </w:pPr>
      <w:bookmarkStart w:id="34" w:name="_Toc535429569"/>
      <w:r w:rsidRPr="00C26C7B">
        <w:t>Presupuesto</w:t>
      </w:r>
      <w:bookmarkEnd w:id="34"/>
      <w:r w:rsidR="00425239" w:rsidRPr="00C26C7B">
        <w:t xml:space="preserve"> </w:t>
      </w:r>
    </w:p>
    <w:p w14:paraId="074CB245" w14:textId="005DFC6C" w:rsidR="00425239" w:rsidRPr="00C26C7B" w:rsidRDefault="00425239" w:rsidP="00C910E5">
      <w:pPr>
        <w:pStyle w:val="Heading3"/>
        <w:numPr>
          <w:ilvl w:val="2"/>
          <w:numId w:val="1"/>
        </w:numPr>
      </w:pPr>
      <w:bookmarkStart w:id="35" w:name="_Toc535429570"/>
      <w:r w:rsidRPr="00C26C7B">
        <w:t>Económico</w:t>
      </w:r>
      <w:bookmarkEnd w:id="35"/>
    </w:p>
    <w:p w14:paraId="6ECE31E8" w14:textId="43AB17E1" w:rsidR="00163601" w:rsidRPr="00C26C7B" w:rsidRDefault="00425239" w:rsidP="00C910E5">
      <w:pPr>
        <w:pStyle w:val="Heading3"/>
        <w:numPr>
          <w:ilvl w:val="2"/>
          <w:numId w:val="1"/>
        </w:numPr>
      </w:pPr>
      <w:r w:rsidRPr="00C26C7B">
        <w:t xml:space="preserve"> </w:t>
      </w:r>
      <w:bookmarkStart w:id="36" w:name="_Toc535429571"/>
      <w:r w:rsidRPr="00C26C7B">
        <w:t>Financiero</w:t>
      </w:r>
      <w:bookmarkEnd w:id="36"/>
    </w:p>
    <w:p w14:paraId="327A50AA" w14:textId="77777777" w:rsidR="00786E46" w:rsidRDefault="00252A09" w:rsidP="000E5749">
      <w:pPr>
        <w:pStyle w:val="Heading2"/>
      </w:pPr>
      <w:bookmarkStart w:id="37" w:name="_Toc535429572"/>
      <w:r w:rsidRPr="00C26C7B">
        <w:t>Cronograma de actividades</w:t>
      </w:r>
      <w:bookmarkEnd w:id="37"/>
      <w:r w:rsidR="00425239" w:rsidRPr="00C26C7B">
        <w:t xml:space="preserve"> </w:t>
      </w:r>
    </w:p>
    <w:p w14:paraId="775D85F1" w14:textId="197545C7" w:rsidR="00163601" w:rsidRPr="00C26C7B" w:rsidRDefault="00425239" w:rsidP="00786E46">
      <w:r w:rsidRPr="00C26C7B">
        <w:t>(Diagrama de Gant</w:t>
      </w:r>
      <w:r w:rsidR="00507C19" w:rsidRPr="00C26C7B">
        <w:t>t</w:t>
      </w:r>
      <w:r w:rsidRPr="00C26C7B">
        <w:t>)</w:t>
      </w:r>
    </w:p>
    <w:p w14:paraId="164589FA" w14:textId="77777777" w:rsidR="00370EAF" w:rsidRPr="00C26C7B" w:rsidRDefault="00370EAF" w:rsidP="000E5749"/>
    <w:p w14:paraId="3D4FA0A4" w14:textId="030187A3" w:rsidR="00370EAF" w:rsidRDefault="007221DC" w:rsidP="000E5749">
      <w:pPr>
        <w:pStyle w:val="Heading1"/>
      </w:pPr>
      <w:bookmarkStart w:id="38" w:name="_Toc535429573"/>
      <w:r w:rsidRPr="000E5749">
        <w:t>REFERENCIAS BIBLIOGRÁFICAS</w:t>
      </w:r>
      <w:bookmarkEnd w:id="38"/>
      <w:r w:rsidR="002D351C">
        <w:t xml:space="preserve"> (</w:t>
      </w:r>
      <w:proofErr w:type="gramStart"/>
      <w:r w:rsidR="002D351C" w:rsidRPr="00D26F8B">
        <w:rPr>
          <w:b w:val="0"/>
          <w:sz w:val="16"/>
          <w:szCs w:val="16"/>
        </w:rPr>
        <w:t>Quintanilla,  2018</w:t>
      </w:r>
      <w:proofErr w:type="gramEnd"/>
      <w:r w:rsidR="002D351C">
        <w:t xml:space="preserve"> </w:t>
      </w:r>
      <w:r w:rsidR="002D351C" w:rsidRPr="00D26F8B">
        <w:rPr>
          <w:b w:val="0"/>
          <w:sz w:val="16"/>
          <w:szCs w:val="16"/>
        </w:rPr>
        <w:t>GUIA PARA LA NORMALIZACIÓN</w:t>
      </w:r>
      <w:r w:rsidR="002D351C">
        <w:rPr>
          <w:b w:val="0"/>
          <w:sz w:val="16"/>
          <w:szCs w:val="16"/>
        </w:rPr>
        <w:t xml:space="preserve"> </w:t>
      </w:r>
      <w:r w:rsidR="002D351C" w:rsidRPr="00D26F8B">
        <w:rPr>
          <w:b w:val="0"/>
          <w:sz w:val="16"/>
          <w:szCs w:val="16"/>
        </w:rPr>
        <w:t>TRABAJOS DE TITULACIÓ</w:t>
      </w:r>
      <w:r w:rsidR="002D351C">
        <w:rPr>
          <w:b w:val="0"/>
          <w:sz w:val="16"/>
          <w:szCs w:val="16"/>
        </w:rPr>
        <w:t>N</w:t>
      </w:r>
      <w:r w:rsidR="002D351C">
        <w:t>)</w:t>
      </w:r>
    </w:p>
    <w:p w14:paraId="78E03124" w14:textId="77777777" w:rsidR="000344F6" w:rsidRPr="000344F6" w:rsidRDefault="000344F6" w:rsidP="000344F6">
      <w:pPr>
        <w:rPr>
          <w:lang w:val="es-EC" w:eastAsia="es-EC"/>
        </w:rPr>
      </w:pPr>
    </w:p>
    <w:p w14:paraId="4FE89A2B" w14:textId="5BEE9299" w:rsidR="007E63BE" w:rsidRDefault="007E63BE" w:rsidP="007E63BE">
      <w:pPr>
        <w:pStyle w:val="CitaviBibliographyEntry"/>
        <w:jc w:val="both"/>
      </w:pPr>
      <w:r w:rsidRPr="007E63BE">
        <w:rPr>
          <w:lang w:val="es-EC"/>
        </w:rPr>
        <w:t xml:space="preserve">Cuando se elabora una bibliografía se deben describir los documentos consultados redactando referencias bibliográficas. Se trata de facilitar el acceso futuro a los documentos originales haciendo constar los datos fundamentales de cada documento de manera sencilla pero normalizada. </w:t>
      </w:r>
      <w:r w:rsidRPr="00380924">
        <w:rPr>
          <w:b/>
          <w:i/>
          <w:highlight w:val="yellow"/>
          <w:lang w:val="es-EC"/>
        </w:rPr>
        <w:t>Aplicando las normas: ISO</w:t>
      </w:r>
      <w:r w:rsidRPr="007E63BE">
        <w:rPr>
          <w:b/>
          <w:i/>
          <w:lang w:val="es-EC"/>
        </w:rPr>
        <w:t xml:space="preserve"> (última </w:t>
      </w:r>
      <w:proofErr w:type="gramStart"/>
      <w:r w:rsidRPr="007E63BE">
        <w:rPr>
          <w:b/>
          <w:i/>
          <w:lang w:val="es-EC"/>
        </w:rPr>
        <w:t>versión)  para</w:t>
      </w:r>
      <w:proofErr w:type="gramEnd"/>
      <w:r w:rsidRPr="007E63BE">
        <w:rPr>
          <w:b/>
          <w:i/>
          <w:lang w:val="es-EC"/>
        </w:rPr>
        <w:t xml:space="preserve"> las Ciencias de ingeniería y tecnologías</w:t>
      </w:r>
    </w:p>
    <w:p w14:paraId="1CAD83A5" w14:textId="77777777" w:rsidR="007E49EF" w:rsidRDefault="007E63BE" w:rsidP="007E63BE">
      <w:pPr>
        <w:pStyle w:val="CitaviBibliographyEntry"/>
        <w:rPr>
          <w:b/>
        </w:rPr>
      </w:pPr>
      <w:r w:rsidRPr="007E63BE">
        <w:rPr>
          <w:b/>
        </w:rPr>
        <w:t xml:space="preserve"> </w:t>
      </w:r>
    </w:p>
    <w:p w14:paraId="6FE2D44A" w14:textId="25111DB6" w:rsidR="007E63BE" w:rsidRPr="007E63BE" w:rsidRDefault="007E63BE" w:rsidP="007E63BE">
      <w:pPr>
        <w:pStyle w:val="CitaviBibliographyEntry"/>
        <w:rPr>
          <w:b/>
        </w:rPr>
      </w:pPr>
      <w:r>
        <w:rPr>
          <w:b/>
        </w:rPr>
        <w:t>En el caso de c</w:t>
      </w:r>
      <w:r w:rsidRPr="007E63BE">
        <w:rPr>
          <w:b/>
        </w:rPr>
        <w:t xml:space="preserve">itas </w:t>
      </w:r>
      <w:proofErr w:type="gramStart"/>
      <w:r w:rsidRPr="007E63BE">
        <w:rPr>
          <w:b/>
        </w:rPr>
        <w:t xml:space="preserve">Bibliográficas </w:t>
      </w:r>
      <w:r>
        <w:rPr>
          <w:b/>
        </w:rPr>
        <w:t xml:space="preserve"> en</w:t>
      </w:r>
      <w:proofErr w:type="gramEnd"/>
      <w:r>
        <w:rPr>
          <w:b/>
        </w:rPr>
        <w:t xml:space="preserve"> el texto se considerará lo siguiente:</w:t>
      </w:r>
    </w:p>
    <w:p w14:paraId="6BF71025" w14:textId="77777777" w:rsidR="007E63BE" w:rsidRPr="007E63BE" w:rsidRDefault="007E63BE" w:rsidP="007E63BE">
      <w:pPr>
        <w:pStyle w:val="CitaviBibliographyEntry"/>
        <w:rPr>
          <w:b/>
          <w:sz w:val="8"/>
        </w:rPr>
      </w:pPr>
    </w:p>
    <w:p w14:paraId="00333FA0" w14:textId="77777777" w:rsidR="007E63BE" w:rsidRPr="007E63BE" w:rsidRDefault="007E63BE" w:rsidP="007E63BE">
      <w:pPr>
        <w:pStyle w:val="CitaviBibliographyEntry"/>
        <w:jc w:val="both"/>
      </w:pPr>
      <w:r w:rsidRPr="007E63BE">
        <w:t>Con gran frecuencia al exponer la materia se debe citar a otros autores ya sea para corroborar una idea propia o para justificar alguna interpretación o para asumir un planteamiento teórico. Estas se denominan "citas bibliográficas".</w:t>
      </w:r>
    </w:p>
    <w:p w14:paraId="670F7F30" w14:textId="07A9C441" w:rsidR="007E63BE" w:rsidRPr="007E63BE" w:rsidRDefault="007E63BE" w:rsidP="007E63BE">
      <w:pPr>
        <w:pStyle w:val="CitaviBibliographyEntry"/>
        <w:jc w:val="both"/>
      </w:pPr>
      <w:r w:rsidRPr="007E63BE">
        <w:t xml:space="preserve"> Justo después de la cita se debe indicar autor, año y página entre </w:t>
      </w:r>
      <w:proofErr w:type="gramStart"/>
      <w:r w:rsidRPr="007E63BE">
        <w:t>paréntesis;  es</w:t>
      </w:r>
      <w:proofErr w:type="gramEnd"/>
      <w:r w:rsidRPr="007E63BE">
        <w:t xml:space="preserve"> decir utilizando el S</w:t>
      </w:r>
      <w:r w:rsidRPr="007E63BE">
        <w:rPr>
          <w:b/>
        </w:rPr>
        <w:t>istema Harvard</w:t>
      </w:r>
      <w:r w:rsidRPr="007E63BE">
        <w:t xml:space="preserve">, para incluir de manera sencilla dentro de los escritos y reflexiones académicas la información básica de las fuentes utilizadas para citar, parafrasear o comentar ideas pertenecientes a otros autores. </w:t>
      </w:r>
      <w:r w:rsidRPr="007E63BE">
        <w:rPr>
          <w:b/>
          <w:i/>
        </w:rPr>
        <w:t>El principal objetivo de este sistema de referencias es facilitar la redacción de escritos científicos y brindar al lector en forma rápida y sencilla la información precisa que le permita ubicar las obras empleadas durante la construcción de un escrito.</w:t>
      </w:r>
      <w:r w:rsidRPr="007E63BE">
        <w:t xml:space="preserve"> </w:t>
      </w:r>
      <w:r w:rsidRPr="007E63BE">
        <w:rPr>
          <w:b/>
          <w:i/>
        </w:rPr>
        <w:t xml:space="preserve">Este estilo proporciona directrices para redactar citas y referencias bibliográficas, dentro del texto (parafraseo) y al final </w:t>
      </w:r>
      <w:r w:rsidRPr="007E63BE">
        <w:rPr>
          <w:b/>
          <w:i/>
        </w:rPr>
        <w:lastRenderedPageBreak/>
        <w:t xml:space="preserve">de cada párrafo (cita), de forma que siempre se puedan conocer las fuentes empleadas y citadas por el autor. </w:t>
      </w:r>
    </w:p>
    <w:p w14:paraId="14A9A437" w14:textId="09BB16C7" w:rsidR="00B10B5B" w:rsidRDefault="007E63BE" w:rsidP="007E63BE">
      <w:pPr>
        <w:pStyle w:val="CitaviBibliographyEntry"/>
        <w:rPr>
          <w:lang w:val="es-EC"/>
        </w:rPr>
      </w:pPr>
      <w:r w:rsidRPr="007E63BE">
        <w:rPr>
          <w:b/>
        </w:rPr>
        <w:t>N</w:t>
      </w:r>
      <w:r w:rsidRPr="007E63BE">
        <w:t>o se debe abusar de ellas. El propósito es evitar el plagio de propiedad intelectual</w:t>
      </w:r>
    </w:p>
    <w:p w14:paraId="1552DBF6" w14:textId="77777777" w:rsidR="007E49EF" w:rsidRPr="0034092A" w:rsidRDefault="007E49EF" w:rsidP="007E49EF">
      <w:pPr>
        <w:spacing w:line="360" w:lineRule="auto"/>
        <w:rPr>
          <w:color w:val="000000"/>
        </w:rPr>
      </w:pPr>
      <w:r w:rsidRPr="0034092A">
        <w:rPr>
          <w:color w:val="000000"/>
        </w:rPr>
        <w:t xml:space="preserve">Ejemplo 1: </w:t>
      </w:r>
    </w:p>
    <w:p w14:paraId="26CD246A" w14:textId="77777777" w:rsidR="007E49EF" w:rsidRPr="0034092A" w:rsidRDefault="007E49EF" w:rsidP="007E49EF">
      <w:pPr>
        <w:spacing w:line="360" w:lineRule="auto"/>
        <w:rPr>
          <w:color w:val="000000"/>
        </w:rPr>
      </w:pPr>
      <w:r w:rsidRPr="0034092A">
        <w:rPr>
          <w:color w:val="000000"/>
        </w:rPr>
        <w:t>El aumento de la locura en el siglo XVIII fue incierto</w:t>
      </w:r>
      <w:r w:rsidRPr="0034092A">
        <w:rPr>
          <w:color w:val="FF0000"/>
        </w:rPr>
        <w:t xml:space="preserve"> (Foucault, </w:t>
      </w:r>
      <w:proofErr w:type="gramStart"/>
      <w:r w:rsidRPr="0034092A">
        <w:rPr>
          <w:color w:val="FF0000"/>
        </w:rPr>
        <w:t>2002,  p.30</w:t>
      </w:r>
      <w:proofErr w:type="gramEnd"/>
      <w:r w:rsidRPr="0034092A">
        <w:rPr>
          <w:color w:val="FF0000"/>
        </w:rPr>
        <w:t xml:space="preserve">). </w:t>
      </w:r>
    </w:p>
    <w:p w14:paraId="61F93D56" w14:textId="31B2F90A" w:rsidR="00B10B5B" w:rsidRDefault="00B10B5B" w:rsidP="00C9103B">
      <w:pPr>
        <w:pStyle w:val="CitaviBibliographyEntry"/>
        <w:rPr>
          <w:lang w:val="es-EC"/>
        </w:rPr>
      </w:pPr>
    </w:p>
    <w:p w14:paraId="645B3E90" w14:textId="51DC3966" w:rsidR="00445083" w:rsidRDefault="00252A09" w:rsidP="000E5749">
      <w:pPr>
        <w:pStyle w:val="Heading1"/>
      </w:pPr>
      <w:bookmarkStart w:id="39" w:name="_Toc535429574"/>
      <w:r w:rsidRPr="00DA40E4">
        <w:t>ANEXO</w:t>
      </w:r>
      <w:r w:rsidR="007221DC" w:rsidRPr="00DA40E4">
        <w:t>S</w:t>
      </w:r>
      <w:bookmarkEnd w:id="39"/>
    </w:p>
    <w:p w14:paraId="3F77FC70" w14:textId="77777777" w:rsidR="000344F6" w:rsidRPr="000344F6" w:rsidRDefault="000344F6" w:rsidP="000344F6">
      <w:pPr>
        <w:rPr>
          <w:lang w:val="es-EC" w:eastAsia="es-EC"/>
        </w:rPr>
      </w:pPr>
    </w:p>
    <w:p w14:paraId="3B151C87" w14:textId="77777777" w:rsidR="0083501A" w:rsidRPr="0083501A" w:rsidRDefault="00370EAF" w:rsidP="000E5749">
      <w:pPr>
        <w:pStyle w:val="Heading2"/>
        <w:rPr>
          <w:sz w:val="20"/>
          <w:szCs w:val="20"/>
        </w:rPr>
      </w:pPr>
      <w:bookmarkStart w:id="40" w:name="_Toc535429575"/>
      <w:r w:rsidRPr="00DA40E4">
        <w:t>Aval de la Investigación</w:t>
      </w:r>
      <w:bookmarkEnd w:id="40"/>
      <w:r w:rsidRPr="00DA40E4">
        <w:t xml:space="preserve"> </w:t>
      </w:r>
    </w:p>
    <w:p w14:paraId="7249B96B" w14:textId="49C45277" w:rsidR="00C9103B" w:rsidRDefault="00370EAF" w:rsidP="00C9103B">
      <w:r w:rsidRPr="00DA40E4">
        <w:t>(Instituciones Públicas o Privadas, Grupos de Investigación, Centro de Investigación, etc</w:t>
      </w:r>
      <w:r w:rsidR="00DA40E4">
        <w:t>.</w:t>
      </w:r>
      <w:r w:rsidRPr="00DA40E4">
        <w:t>)</w:t>
      </w:r>
    </w:p>
    <w:p w14:paraId="0B9C7E18" w14:textId="77777777" w:rsidR="00B10B5B" w:rsidRDefault="00B10B5B" w:rsidP="00C9103B"/>
    <w:p w14:paraId="4F789479" w14:textId="11AE0D2F" w:rsidR="009929E7" w:rsidRDefault="009929E7" w:rsidP="009929E7">
      <w:pPr>
        <w:pStyle w:val="CitaviBibliographyEntry"/>
      </w:pPr>
    </w:p>
    <w:p w14:paraId="3B7D6AC0" w14:textId="6A0E0864" w:rsidR="003C5EDC" w:rsidRDefault="003C5EDC" w:rsidP="003C5EDC">
      <w:pPr>
        <w:pStyle w:val="CitaviBibliographyHeading"/>
      </w:pPr>
      <w:r>
        <w:fldChar w:fldCharType="begin"/>
      </w:r>
      <w:r>
        <w:instrText>ADDIN CITAVI.BIBLIOGRAPHY 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</w:instrText>
      </w:r>
      <w:r>
        <w:fldChar w:fldCharType="separate"/>
      </w:r>
      <w:bookmarkStart w:id="41" w:name="_Toc535429576"/>
      <w:r>
        <w:t>Publication bibliography</w:t>
      </w:r>
      <w:bookmarkEnd w:id="41"/>
    </w:p>
    <w:p w14:paraId="2E3ADAA3" w14:textId="77777777" w:rsidR="003C5EDC" w:rsidRDefault="003C5EDC" w:rsidP="003C5EDC">
      <w:pPr>
        <w:pStyle w:val="CitaviBibliographyEntry"/>
      </w:pPr>
      <w:bookmarkStart w:id="42" w:name="_CTVL001d4c3e4fa00f846fbad86210903786810"/>
      <w:r w:rsidRPr="003C5EDC">
        <w:rPr>
          <w:lang w:val="en-US"/>
        </w:rPr>
        <w:t xml:space="preserve">Berger, Paul D.; Maurer, Robert E.; Celli, Giovana B. (2018): Experimental Design. With Applications in Management, Engineering and the Sciences. Second edition. </w:t>
      </w:r>
      <w:r>
        <w:t>Cham: Springer. Available online at http://dx.doi.org/10.1007/978-3-319-64583-4.</w:t>
      </w:r>
    </w:p>
    <w:p w14:paraId="0EB411D5" w14:textId="77777777" w:rsidR="003C5EDC" w:rsidRPr="003C5EDC" w:rsidRDefault="003C5EDC" w:rsidP="003C5EDC">
      <w:pPr>
        <w:pStyle w:val="CitaviBibliographyEntry"/>
        <w:rPr>
          <w:lang w:val="en-US"/>
        </w:rPr>
      </w:pPr>
      <w:bookmarkStart w:id="43" w:name="_CTVL0018c0354c3199748d99c0ff3f6702af985"/>
      <w:bookmarkEnd w:id="42"/>
      <w:r>
        <w:t xml:space="preserve">Hernández Sampieri, Roberto; Fernández Collado, Carlos; Pilar Baptista Lucio, Maria (2014): Metodología de la investigación. </w:t>
      </w:r>
      <w:r w:rsidRPr="003C5EDC">
        <w:rPr>
          <w:lang w:val="en-US"/>
        </w:rPr>
        <w:t>6. ed. México: McGraw-Hill.</w:t>
      </w:r>
    </w:p>
    <w:p w14:paraId="6B8D6C9C" w14:textId="77777777" w:rsidR="003C5EDC" w:rsidRPr="003C5EDC" w:rsidRDefault="003C5EDC" w:rsidP="003C5EDC">
      <w:pPr>
        <w:pStyle w:val="CitaviBibliographyEntry"/>
        <w:rPr>
          <w:lang w:val="en-US"/>
        </w:rPr>
      </w:pPr>
      <w:bookmarkStart w:id="44" w:name="_CTVL001bd46af1cc1d649ebad414d9eb51683cf"/>
      <w:bookmarkEnd w:id="43"/>
      <w:r w:rsidRPr="003C5EDC">
        <w:rPr>
          <w:lang w:val="en-US"/>
        </w:rPr>
        <w:t>Patten, Mildred L.; Newhart, Michelle (2018): Understanding research methods. An overview of the essentials. Tenth edition. New York, New York, London, [England]: Routledge.</w:t>
      </w:r>
      <w:bookmarkEnd w:id="44"/>
    </w:p>
    <w:p w14:paraId="5D3C8D94" w14:textId="11B5028C" w:rsidR="003C5EDC" w:rsidRPr="00CA312E" w:rsidRDefault="003C5EDC" w:rsidP="003C5EDC">
      <w:pPr>
        <w:pStyle w:val="CitaviBibliographyEntry"/>
        <w:rPr>
          <w:lang w:val="en-US"/>
        </w:rPr>
      </w:pPr>
      <w:r>
        <w:fldChar w:fldCharType="end"/>
      </w:r>
    </w:p>
    <w:p w14:paraId="6DB4AB07" w14:textId="77777777" w:rsidR="00B10B5B" w:rsidRPr="00CA312E" w:rsidRDefault="00B10B5B">
      <w:pPr>
        <w:suppressAutoHyphens w:val="0"/>
        <w:spacing w:after="160" w:line="259" w:lineRule="auto"/>
        <w:jc w:val="left"/>
        <w:rPr>
          <w:lang w:val="en-US"/>
        </w:rPr>
      </w:pPr>
      <w:r w:rsidRPr="00CA312E">
        <w:rPr>
          <w:lang w:val="en-US"/>
        </w:rPr>
        <w:br w:type="page"/>
      </w:r>
    </w:p>
    <w:p w14:paraId="09CEE08B" w14:textId="59F6E6A5" w:rsidR="00B10B5B" w:rsidRPr="00D26F8B" w:rsidRDefault="00B10B5B" w:rsidP="00B10B5B">
      <w:pPr>
        <w:pStyle w:val="CitaviBibliographyEntry"/>
        <w:rPr>
          <w:b/>
        </w:rPr>
      </w:pPr>
      <w:r w:rsidRPr="00C45704">
        <w:rPr>
          <w:b/>
        </w:rPr>
        <w:lastRenderedPageBreak/>
        <w:t xml:space="preserve">ANEXO 1 PRESENTACIÓN FÍSICA DEL ANTEPROYECTO DEL TRABAJO DE </w:t>
      </w:r>
      <w:proofErr w:type="gramStart"/>
      <w:r w:rsidRPr="00C45704">
        <w:rPr>
          <w:b/>
        </w:rPr>
        <w:t>TITULACIÓN</w:t>
      </w:r>
      <w:r>
        <w:t xml:space="preserve"> </w:t>
      </w:r>
      <w:bookmarkStart w:id="45" w:name="_Hlk535329668"/>
      <w:r w:rsidR="00D26F8B">
        <w:t xml:space="preserve"> (</w:t>
      </w:r>
      <w:proofErr w:type="gramEnd"/>
      <w:r w:rsidR="00D26F8B" w:rsidRPr="00D26F8B">
        <w:rPr>
          <w:b/>
          <w:sz w:val="16"/>
          <w:szCs w:val="16"/>
        </w:rPr>
        <w:t>Quintanilla,  2018</w:t>
      </w:r>
      <w:r w:rsidR="00D26F8B">
        <w:t xml:space="preserve"> </w:t>
      </w:r>
      <w:r w:rsidR="00D26F8B" w:rsidRPr="00D26F8B">
        <w:rPr>
          <w:b/>
          <w:sz w:val="16"/>
          <w:szCs w:val="16"/>
        </w:rPr>
        <w:t>GUIA PARA LA NORMALIZACIÓN</w:t>
      </w:r>
      <w:r w:rsidR="00D26F8B">
        <w:rPr>
          <w:b/>
          <w:sz w:val="16"/>
          <w:szCs w:val="16"/>
        </w:rPr>
        <w:t xml:space="preserve"> </w:t>
      </w:r>
      <w:r w:rsidR="00D26F8B" w:rsidRPr="00D26F8B">
        <w:rPr>
          <w:b/>
          <w:sz w:val="16"/>
          <w:szCs w:val="16"/>
        </w:rPr>
        <w:t>TRABAJOS DE TITULACIÓ</w:t>
      </w:r>
      <w:r w:rsidR="00D26F8B">
        <w:rPr>
          <w:b/>
          <w:sz w:val="16"/>
          <w:szCs w:val="16"/>
        </w:rPr>
        <w:t>N</w:t>
      </w:r>
      <w:r w:rsidR="00D26F8B">
        <w:t>)</w:t>
      </w:r>
    </w:p>
    <w:p w14:paraId="7EF5F01A" w14:textId="77777777" w:rsidR="00B10B5B" w:rsidRPr="00F226D8" w:rsidRDefault="00B10B5B" w:rsidP="00B10B5B">
      <w:pPr>
        <w:autoSpaceDE w:val="0"/>
        <w:autoSpaceDN w:val="0"/>
        <w:adjustRightInd w:val="0"/>
        <w:spacing w:line="360" w:lineRule="auto"/>
        <w:rPr>
          <w:b/>
          <w:bCs/>
          <w:color w:val="000000"/>
          <w:highlight w:val="cyan"/>
        </w:rPr>
      </w:pPr>
    </w:p>
    <w:p w14:paraId="3C0900E5" w14:textId="3CB39AB9" w:rsidR="00B10B5B" w:rsidRPr="00B10B5B" w:rsidRDefault="00B10B5B" w:rsidP="00B10B5B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B10B5B">
        <w:rPr>
          <w:b/>
          <w:bCs/>
          <w:color w:val="000000"/>
        </w:rPr>
        <w:t xml:space="preserve">Papel: </w:t>
      </w:r>
      <w:r w:rsidRPr="00B10B5B">
        <w:rPr>
          <w:color w:val="000000"/>
        </w:rPr>
        <w:t xml:space="preserve">Para todas las copias se usará papel “Bond”, de color blanco liso para computador, todo el papel utilizado debe ser de idéntico tamaño, color y claridad. </w:t>
      </w:r>
    </w:p>
    <w:p w14:paraId="407416F3" w14:textId="77777777" w:rsidR="00B10B5B" w:rsidRPr="00B10B5B" w:rsidRDefault="00B10B5B" w:rsidP="00B10B5B">
      <w:pPr>
        <w:autoSpaceDE w:val="0"/>
        <w:autoSpaceDN w:val="0"/>
        <w:adjustRightInd w:val="0"/>
        <w:spacing w:line="360" w:lineRule="auto"/>
        <w:ind w:firstLine="1"/>
        <w:rPr>
          <w:color w:val="000000"/>
        </w:rPr>
      </w:pPr>
    </w:p>
    <w:p w14:paraId="40A1463D" w14:textId="6636133A" w:rsidR="00B10B5B" w:rsidRPr="00B10B5B" w:rsidRDefault="00B10B5B" w:rsidP="00B10B5B">
      <w:pPr>
        <w:autoSpaceDE w:val="0"/>
        <w:autoSpaceDN w:val="0"/>
        <w:adjustRightInd w:val="0"/>
        <w:spacing w:line="360" w:lineRule="auto"/>
        <w:ind w:firstLine="1"/>
        <w:rPr>
          <w:i/>
          <w:color w:val="000000" w:themeColor="text1"/>
        </w:rPr>
      </w:pPr>
      <w:r w:rsidRPr="00B10B5B">
        <w:rPr>
          <w:b/>
          <w:bCs/>
          <w:color w:val="000000"/>
        </w:rPr>
        <w:t xml:space="preserve">Copias: </w:t>
      </w:r>
      <w:r w:rsidRPr="00B10B5B">
        <w:rPr>
          <w:color w:val="000000"/>
        </w:rPr>
        <w:t xml:space="preserve">Todas las copias deben ser idénticas: deben contener los mismos materiales acompañantes. Es requisito </w:t>
      </w:r>
      <w:proofErr w:type="gramStart"/>
      <w:r w:rsidRPr="00B10B5B">
        <w:rPr>
          <w:color w:val="000000"/>
          <w:highlight w:val="yellow"/>
        </w:rPr>
        <w:t xml:space="preserve">entregar  </w:t>
      </w:r>
      <w:proofErr w:type="spellStart"/>
      <w:r w:rsidRPr="00B10B5B">
        <w:rPr>
          <w:color w:val="000000"/>
          <w:highlight w:val="yellow"/>
        </w:rPr>
        <w:t>xxxxx</w:t>
      </w:r>
      <w:proofErr w:type="spellEnd"/>
      <w:proofErr w:type="gramEnd"/>
      <w:r w:rsidRPr="00B10B5B">
        <w:rPr>
          <w:color w:val="000000"/>
          <w:highlight w:val="yellow"/>
        </w:rPr>
        <w:t xml:space="preserve"> copias anilladas</w:t>
      </w:r>
      <w:r>
        <w:rPr>
          <w:color w:val="000000"/>
        </w:rPr>
        <w:t xml:space="preserve"> </w:t>
      </w:r>
      <w:r w:rsidR="00380924">
        <w:rPr>
          <w:color w:val="000000"/>
        </w:rPr>
        <w:t xml:space="preserve">en </w:t>
      </w:r>
      <w:r>
        <w:rPr>
          <w:color w:val="000000"/>
        </w:rPr>
        <w:t xml:space="preserve"> la Secretaría de </w:t>
      </w:r>
      <w:r w:rsidR="00380924">
        <w:rPr>
          <w:color w:val="000000"/>
        </w:rPr>
        <w:t xml:space="preserve">la </w:t>
      </w:r>
      <w:r>
        <w:rPr>
          <w:color w:val="000000"/>
        </w:rPr>
        <w:t>carrera.</w:t>
      </w:r>
    </w:p>
    <w:p w14:paraId="06106376" w14:textId="77777777" w:rsidR="00B10B5B" w:rsidRPr="00B10B5B" w:rsidRDefault="00B10B5B" w:rsidP="00B10B5B">
      <w:pPr>
        <w:autoSpaceDE w:val="0"/>
        <w:autoSpaceDN w:val="0"/>
        <w:adjustRightInd w:val="0"/>
        <w:spacing w:line="360" w:lineRule="auto"/>
        <w:ind w:hanging="709"/>
        <w:rPr>
          <w:color w:val="000000"/>
        </w:rPr>
      </w:pPr>
    </w:p>
    <w:p w14:paraId="3B9092A2" w14:textId="19544963" w:rsidR="00B10B5B" w:rsidRPr="00B10B5B" w:rsidRDefault="00B10B5B" w:rsidP="00B10B5B">
      <w:pPr>
        <w:autoSpaceDE w:val="0"/>
        <w:autoSpaceDN w:val="0"/>
        <w:adjustRightInd w:val="0"/>
        <w:spacing w:line="360" w:lineRule="auto"/>
        <w:ind w:firstLine="1"/>
        <w:rPr>
          <w:color w:val="000000"/>
        </w:rPr>
      </w:pPr>
      <w:r w:rsidRPr="00B10B5B">
        <w:rPr>
          <w:b/>
          <w:color w:val="000000"/>
        </w:rPr>
        <w:t>Escritura</w:t>
      </w:r>
      <w:r w:rsidRPr="00B10B5B">
        <w:rPr>
          <w:color w:val="000000"/>
        </w:rPr>
        <w:t xml:space="preserve">: </w:t>
      </w:r>
    </w:p>
    <w:p w14:paraId="345625AC" w14:textId="77777777" w:rsidR="00B10B5B" w:rsidRPr="00B10B5B" w:rsidRDefault="00B10B5B" w:rsidP="00B10B5B">
      <w:pPr>
        <w:autoSpaceDE w:val="0"/>
        <w:autoSpaceDN w:val="0"/>
        <w:adjustRightInd w:val="0"/>
        <w:spacing w:line="360" w:lineRule="auto"/>
        <w:ind w:firstLine="1"/>
        <w:rPr>
          <w:color w:val="000000"/>
        </w:rPr>
      </w:pPr>
      <w:r w:rsidRPr="00B10B5B">
        <w:rPr>
          <w:color w:val="000000"/>
        </w:rPr>
        <w:t xml:space="preserve">Se debe usar la fuente Times New </w:t>
      </w:r>
      <w:proofErr w:type="spellStart"/>
      <w:r w:rsidRPr="00B10B5B">
        <w:rPr>
          <w:color w:val="000000"/>
        </w:rPr>
        <w:t>Roman</w:t>
      </w:r>
      <w:proofErr w:type="spellEnd"/>
      <w:r w:rsidRPr="00B10B5B">
        <w:rPr>
          <w:color w:val="000000"/>
        </w:rPr>
        <w:t>, de tamaño 11 para todo el texto, la cual puede ser de tamaño reducido en ilustraciones y tablas, hasta 8 puntos y en referencias bibliográficas 9 puntos.</w:t>
      </w:r>
    </w:p>
    <w:p w14:paraId="67F002A3" w14:textId="77777777" w:rsidR="00B10B5B" w:rsidRPr="00B10B5B" w:rsidRDefault="00B10B5B" w:rsidP="00B10B5B">
      <w:pPr>
        <w:autoSpaceDE w:val="0"/>
        <w:autoSpaceDN w:val="0"/>
        <w:adjustRightInd w:val="0"/>
        <w:spacing w:line="360" w:lineRule="auto"/>
        <w:ind w:firstLine="1"/>
        <w:rPr>
          <w:color w:val="000000"/>
        </w:rPr>
      </w:pPr>
    </w:p>
    <w:p w14:paraId="7DA2082B" w14:textId="77777777" w:rsidR="00B10B5B" w:rsidRPr="00B10B5B" w:rsidRDefault="00B10B5B" w:rsidP="00B10B5B">
      <w:pPr>
        <w:autoSpaceDE w:val="0"/>
        <w:autoSpaceDN w:val="0"/>
        <w:adjustRightInd w:val="0"/>
        <w:spacing w:line="360" w:lineRule="auto"/>
        <w:ind w:firstLine="1"/>
        <w:rPr>
          <w:color w:val="000000"/>
        </w:rPr>
      </w:pPr>
      <w:r w:rsidRPr="00B10B5B">
        <w:rPr>
          <w:color w:val="000000"/>
        </w:rPr>
        <w:t xml:space="preserve"> Se debe reservar el uso de cursiva para palabras que tengan su origen en un idioma diferente al español, o nombres científicos, así mismo para todo el texto para la división jerárquica de contenido científico, se escribirá de la siguiente manera: </w:t>
      </w:r>
    </w:p>
    <w:p w14:paraId="4C205B79" w14:textId="77777777" w:rsidR="00B10B5B" w:rsidRPr="00B10B5B" w:rsidRDefault="00B10B5B" w:rsidP="00B10B5B">
      <w:pPr>
        <w:autoSpaceDE w:val="0"/>
        <w:autoSpaceDN w:val="0"/>
        <w:adjustRightInd w:val="0"/>
        <w:spacing w:line="360" w:lineRule="auto"/>
        <w:ind w:firstLine="1"/>
        <w:rPr>
          <w:color w:val="000000"/>
        </w:rPr>
      </w:pPr>
    </w:p>
    <w:p w14:paraId="1B08D402" w14:textId="77777777" w:rsidR="00B10B5B" w:rsidRPr="00B10B5B" w:rsidRDefault="00B10B5B" w:rsidP="00B10B5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10B5B">
        <w:rPr>
          <w:color w:val="000000"/>
        </w:rPr>
        <w:t xml:space="preserve">1.  </w:t>
      </w:r>
      <w:r w:rsidRPr="00B10B5B">
        <w:rPr>
          <w:b/>
          <w:color w:val="000000"/>
        </w:rPr>
        <w:t>TÍTULO DE PRIMER NIVEL</w:t>
      </w:r>
      <w:r w:rsidRPr="00B10B5B">
        <w:rPr>
          <w:color w:val="000000"/>
        </w:rPr>
        <w:t xml:space="preserve">             </w:t>
      </w:r>
      <w:proofErr w:type="gramStart"/>
      <w:r w:rsidRPr="00B10B5B">
        <w:rPr>
          <w:color w:val="000000"/>
        </w:rPr>
        <w:t xml:space="preserve">   (</w:t>
      </w:r>
      <w:proofErr w:type="gramEnd"/>
      <w:r w:rsidRPr="00B10B5B">
        <w:rPr>
          <w:color w:val="000000"/>
        </w:rPr>
        <w:t>TÍTULO – CAPÍTULO) (NEGRILLA)</w:t>
      </w:r>
    </w:p>
    <w:p w14:paraId="3CBA2313" w14:textId="77777777" w:rsidR="00B10B5B" w:rsidRPr="00B10B5B" w:rsidRDefault="00B10B5B" w:rsidP="00B10B5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10B5B">
        <w:rPr>
          <w:color w:val="000000"/>
        </w:rPr>
        <w:t xml:space="preserve">1.1.  </w:t>
      </w:r>
      <w:r w:rsidRPr="00B10B5B">
        <w:rPr>
          <w:b/>
          <w:color w:val="000000"/>
        </w:rPr>
        <w:t>Título de segundo nivel</w:t>
      </w:r>
      <w:r w:rsidRPr="00B10B5B">
        <w:rPr>
          <w:color w:val="000000"/>
        </w:rPr>
        <w:t xml:space="preserve">                       </w:t>
      </w:r>
      <w:proofErr w:type="gramStart"/>
      <w:r w:rsidRPr="00B10B5B">
        <w:rPr>
          <w:color w:val="000000"/>
        </w:rPr>
        <w:t xml:space="preserve">   (</w:t>
      </w:r>
      <w:proofErr w:type="gramEnd"/>
      <w:r w:rsidRPr="00B10B5B">
        <w:rPr>
          <w:color w:val="000000"/>
        </w:rPr>
        <w:t>subtítulo) (minúscula, negrilla)</w:t>
      </w:r>
    </w:p>
    <w:p w14:paraId="4BE05B48" w14:textId="77777777" w:rsidR="00B10B5B" w:rsidRPr="00B10B5B" w:rsidRDefault="00B10B5B" w:rsidP="00B10B5B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 w:rsidRPr="00B10B5B">
        <w:rPr>
          <w:color w:val="000000"/>
        </w:rPr>
        <w:t xml:space="preserve">1.1.1  </w:t>
      </w:r>
      <w:r w:rsidRPr="00B10B5B">
        <w:rPr>
          <w:b/>
          <w:i/>
          <w:color w:val="000000"/>
        </w:rPr>
        <w:t>Título</w:t>
      </w:r>
      <w:proofErr w:type="gramEnd"/>
      <w:r w:rsidRPr="00B10B5B">
        <w:rPr>
          <w:b/>
          <w:i/>
          <w:color w:val="000000"/>
        </w:rPr>
        <w:t xml:space="preserve"> de tercer nivel</w:t>
      </w:r>
      <w:r w:rsidRPr="00B10B5B">
        <w:rPr>
          <w:color w:val="000000"/>
        </w:rPr>
        <w:t xml:space="preserve">                            (minúscula, negrilla, cursiva)</w:t>
      </w:r>
    </w:p>
    <w:p w14:paraId="791AA8A7" w14:textId="77777777" w:rsidR="00B10B5B" w:rsidRPr="00B10B5B" w:rsidRDefault="00B10B5B" w:rsidP="00B10B5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10B5B">
        <w:rPr>
          <w:color w:val="000000"/>
        </w:rPr>
        <w:t xml:space="preserve">1.1.1.1 </w:t>
      </w:r>
      <w:r w:rsidRPr="00B10B5B">
        <w:rPr>
          <w:i/>
          <w:color w:val="000000"/>
        </w:rPr>
        <w:t>Titulo de cuarto nivel</w:t>
      </w:r>
      <w:r w:rsidRPr="00B10B5B">
        <w:rPr>
          <w:color w:val="000000"/>
        </w:rPr>
        <w:t xml:space="preserve">                       </w:t>
      </w:r>
      <w:proofErr w:type="gramStart"/>
      <w:r w:rsidRPr="00B10B5B">
        <w:rPr>
          <w:color w:val="000000"/>
        </w:rPr>
        <w:t xml:space="preserve">   (</w:t>
      </w:r>
      <w:proofErr w:type="gramEnd"/>
      <w:r w:rsidRPr="00B10B5B">
        <w:rPr>
          <w:color w:val="000000"/>
        </w:rPr>
        <w:t>minúscula, cursiva)</w:t>
      </w:r>
    </w:p>
    <w:p w14:paraId="0EC50429" w14:textId="77777777" w:rsidR="00B10B5B" w:rsidRPr="00B10B5B" w:rsidRDefault="00B10B5B" w:rsidP="00B10B5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73D452E" w14:textId="77777777" w:rsidR="00B10B5B" w:rsidRPr="00B10B5B" w:rsidRDefault="00B10B5B" w:rsidP="00B10B5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10B5B">
        <w:rPr>
          <w:color w:val="000000"/>
        </w:rPr>
        <w:t>En cuanto a la escritura de la bibliografía se cumplirá estrictamente lo establecido en la norma.</w:t>
      </w:r>
    </w:p>
    <w:p w14:paraId="71D0F0F5" w14:textId="37B34896" w:rsidR="00B10B5B" w:rsidRPr="00B10B5B" w:rsidRDefault="00B10B5B" w:rsidP="00B10B5B">
      <w:pPr>
        <w:autoSpaceDE w:val="0"/>
        <w:autoSpaceDN w:val="0"/>
        <w:adjustRightInd w:val="0"/>
        <w:spacing w:line="360" w:lineRule="auto"/>
        <w:ind w:firstLine="1"/>
        <w:rPr>
          <w:color w:val="000000"/>
        </w:rPr>
      </w:pPr>
      <w:r w:rsidRPr="00B10B5B">
        <w:rPr>
          <w:b/>
          <w:bCs/>
          <w:color w:val="000000"/>
        </w:rPr>
        <w:t xml:space="preserve">Espacio interlineado:  </w:t>
      </w:r>
      <w:r w:rsidRPr="00B10B5B">
        <w:rPr>
          <w:color w:val="000000"/>
        </w:rPr>
        <w:t xml:space="preserve">Todo el </w:t>
      </w:r>
      <w:proofErr w:type="gramStart"/>
      <w:r w:rsidRPr="00B10B5B">
        <w:rPr>
          <w:color w:val="000000"/>
        </w:rPr>
        <w:t>texto  se</w:t>
      </w:r>
      <w:proofErr w:type="gramEnd"/>
      <w:r w:rsidRPr="00B10B5B">
        <w:rPr>
          <w:color w:val="000000"/>
        </w:rPr>
        <w:t xml:space="preserve"> escribe con espacio interlineado  de 1,5 </w:t>
      </w:r>
    </w:p>
    <w:p w14:paraId="0A291DD6" w14:textId="388EDAD7" w:rsidR="00B10B5B" w:rsidRPr="00B10B5B" w:rsidRDefault="00B10B5B" w:rsidP="00B10B5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10B5B">
        <w:rPr>
          <w:b/>
          <w:bCs/>
          <w:color w:val="000000"/>
        </w:rPr>
        <w:t xml:space="preserve">Márgenes: </w:t>
      </w:r>
      <w:r w:rsidRPr="00B10B5B">
        <w:rPr>
          <w:color w:val="000000"/>
        </w:rPr>
        <w:t xml:space="preserve">Los márgenes para el texto escrito, como también para la presentación de las tablas y figuras serán los siguientes: </w:t>
      </w:r>
    </w:p>
    <w:p w14:paraId="666A5602" w14:textId="77777777" w:rsidR="00B10B5B" w:rsidRPr="00B10B5B" w:rsidRDefault="00B10B5B" w:rsidP="00B10B5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10B5B">
        <w:rPr>
          <w:color w:val="000000"/>
        </w:rPr>
        <w:t xml:space="preserve">- Margen e izquierdo: 3.5 cm. </w:t>
      </w:r>
    </w:p>
    <w:p w14:paraId="18727E92" w14:textId="77777777" w:rsidR="00B10B5B" w:rsidRPr="00B10B5B" w:rsidRDefault="00B10B5B" w:rsidP="00B10B5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B10B5B">
        <w:rPr>
          <w:color w:val="000000"/>
        </w:rPr>
        <w:t xml:space="preserve">- Margen superior, </w:t>
      </w:r>
      <w:proofErr w:type="gramStart"/>
      <w:r w:rsidRPr="00B10B5B">
        <w:rPr>
          <w:color w:val="000000"/>
        </w:rPr>
        <w:t>inferior  y</w:t>
      </w:r>
      <w:proofErr w:type="gramEnd"/>
      <w:r w:rsidRPr="00B10B5B">
        <w:rPr>
          <w:color w:val="000000"/>
        </w:rPr>
        <w:t xml:space="preserve"> derecho: 2,5 cm. </w:t>
      </w:r>
    </w:p>
    <w:p w14:paraId="7B6E5378" w14:textId="77777777" w:rsidR="00B10B5B" w:rsidRPr="00B10B5B" w:rsidRDefault="00B10B5B" w:rsidP="00B10B5B">
      <w:pPr>
        <w:autoSpaceDE w:val="0"/>
        <w:autoSpaceDN w:val="0"/>
        <w:adjustRightInd w:val="0"/>
        <w:spacing w:line="360" w:lineRule="auto"/>
        <w:ind w:hanging="284"/>
        <w:rPr>
          <w:color w:val="000000"/>
        </w:rPr>
      </w:pPr>
    </w:p>
    <w:p w14:paraId="528517C8" w14:textId="2591AA19" w:rsidR="00B10B5B" w:rsidRPr="00B10B5B" w:rsidRDefault="00B10B5B" w:rsidP="00B10B5B">
      <w:pPr>
        <w:autoSpaceDE w:val="0"/>
        <w:autoSpaceDN w:val="0"/>
        <w:adjustRightInd w:val="0"/>
        <w:spacing w:line="360" w:lineRule="auto"/>
        <w:ind w:firstLine="1"/>
        <w:rPr>
          <w:color w:val="000000"/>
        </w:rPr>
      </w:pPr>
      <w:r w:rsidRPr="00B10B5B">
        <w:rPr>
          <w:b/>
          <w:bCs/>
          <w:color w:val="000000"/>
        </w:rPr>
        <w:lastRenderedPageBreak/>
        <w:t xml:space="preserve">Paginación: </w:t>
      </w:r>
      <w:r w:rsidRPr="00B10B5B">
        <w:rPr>
          <w:color w:val="000000"/>
        </w:rPr>
        <w:t xml:space="preserve">A cada página le corresponde un número, excepto la </w:t>
      </w:r>
      <w:r>
        <w:rPr>
          <w:color w:val="000000"/>
        </w:rPr>
        <w:t xml:space="preserve">carátula. </w:t>
      </w:r>
      <w:r w:rsidRPr="00B10B5B">
        <w:rPr>
          <w:color w:val="000000"/>
        </w:rPr>
        <w:t xml:space="preserve"> Para las </w:t>
      </w:r>
      <w:r w:rsidRPr="00B10B5B">
        <w:rPr>
          <w:i/>
          <w:color w:val="000000"/>
        </w:rPr>
        <w:t>páginas preliminares</w:t>
      </w:r>
      <w:r w:rsidRPr="00B10B5B">
        <w:rPr>
          <w:color w:val="000000"/>
        </w:rPr>
        <w:t xml:space="preserve"> se usan números romanos en minúscula (i, </w:t>
      </w:r>
      <w:proofErr w:type="spellStart"/>
      <w:r w:rsidRPr="00B10B5B">
        <w:rPr>
          <w:color w:val="000000"/>
        </w:rPr>
        <w:t>ii</w:t>
      </w:r>
      <w:proofErr w:type="spellEnd"/>
      <w:r w:rsidRPr="00B10B5B">
        <w:rPr>
          <w:color w:val="000000"/>
        </w:rPr>
        <w:t xml:space="preserve">, </w:t>
      </w:r>
      <w:proofErr w:type="spellStart"/>
      <w:r w:rsidRPr="00B10B5B">
        <w:rPr>
          <w:color w:val="000000"/>
        </w:rPr>
        <w:t>iii</w:t>
      </w:r>
      <w:proofErr w:type="spellEnd"/>
      <w:r w:rsidRPr="00B10B5B">
        <w:rPr>
          <w:color w:val="000000"/>
        </w:rPr>
        <w:t xml:space="preserve">, etc.) normalmente colocados en el centro del margen inferior de cada página. </w:t>
      </w:r>
    </w:p>
    <w:p w14:paraId="3C72BFBA" w14:textId="7E72C9F6" w:rsidR="00B10B5B" w:rsidRDefault="00B10B5B" w:rsidP="00B10B5B">
      <w:pPr>
        <w:autoSpaceDE w:val="0"/>
        <w:autoSpaceDN w:val="0"/>
        <w:adjustRightInd w:val="0"/>
        <w:spacing w:line="360" w:lineRule="auto"/>
        <w:ind w:firstLine="1"/>
        <w:rPr>
          <w:color w:val="000000"/>
        </w:rPr>
      </w:pPr>
      <w:r w:rsidRPr="00B10B5B">
        <w:rPr>
          <w:i/>
          <w:color w:val="000000"/>
        </w:rPr>
        <w:t>Para el cuerpo del trabajo de titulación</w:t>
      </w:r>
      <w:r w:rsidRPr="00B10B5B">
        <w:rPr>
          <w:color w:val="000000"/>
        </w:rPr>
        <w:t xml:space="preserve"> se usan números árabes comenzando desde la introducción</w:t>
      </w:r>
      <w:r>
        <w:rPr>
          <w:color w:val="000000"/>
        </w:rPr>
        <w:t>.</w:t>
      </w:r>
      <w:bookmarkEnd w:id="45"/>
    </w:p>
    <w:p w14:paraId="14BAE711" w14:textId="1A4ED03D" w:rsidR="00B10B5B" w:rsidRDefault="00B10B5B" w:rsidP="00B10B5B">
      <w:pPr>
        <w:autoSpaceDE w:val="0"/>
        <w:autoSpaceDN w:val="0"/>
        <w:adjustRightInd w:val="0"/>
        <w:spacing w:line="360" w:lineRule="auto"/>
        <w:ind w:firstLine="1"/>
        <w:rPr>
          <w:color w:val="000000"/>
        </w:rPr>
      </w:pPr>
    </w:p>
    <w:p w14:paraId="64CC0946" w14:textId="323060BB" w:rsidR="00C45704" w:rsidRPr="00B316AB" w:rsidRDefault="00C45704" w:rsidP="00C45704">
      <w:pPr>
        <w:spacing w:line="360" w:lineRule="auto"/>
        <w:contextualSpacing/>
        <w:rPr>
          <w:rFonts w:eastAsia="Calibri"/>
          <w:lang w:val="es-PE"/>
        </w:rPr>
      </w:pPr>
      <w:r w:rsidRPr="0034092A">
        <w:rPr>
          <w:rFonts w:eastAsia="Calibri"/>
          <w:b/>
          <w:lang w:val="es-PE"/>
        </w:rPr>
        <w:t xml:space="preserve">ANEXO </w:t>
      </w:r>
      <w:r>
        <w:rPr>
          <w:rFonts w:eastAsia="Calibri"/>
          <w:b/>
          <w:lang w:val="es-PE"/>
        </w:rPr>
        <w:t>2</w:t>
      </w:r>
      <w:r w:rsidRPr="0034092A">
        <w:rPr>
          <w:rFonts w:eastAsia="Calibri"/>
          <w:b/>
          <w:lang w:val="es-PE"/>
        </w:rPr>
        <w:t xml:space="preserve">: </w:t>
      </w:r>
      <w:r w:rsidRPr="00B316AB">
        <w:rPr>
          <w:rFonts w:eastAsia="Calibri"/>
          <w:lang w:val="es-PE"/>
        </w:rPr>
        <w:t>PRESENTACIÓN DE TABLAS</w:t>
      </w:r>
      <w:r w:rsidR="002D351C">
        <w:rPr>
          <w:rFonts w:eastAsia="Calibri"/>
          <w:lang w:val="es-PE"/>
        </w:rPr>
        <w:t xml:space="preserve"> </w:t>
      </w:r>
      <w:r w:rsidR="002D351C">
        <w:t>(</w:t>
      </w:r>
      <w:proofErr w:type="gramStart"/>
      <w:r w:rsidR="002D351C" w:rsidRPr="00D26F8B">
        <w:rPr>
          <w:b/>
          <w:sz w:val="16"/>
          <w:szCs w:val="16"/>
        </w:rPr>
        <w:t>Quintanilla,  2018</w:t>
      </w:r>
      <w:proofErr w:type="gramEnd"/>
      <w:r w:rsidR="002D351C">
        <w:t xml:space="preserve"> </w:t>
      </w:r>
      <w:r w:rsidR="002D351C" w:rsidRPr="00D26F8B">
        <w:rPr>
          <w:b/>
          <w:sz w:val="16"/>
          <w:szCs w:val="16"/>
        </w:rPr>
        <w:t>GUIA PARA LA NORMALIZACIÓN</w:t>
      </w:r>
      <w:r w:rsidR="002D351C">
        <w:rPr>
          <w:b/>
          <w:sz w:val="16"/>
          <w:szCs w:val="16"/>
        </w:rPr>
        <w:t xml:space="preserve"> </w:t>
      </w:r>
      <w:r w:rsidR="002D351C" w:rsidRPr="00D26F8B">
        <w:rPr>
          <w:b/>
          <w:sz w:val="16"/>
          <w:szCs w:val="16"/>
        </w:rPr>
        <w:t>TRABAJOS DE TITULACIÓ</w:t>
      </w:r>
      <w:r w:rsidR="002D351C">
        <w:rPr>
          <w:b/>
          <w:sz w:val="16"/>
          <w:szCs w:val="16"/>
        </w:rPr>
        <w:t>N</w:t>
      </w:r>
      <w:r w:rsidR="002D351C">
        <w:t>)</w:t>
      </w:r>
    </w:p>
    <w:p w14:paraId="028CB526" w14:textId="77777777" w:rsidR="00C45704" w:rsidRPr="0034092A" w:rsidRDefault="00C45704" w:rsidP="00C45704">
      <w:pPr>
        <w:spacing w:line="360" w:lineRule="auto"/>
        <w:contextualSpacing/>
        <w:rPr>
          <w:rFonts w:eastAsia="Calibri"/>
          <w:i/>
          <w:lang w:val="es-PE"/>
        </w:rPr>
      </w:pPr>
      <w:bookmarkStart w:id="46" w:name="_Hlk535330057"/>
    </w:p>
    <w:p w14:paraId="6B0E29CD" w14:textId="77777777" w:rsidR="00C45704" w:rsidRPr="0034092A" w:rsidRDefault="00C45704" w:rsidP="00C45704">
      <w:pPr>
        <w:spacing w:line="360" w:lineRule="auto"/>
        <w:rPr>
          <w:rFonts w:eastAsia="Calibri"/>
          <w:lang w:val="es-PE"/>
        </w:rPr>
      </w:pPr>
      <w:r w:rsidRPr="0034092A">
        <w:rPr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81473" wp14:editId="09D56E9A">
                <wp:simplePos x="0" y="0"/>
                <wp:positionH relativeFrom="column">
                  <wp:posOffset>-1084671</wp:posOffset>
                </wp:positionH>
                <wp:positionV relativeFrom="paragraph">
                  <wp:posOffset>170180</wp:posOffset>
                </wp:positionV>
                <wp:extent cx="921238" cy="944205"/>
                <wp:effectExtent l="0" t="0" r="0" b="0"/>
                <wp:wrapNone/>
                <wp:docPr id="18" name="2 Sub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1238" cy="94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E23CC" w14:textId="77777777" w:rsidR="006320E9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Título: </w:t>
                            </w:r>
                          </w:p>
                          <w:p w14:paraId="6FB032E8" w14:textId="77777777" w:rsidR="006320E9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+ 10 palabras, no + de 2 líneas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181473" id="_x0000_t202" coordsize="21600,21600" o:spt="202" path="m,l,21600r21600,l21600,xe">
                <v:stroke joinstyle="miter"/>
                <v:path gradientshapeok="t" o:connecttype="rect"/>
              </v:shapetype>
              <v:shape id="2 Subtítulo" o:spid="_x0000_s1026" type="#_x0000_t202" style="position:absolute;left:0;text-align:left;margin-left:-85.4pt;margin-top:13.4pt;width:72.55pt;height:7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" filled="f" stroked="f">
                <v:path arrowok="t"/>
                <v:textbox>
                  <w:txbxContent>
                    <w:p w14:paraId="4BFE23CC" w14:textId="77777777" w:rsidR="006320E9" w:rsidRDefault="006320E9" w:rsidP="00C4570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Título: </w:t>
                      </w:r>
                    </w:p>
                    <w:p w14:paraId="6FB032E8" w14:textId="77777777" w:rsidR="006320E9" w:rsidRDefault="006320E9" w:rsidP="00C4570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  <w:lang w:val="es-ES"/>
                        </w:rPr>
                        <w:t>+ 10 palabras, no + de 2 líneas</w:t>
                      </w:r>
                    </w:p>
                  </w:txbxContent>
                </v:textbox>
              </v:shape>
            </w:pict>
          </mc:Fallback>
        </mc:AlternateContent>
      </w:r>
      <w:r w:rsidRPr="0034092A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0AFEF" wp14:editId="216A4130">
                <wp:simplePos x="0" y="0"/>
                <wp:positionH relativeFrom="column">
                  <wp:posOffset>259624</wp:posOffset>
                </wp:positionH>
                <wp:positionV relativeFrom="paragraph">
                  <wp:posOffset>141605</wp:posOffset>
                </wp:positionV>
                <wp:extent cx="0" cy="331563"/>
                <wp:effectExtent l="95250" t="0" r="76200" b="49530"/>
                <wp:wrapNone/>
                <wp:docPr id="22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5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165C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21 Conector recto de flecha" o:spid="_x0000_s1026" type="#_x0000_t32" style="position:absolute;margin-left:20.45pt;margin-top:11.15pt;width:0;height:2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" strokecolor="red" strokeweight=".5pt">
                <v:stroke endarrow="open" joinstyle="miter"/>
              </v:shape>
            </w:pict>
          </mc:Fallback>
        </mc:AlternateContent>
      </w:r>
      <w:r w:rsidRPr="0034092A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38E5B" wp14:editId="1488EA37">
                <wp:simplePos x="0" y="0"/>
                <wp:positionH relativeFrom="column">
                  <wp:posOffset>350158</wp:posOffset>
                </wp:positionH>
                <wp:positionV relativeFrom="paragraph">
                  <wp:posOffset>8527</wp:posOffset>
                </wp:positionV>
                <wp:extent cx="3635828" cy="337457"/>
                <wp:effectExtent l="0" t="0" r="0" b="0"/>
                <wp:wrapNone/>
                <wp:docPr id="23" name="2 Sub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5828" cy="3374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D07F74" w14:textId="77777777" w:rsidR="006320E9" w:rsidRPr="003E0D38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E0D38">
                              <w:rPr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Tabla 1-2 </w:t>
                            </w:r>
                            <w:r w:rsidRPr="003E0D38">
                              <w:rPr>
                                <w:color w:val="FF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corresponde a la tabla No.1 del capítulo 2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38E5B" id="_x0000_s1027" type="#_x0000_t202" style="position:absolute;left:0;text-align:left;margin-left:27.55pt;margin-top:.65pt;width:286.3pt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" filled="f" stroked="f">
                <v:path arrowok="t"/>
                <v:textbox>
                  <w:txbxContent>
                    <w:p w14:paraId="23D07F74" w14:textId="77777777" w:rsidR="006320E9" w:rsidRPr="003E0D38" w:rsidRDefault="006320E9" w:rsidP="00C45704">
                      <w:pPr>
                        <w:pStyle w:val="NormalWeb"/>
                        <w:spacing w:before="0" w:beforeAutospacing="0" w:after="0" w:afterAutospacing="0"/>
                      </w:pPr>
                      <w:r w:rsidRPr="003E0D38">
                        <w:rPr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Tabla 1-2 </w:t>
                      </w:r>
                      <w:r w:rsidRPr="003E0D38">
                        <w:rPr>
                          <w:color w:val="FF0000"/>
                          <w:kern w:val="24"/>
                          <w:sz w:val="22"/>
                          <w:szCs w:val="22"/>
                          <w:lang w:val="es-ES"/>
                        </w:rPr>
                        <w:t>corresponde a la tabla No.1 del capítulo 2</w:t>
                      </w:r>
                    </w:p>
                  </w:txbxContent>
                </v:textbox>
              </v:shape>
            </w:pict>
          </mc:Fallback>
        </mc:AlternateContent>
      </w:r>
    </w:p>
    <w:p w14:paraId="196683C1" w14:textId="77777777" w:rsidR="00C45704" w:rsidRPr="0034092A" w:rsidRDefault="00C45704" w:rsidP="00C45704">
      <w:pPr>
        <w:spacing w:line="360" w:lineRule="auto"/>
        <w:rPr>
          <w:rFonts w:eastAsia="Calibri"/>
          <w:lang w:val="es-PE"/>
        </w:rPr>
      </w:pPr>
    </w:p>
    <w:p w14:paraId="0CD94B46" w14:textId="77777777" w:rsidR="00C45704" w:rsidRPr="0034092A" w:rsidRDefault="00C45704" w:rsidP="00C45704">
      <w:pPr>
        <w:spacing w:line="360" w:lineRule="auto"/>
        <w:rPr>
          <w:rFonts w:eastAsia="Calibri"/>
          <w:lang w:val="es-PE"/>
        </w:rPr>
      </w:pPr>
      <w:r w:rsidRPr="0034092A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8DF973" wp14:editId="58A796D4">
                <wp:simplePos x="0" y="0"/>
                <wp:positionH relativeFrom="column">
                  <wp:posOffset>-35560</wp:posOffset>
                </wp:positionH>
                <wp:positionV relativeFrom="paragraph">
                  <wp:posOffset>122646</wp:posOffset>
                </wp:positionV>
                <wp:extent cx="0" cy="331470"/>
                <wp:effectExtent l="95250" t="0" r="76200" b="49530"/>
                <wp:wrapNone/>
                <wp:docPr id="36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7A2D4" id="21 Conector recto de flecha" o:spid="_x0000_s1026" type="#_x0000_t32" style="position:absolute;margin-left:-2.8pt;margin-top:9.65pt;width:0;height:26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" strokecolor="red" strokeweight=".5pt">
                <v:stroke endarrow="open" joinstyle="miter"/>
              </v:shape>
            </w:pict>
          </mc:Fallback>
        </mc:AlternateContent>
      </w:r>
      <w:r w:rsidRPr="0034092A">
        <w:rPr>
          <w:rFonts w:eastAsia="Calibri"/>
          <w:b/>
          <w:lang w:val="es-PE"/>
        </w:rPr>
        <w:t xml:space="preserve">Tabla 1-2: </w:t>
      </w:r>
      <w:r w:rsidRPr="0034092A">
        <w:rPr>
          <w:rFonts w:eastAsia="Calibri"/>
          <w:lang w:val="es-PE"/>
        </w:rPr>
        <w:t xml:space="preserve">Producción nacional de alimentos balanceados para animales, por provincias   </w:t>
      </w:r>
    </w:p>
    <w:p w14:paraId="07296CD6" w14:textId="77777777" w:rsidR="00C45704" w:rsidRPr="0034092A" w:rsidRDefault="00C45704" w:rsidP="00C45704">
      <w:pPr>
        <w:spacing w:line="360" w:lineRule="auto"/>
        <w:rPr>
          <w:rFonts w:eastAsia="Calibri"/>
          <w:lang w:val="es-PE"/>
        </w:rPr>
      </w:pPr>
      <w:r w:rsidRPr="0034092A">
        <w:rPr>
          <w:rFonts w:eastAsia="Calibr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22BFE" wp14:editId="5B6E751B">
                <wp:simplePos x="0" y="0"/>
                <wp:positionH relativeFrom="page">
                  <wp:align>right</wp:align>
                </wp:positionH>
                <wp:positionV relativeFrom="paragraph">
                  <wp:posOffset>1333500</wp:posOffset>
                </wp:positionV>
                <wp:extent cx="714375" cy="707571"/>
                <wp:effectExtent l="0" t="0" r="0" b="0"/>
                <wp:wrapNone/>
                <wp:docPr id="17" name="2 Sub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7075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A3792" w14:textId="77777777" w:rsidR="006320E9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Fuente 9</w:t>
                            </w:r>
                          </w:p>
                          <w:p w14:paraId="51A2BF3E" w14:textId="77777777" w:rsidR="006320E9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(Texto largo)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22BFE" id="_x0000_s1028" type="#_x0000_t202" style="position:absolute;left:0;text-align:left;margin-left:5.05pt;margin-top:105pt;width:56.25pt;height:55.7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" filled="f" stroked="f">
                <v:path arrowok="t"/>
                <v:textbox>
                  <w:txbxContent>
                    <w:p w14:paraId="3F2A3792" w14:textId="77777777" w:rsidR="006320E9" w:rsidRDefault="006320E9" w:rsidP="00C4570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lang w:val="es-ES"/>
                        </w:rPr>
                        <w:t>Fuente 9</w:t>
                      </w:r>
                    </w:p>
                    <w:p w14:paraId="51A2BF3E" w14:textId="77777777" w:rsidR="006320E9" w:rsidRDefault="006320E9" w:rsidP="00C4570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lang w:val="es-ES"/>
                        </w:rPr>
                        <w:t>(Texto largo)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4092A"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F71BD" wp14:editId="150B2CD7">
                <wp:simplePos x="0" y="0"/>
                <wp:positionH relativeFrom="column">
                  <wp:posOffset>-5624</wp:posOffset>
                </wp:positionH>
                <wp:positionV relativeFrom="paragraph">
                  <wp:posOffset>282575</wp:posOffset>
                </wp:positionV>
                <wp:extent cx="800100" cy="342900"/>
                <wp:effectExtent l="0" t="0" r="19050" b="19050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F0D05" id="AutoShape 44" o:spid="_x0000_s1026" type="#_x0000_t32" style="position:absolute;margin-left:-.45pt;margin-top:22.25pt;width:63pt;height:2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"/>
            </w:pict>
          </mc:Fallback>
        </mc:AlternateContent>
      </w:r>
      <w:r w:rsidRPr="0034092A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3EB07" wp14:editId="3F1C4ADA">
                <wp:simplePos x="0" y="0"/>
                <wp:positionH relativeFrom="column">
                  <wp:posOffset>-1063534</wp:posOffset>
                </wp:positionH>
                <wp:positionV relativeFrom="paragraph">
                  <wp:posOffset>2576195</wp:posOffset>
                </wp:positionV>
                <wp:extent cx="1032510" cy="815975"/>
                <wp:effectExtent l="0" t="0" r="0" b="0"/>
                <wp:wrapNone/>
                <wp:docPr id="20" name="2 Sub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2510" cy="815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1D2BDD" w14:textId="77777777" w:rsidR="006320E9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Nota al pie: 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detalles del contenido de la tabla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EB07" id="_x0000_s1029" type="#_x0000_t202" style="position:absolute;left:0;text-align:left;margin-left:-83.75pt;margin-top:202.85pt;width:81.3pt;height:6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" filled="f" stroked="f">
                <v:path arrowok="t"/>
                <v:textbox>
                  <w:txbxContent>
                    <w:p w14:paraId="7F1D2BDD" w14:textId="77777777" w:rsidR="006320E9" w:rsidRDefault="006320E9" w:rsidP="00C4570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Nota al pie: 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  <w:lang w:val="es-ES"/>
                        </w:rPr>
                        <w:t>detalles del contenido de la tabla</w:t>
                      </w:r>
                    </w:p>
                  </w:txbxContent>
                </v:textbox>
              </v:shape>
            </w:pict>
          </mc:Fallback>
        </mc:AlternateContent>
      </w:r>
      <w:r w:rsidRPr="0034092A">
        <w:rPr>
          <w:rFonts w:eastAsia="Calibri"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7068D5" wp14:editId="627292D6">
                <wp:simplePos x="0" y="0"/>
                <wp:positionH relativeFrom="column">
                  <wp:posOffset>-1086032</wp:posOffset>
                </wp:positionH>
                <wp:positionV relativeFrom="paragraph">
                  <wp:posOffset>927826</wp:posOffset>
                </wp:positionV>
                <wp:extent cx="921238" cy="998165"/>
                <wp:effectExtent l="0" t="0" r="0" b="0"/>
                <wp:wrapNone/>
                <wp:docPr id="19" name="2 Sub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1238" cy="998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873B55" w14:textId="77777777" w:rsidR="006320E9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Cuerpo:</w:t>
                            </w:r>
                          </w:p>
                          <w:p w14:paraId="64FBF143" w14:textId="77777777" w:rsidR="006320E9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Datos numéricos o frases descriptivos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068D5" id="_x0000_s1030" type="#_x0000_t202" style="position:absolute;left:0;text-align:left;margin-left:-85.5pt;margin-top:73.05pt;width:72.55pt;height:7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" filled="f" stroked="f">
                <v:path arrowok="t"/>
                <v:textbox>
                  <w:txbxContent>
                    <w:p w14:paraId="3E873B55" w14:textId="77777777" w:rsidR="006320E9" w:rsidRDefault="006320E9" w:rsidP="00C4570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lang w:val="es-ES"/>
                        </w:rPr>
                        <w:t>Cuerpo:</w:t>
                      </w:r>
                    </w:p>
                    <w:p w14:paraId="64FBF143" w14:textId="77777777" w:rsidR="006320E9" w:rsidRDefault="006320E9" w:rsidP="00C4570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  <w:lang w:val="es-ES"/>
                        </w:rPr>
                        <w:t>Datos numéricos o frases descriptivos</w:t>
                      </w:r>
                    </w:p>
                  </w:txbxContent>
                </v:textbox>
              </v:shape>
            </w:pict>
          </mc:Fallback>
        </mc:AlternateContent>
      </w:r>
      <w:r w:rsidRPr="0034092A">
        <w:rPr>
          <w:rFonts w:eastAsia="Calibri"/>
          <w:lang w:val="es-PE"/>
        </w:rPr>
        <w:t xml:space="preserve">                   (TM) en el año 2011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838"/>
        <w:gridCol w:w="819"/>
        <w:gridCol w:w="1061"/>
        <w:gridCol w:w="801"/>
        <w:gridCol w:w="808"/>
        <w:gridCol w:w="967"/>
        <w:gridCol w:w="859"/>
        <w:gridCol w:w="1144"/>
      </w:tblGrid>
      <w:tr w:rsidR="00C45704" w:rsidRPr="00680703" w14:paraId="5DFF83A7" w14:textId="77777777" w:rsidTr="00623E6E">
        <w:trPr>
          <w:trHeight w:val="207"/>
          <w:jc w:val="center"/>
        </w:trPr>
        <w:tc>
          <w:tcPr>
            <w:tcW w:w="1348" w:type="dxa"/>
            <w:shd w:val="clear" w:color="auto" w:fill="D9D9D9" w:themeFill="background1" w:themeFillShade="D9"/>
            <w:noWrap/>
          </w:tcPr>
          <w:p w14:paraId="5B410E41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  <w:r w:rsidRPr="00680703">
              <w:rPr>
                <w:b/>
                <w:bCs/>
                <w:sz w:val="16"/>
                <w:szCs w:val="16"/>
                <w:lang w:val="es-EC"/>
              </w:rPr>
              <w:t>Provincia</w:t>
            </w:r>
          </w:p>
          <w:p w14:paraId="69CCBC83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</w:p>
          <w:p w14:paraId="6E68D2D1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  <w:r w:rsidRPr="00680703">
              <w:rPr>
                <w:b/>
                <w:bCs/>
                <w:sz w:val="16"/>
                <w:szCs w:val="16"/>
                <w:lang w:val="es-EC"/>
              </w:rPr>
              <w:t>Detalle</w:t>
            </w:r>
          </w:p>
        </w:tc>
        <w:tc>
          <w:tcPr>
            <w:tcW w:w="838" w:type="dxa"/>
            <w:shd w:val="clear" w:color="auto" w:fill="D9D9D9" w:themeFill="background1" w:themeFillShade="D9"/>
            <w:noWrap/>
          </w:tcPr>
          <w:p w14:paraId="466C84FA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</w:p>
          <w:p w14:paraId="4C3637C5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  <w:r w:rsidRPr="00680703">
              <w:rPr>
                <w:b/>
                <w:bCs/>
                <w:sz w:val="16"/>
                <w:szCs w:val="16"/>
                <w:lang w:val="es-EC"/>
              </w:rPr>
              <w:t>Engorde</w:t>
            </w:r>
          </w:p>
          <w:p w14:paraId="57066F4F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  <w:noWrap/>
          </w:tcPr>
          <w:p w14:paraId="2CE9155F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</w:p>
          <w:p w14:paraId="04E5B807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  <w:r w:rsidRPr="00680703">
              <w:rPr>
                <w:b/>
                <w:bCs/>
                <w:sz w:val="16"/>
                <w:szCs w:val="16"/>
                <w:lang w:val="es-EC"/>
              </w:rPr>
              <w:t>Postura</w:t>
            </w:r>
          </w:p>
          <w:p w14:paraId="7BD1A833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  <w:noWrap/>
          </w:tcPr>
          <w:p w14:paraId="352EAD8E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</w:p>
          <w:p w14:paraId="5AC4F255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  <w:r w:rsidRPr="00680703">
              <w:rPr>
                <w:b/>
                <w:bCs/>
                <w:sz w:val="16"/>
                <w:szCs w:val="16"/>
                <w:lang w:val="es-EC"/>
              </w:rPr>
              <w:t>Camarones</w:t>
            </w:r>
          </w:p>
        </w:tc>
        <w:tc>
          <w:tcPr>
            <w:tcW w:w="798" w:type="dxa"/>
            <w:shd w:val="clear" w:color="auto" w:fill="D9D9D9" w:themeFill="background1" w:themeFillShade="D9"/>
            <w:noWrap/>
          </w:tcPr>
          <w:p w14:paraId="5091873C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</w:p>
          <w:p w14:paraId="79FDF943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  <w:r w:rsidRPr="00680703">
              <w:rPr>
                <w:b/>
                <w:bCs/>
                <w:sz w:val="16"/>
                <w:szCs w:val="16"/>
                <w:lang w:val="es-EC"/>
              </w:rPr>
              <w:t>Tilapia</w:t>
            </w:r>
          </w:p>
        </w:tc>
        <w:tc>
          <w:tcPr>
            <w:tcW w:w="808" w:type="dxa"/>
            <w:shd w:val="clear" w:color="auto" w:fill="D9D9D9" w:themeFill="background1" w:themeFillShade="D9"/>
            <w:noWrap/>
          </w:tcPr>
          <w:p w14:paraId="1F5071D5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</w:p>
          <w:p w14:paraId="6C2BC0D5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  <w:r w:rsidRPr="00680703">
              <w:rPr>
                <w:b/>
                <w:bCs/>
                <w:sz w:val="16"/>
                <w:szCs w:val="16"/>
                <w:lang w:val="es-EC"/>
              </w:rPr>
              <w:t>Porcino</w:t>
            </w:r>
          </w:p>
        </w:tc>
        <w:tc>
          <w:tcPr>
            <w:tcW w:w="967" w:type="dxa"/>
            <w:shd w:val="clear" w:color="auto" w:fill="D9D9D9" w:themeFill="background1" w:themeFillShade="D9"/>
            <w:noWrap/>
          </w:tcPr>
          <w:p w14:paraId="65919E04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</w:p>
          <w:p w14:paraId="1E67FC5C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  <w:r w:rsidRPr="00680703">
              <w:rPr>
                <w:b/>
                <w:bCs/>
                <w:sz w:val="16"/>
                <w:szCs w:val="16"/>
                <w:lang w:val="es-EC"/>
              </w:rPr>
              <w:t>Bovino</w:t>
            </w:r>
          </w:p>
        </w:tc>
        <w:tc>
          <w:tcPr>
            <w:tcW w:w="859" w:type="dxa"/>
            <w:shd w:val="clear" w:color="auto" w:fill="D9D9D9" w:themeFill="background1" w:themeFillShade="D9"/>
            <w:noWrap/>
          </w:tcPr>
          <w:p w14:paraId="16492765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</w:p>
          <w:p w14:paraId="0F791C98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  <w:r w:rsidRPr="00680703">
              <w:rPr>
                <w:b/>
                <w:bCs/>
                <w:sz w:val="16"/>
                <w:szCs w:val="16"/>
                <w:lang w:val="es-EC"/>
              </w:rPr>
              <w:t>Otros</w:t>
            </w:r>
          </w:p>
        </w:tc>
        <w:tc>
          <w:tcPr>
            <w:tcW w:w="1144" w:type="dxa"/>
            <w:shd w:val="clear" w:color="auto" w:fill="D9D9D9" w:themeFill="background1" w:themeFillShade="D9"/>
            <w:noWrap/>
          </w:tcPr>
          <w:p w14:paraId="344AB0F6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</w:p>
          <w:p w14:paraId="30739A9F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6"/>
                <w:szCs w:val="16"/>
                <w:lang w:val="es-EC"/>
              </w:rPr>
            </w:pPr>
            <w:r w:rsidRPr="00680703">
              <w:rPr>
                <w:b/>
                <w:bCs/>
                <w:sz w:val="16"/>
                <w:szCs w:val="16"/>
                <w:lang w:val="es-EC"/>
              </w:rPr>
              <w:t>Producción</w:t>
            </w:r>
          </w:p>
        </w:tc>
      </w:tr>
      <w:tr w:rsidR="00C45704" w:rsidRPr="00680703" w14:paraId="4A9A3FB6" w14:textId="77777777" w:rsidTr="00623E6E">
        <w:trPr>
          <w:trHeight w:val="300"/>
          <w:jc w:val="center"/>
        </w:trPr>
        <w:tc>
          <w:tcPr>
            <w:tcW w:w="1348" w:type="dxa"/>
            <w:noWrap/>
            <w:hideMark/>
          </w:tcPr>
          <w:p w14:paraId="2E6A78DB" w14:textId="77777777" w:rsidR="00C45704" w:rsidRPr="00680703" w:rsidRDefault="00C45704" w:rsidP="00623E6E">
            <w:pPr>
              <w:spacing w:line="360" w:lineRule="auto"/>
              <w:rPr>
                <w:sz w:val="18"/>
                <w:szCs w:val="18"/>
                <w:lang w:val="es-EC"/>
              </w:rPr>
            </w:pPr>
            <w:r w:rsidRPr="00680703">
              <w:rPr>
                <w:sz w:val="18"/>
                <w:szCs w:val="18"/>
                <w:lang w:val="es-EC"/>
              </w:rPr>
              <w:t>AZUAY</w:t>
            </w:r>
          </w:p>
        </w:tc>
        <w:tc>
          <w:tcPr>
            <w:tcW w:w="838" w:type="dxa"/>
            <w:noWrap/>
            <w:hideMark/>
          </w:tcPr>
          <w:p w14:paraId="45AB4592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s-EC"/>
              </w:rPr>
            </w:pPr>
            <w:r w:rsidRPr="00680703">
              <w:rPr>
                <w:sz w:val="18"/>
                <w:szCs w:val="18"/>
                <w:lang w:val="es-EC"/>
              </w:rPr>
              <w:t xml:space="preserve">16,950 </w:t>
            </w:r>
          </w:p>
        </w:tc>
        <w:tc>
          <w:tcPr>
            <w:tcW w:w="819" w:type="dxa"/>
            <w:noWrap/>
            <w:hideMark/>
          </w:tcPr>
          <w:p w14:paraId="5698CDFA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s-EC"/>
              </w:rPr>
            </w:pPr>
            <w:r w:rsidRPr="00680703">
              <w:rPr>
                <w:sz w:val="18"/>
                <w:szCs w:val="18"/>
                <w:lang w:val="es-EC"/>
              </w:rPr>
              <w:t xml:space="preserve">2,200 </w:t>
            </w:r>
          </w:p>
        </w:tc>
        <w:tc>
          <w:tcPr>
            <w:tcW w:w="1061" w:type="dxa"/>
            <w:noWrap/>
            <w:hideMark/>
          </w:tcPr>
          <w:p w14:paraId="3F22C4CA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s-EC"/>
              </w:rPr>
            </w:pPr>
            <w:r w:rsidRPr="00680703">
              <w:rPr>
                <w:sz w:val="18"/>
                <w:szCs w:val="18"/>
                <w:lang w:val="es-EC"/>
              </w:rPr>
              <w:t xml:space="preserve">-   </w:t>
            </w:r>
          </w:p>
        </w:tc>
        <w:tc>
          <w:tcPr>
            <w:tcW w:w="798" w:type="dxa"/>
            <w:noWrap/>
            <w:hideMark/>
          </w:tcPr>
          <w:p w14:paraId="33E45279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808" w:type="dxa"/>
            <w:noWrap/>
            <w:hideMark/>
          </w:tcPr>
          <w:p w14:paraId="593CC4AC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600,000 </w:t>
            </w:r>
          </w:p>
        </w:tc>
        <w:tc>
          <w:tcPr>
            <w:tcW w:w="967" w:type="dxa"/>
            <w:noWrap/>
            <w:hideMark/>
          </w:tcPr>
          <w:p w14:paraId="0B51D6BA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510,000 </w:t>
            </w:r>
          </w:p>
        </w:tc>
        <w:tc>
          <w:tcPr>
            <w:tcW w:w="859" w:type="dxa"/>
            <w:noWrap/>
            <w:hideMark/>
          </w:tcPr>
          <w:p w14:paraId="5DA741AF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500,000 </w:t>
            </w:r>
          </w:p>
        </w:tc>
        <w:tc>
          <w:tcPr>
            <w:tcW w:w="1144" w:type="dxa"/>
            <w:noWrap/>
            <w:hideMark/>
          </w:tcPr>
          <w:p w14:paraId="748FC58A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20,760 </w:t>
            </w:r>
          </w:p>
        </w:tc>
      </w:tr>
      <w:tr w:rsidR="00C45704" w:rsidRPr="00680703" w14:paraId="5850924B" w14:textId="77777777" w:rsidTr="00623E6E">
        <w:trPr>
          <w:trHeight w:val="300"/>
          <w:jc w:val="center"/>
        </w:trPr>
        <w:tc>
          <w:tcPr>
            <w:tcW w:w="1348" w:type="dxa"/>
            <w:noWrap/>
            <w:hideMark/>
          </w:tcPr>
          <w:p w14:paraId="1A8AF745" w14:textId="77777777" w:rsidR="00C45704" w:rsidRPr="00680703" w:rsidRDefault="00C45704" w:rsidP="00623E6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>COTOPAXI</w:t>
            </w:r>
          </w:p>
        </w:tc>
        <w:tc>
          <w:tcPr>
            <w:tcW w:w="838" w:type="dxa"/>
            <w:noWrap/>
            <w:hideMark/>
          </w:tcPr>
          <w:p w14:paraId="603CD6D9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196,000 </w:t>
            </w:r>
          </w:p>
        </w:tc>
        <w:tc>
          <w:tcPr>
            <w:tcW w:w="819" w:type="dxa"/>
            <w:noWrap/>
            <w:hideMark/>
          </w:tcPr>
          <w:p w14:paraId="190B394C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30,077 </w:t>
            </w:r>
          </w:p>
        </w:tc>
        <w:tc>
          <w:tcPr>
            <w:tcW w:w="1061" w:type="dxa"/>
            <w:noWrap/>
            <w:hideMark/>
          </w:tcPr>
          <w:p w14:paraId="5EA1D2C1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798" w:type="dxa"/>
            <w:noWrap/>
            <w:hideMark/>
          </w:tcPr>
          <w:p w14:paraId="011F0E28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808" w:type="dxa"/>
            <w:noWrap/>
            <w:hideMark/>
          </w:tcPr>
          <w:p w14:paraId="1F6ED86B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8,473 </w:t>
            </w:r>
          </w:p>
        </w:tc>
        <w:tc>
          <w:tcPr>
            <w:tcW w:w="967" w:type="dxa"/>
            <w:noWrap/>
            <w:hideMark/>
          </w:tcPr>
          <w:p w14:paraId="7A714A13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710,000 </w:t>
            </w:r>
          </w:p>
        </w:tc>
        <w:tc>
          <w:tcPr>
            <w:tcW w:w="859" w:type="dxa"/>
            <w:noWrap/>
            <w:hideMark/>
          </w:tcPr>
          <w:p w14:paraId="6733B200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1144" w:type="dxa"/>
            <w:noWrap/>
            <w:hideMark/>
          </w:tcPr>
          <w:p w14:paraId="45408C3B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39,456 </w:t>
            </w:r>
          </w:p>
        </w:tc>
      </w:tr>
      <w:tr w:rsidR="00C45704" w:rsidRPr="00680703" w14:paraId="39CCB9B3" w14:textId="77777777" w:rsidTr="00623E6E">
        <w:trPr>
          <w:trHeight w:val="300"/>
          <w:jc w:val="center"/>
        </w:trPr>
        <w:tc>
          <w:tcPr>
            <w:tcW w:w="1348" w:type="dxa"/>
            <w:noWrap/>
            <w:hideMark/>
          </w:tcPr>
          <w:p w14:paraId="26091F70" w14:textId="77777777" w:rsidR="00C45704" w:rsidRPr="00680703" w:rsidRDefault="00C45704" w:rsidP="00623E6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>EL ORO</w:t>
            </w:r>
          </w:p>
        </w:tc>
        <w:tc>
          <w:tcPr>
            <w:tcW w:w="838" w:type="dxa"/>
            <w:noWrap/>
            <w:hideMark/>
          </w:tcPr>
          <w:p w14:paraId="4707DD82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12,445 </w:t>
            </w:r>
          </w:p>
        </w:tc>
        <w:tc>
          <w:tcPr>
            <w:tcW w:w="819" w:type="dxa"/>
            <w:noWrap/>
            <w:hideMark/>
          </w:tcPr>
          <w:p w14:paraId="13C9AB8E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1061" w:type="dxa"/>
            <w:noWrap/>
            <w:hideMark/>
          </w:tcPr>
          <w:p w14:paraId="3AC72C92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798" w:type="dxa"/>
            <w:noWrap/>
            <w:hideMark/>
          </w:tcPr>
          <w:p w14:paraId="0605A98B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 -   </w:t>
            </w:r>
          </w:p>
        </w:tc>
        <w:tc>
          <w:tcPr>
            <w:tcW w:w="808" w:type="dxa"/>
            <w:noWrap/>
            <w:hideMark/>
          </w:tcPr>
          <w:p w14:paraId="2245FE6F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1,053 </w:t>
            </w:r>
          </w:p>
        </w:tc>
        <w:tc>
          <w:tcPr>
            <w:tcW w:w="967" w:type="dxa"/>
            <w:noWrap/>
            <w:hideMark/>
          </w:tcPr>
          <w:p w14:paraId="723E9FFE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866,000 </w:t>
            </w:r>
          </w:p>
        </w:tc>
        <w:tc>
          <w:tcPr>
            <w:tcW w:w="859" w:type="dxa"/>
            <w:noWrap/>
            <w:hideMark/>
          </w:tcPr>
          <w:p w14:paraId="678CD1E6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16,761 </w:t>
            </w:r>
          </w:p>
        </w:tc>
        <w:tc>
          <w:tcPr>
            <w:tcW w:w="1144" w:type="dxa"/>
            <w:noWrap/>
            <w:hideMark/>
          </w:tcPr>
          <w:p w14:paraId="205D63DC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31,125 </w:t>
            </w:r>
          </w:p>
        </w:tc>
      </w:tr>
      <w:tr w:rsidR="00C45704" w:rsidRPr="00680703" w14:paraId="0924DCA6" w14:textId="77777777" w:rsidTr="00623E6E">
        <w:trPr>
          <w:trHeight w:val="300"/>
          <w:jc w:val="center"/>
        </w:trPr>
        <w:tc>
          <w:tcPr>
            <w:tcW w:w="1348" w:type="dxa"/>
            <w:noWrap/>
            <w:hideMark/>
          </w:tcPr>
          <w:p w14:paraId="7DFCEC81" w14:textId="77777777" w:rsidR="00C45704" w:rsidRPr="00680703" w:rsidRDefault="00C45704" w:rsidP="00623E6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>GUAYAS</w:t>
            </w:r>
          </w:p>
        </w:tc>
        <w:tc>
          <w:tcPr>
            <w:tcW w:w="838" w:type="dxa"/>
            <w:noWrap/>
            <w:hideMark/>
          </w:tcPr>
          <w:p w14:paraId="6B0A00F4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30,370 </w:t>
            </w:r>
          </w:p>
        </w:tc>
        <w:tc>
          <w:tcPr>
            <w:tcW w:w="819" w:type="dxa"/>
            <w:noWrap/>
            <w:hideMark/>
          </w:tcPr>
          <w:p w14:paraId="79D386A6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20,523 </w:t>
            </w:r>
          </w:p>
        </w:tc>
        <w:tc>
          <w:tcPr>
            <w:tcW w:w="1061" w:type="dxa"/>
            <w:noWrap/>
            <w:hideMark/>
          </w:tcPr>
          <w:p w14:paraId="42E191CE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98,323 </w:t>
            </w:r>
          </w:p>
        </w:tc>
        <w:tc>
          <w:tcPr>
            <w:tcW w:w="798" w:type="dxa"/>
            <w:noWrap/>
            <w:hideMark/>
          </w:tcPr>
          <w:p w14:paraId="62A35D48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35,638 </w:t>
            </w:r>
          </w:p>
        </w:tc>
        <w:tc>
          <w:tcPr>
            <w:tcW w:w="808" w:type="dxa"/>
            <w:noWrap/>
            <w:hideMark/>
          </w:tcPr>
          <w:p w14:paraId="303E7E01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3,920 </w:t>
            </w:r>
          </w:p>
        </w:tc>
        <w:tc>
          <w:tcPr>
            <w:tcW w:w="967" w:type="dxa"/>
            <w:noWrap/>
            <w:hideMark/>
          </w:tcPr>
          <w:p w14:paraId="6874C6F3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4,809 </w:t>
            </w:r>
          </w:p>
        </w:tc>
        <w:tc>
          <w:tcPr>
            <w:tcW w:w="859" w:type="dxa"/>
            <w:noWrap/>
            <w:hideMark/>
          </w:tcPr>
          <w:p w14:paraId="63014944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5,846 </w:t>
            </w:r>
          </w:p>
        </w:tc>
        <w:tc>
          <w:tcPr>
            <w:tcW w:w="1144" w:type="dxa"/>
            <w:noWrap/>
            <w:hideMark/>
          </w:tcPr>
          <w:p w14:paraId="4364B29C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199,429 </w:t>
            </w:r>
          </w:p>
        </w:tc>
      </w:tr>
      <w:tr w:rsidR="00C45704" w:rsidRPr="00680703" w14:paraId="713261BB" w14:textId="77777777" w:rsidTr="00623E6E">
        <w:trPr>
          <w:trHeight w:val="300"/>
          <w:jc w:val="center"/>
        </w:trPr>
        <w:tc>
          <w:tcPr>
            <w:tcW w:w="1348" w:type="dxa"/>
            <w:noWrap/>
            <w:hideMark/>
          </w:tcPr>
          <w:p w14:paraId="663174D7" w14:textId="77777777" w:rsidR="00C45704" w:rsidRPr="00680703" w:rsidRDefault="00C45704" w:rsidP="00623E6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>IMBABURA</w:t>
            </w:r>
          </w:p>
        </w:tc>
        <w:tc>
          <w:tcPr>
            <w:tcW w:w="838" w:type="dxa"/>
            <w:noWrap/>
            <w:hideMark/>
          </w:tcPr>
          <w:p w14:paraId="125C4036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23,717 </w:t>
            </w:r>
          </w:p>
        </w:tc>
        <w:tc>
          <w:tcPr>
            <w:tcW w:w="819" w:type="dxa"/>
            <w:noWrap/>
            <w:hideMark/>
          </w:tcPr>
          <w:p w14:paraId="781824DD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 -   </w:t>
            </w:r>
          </w:p>
        </w:tc>
        <w:tc>
          <w:tcPr>
            <w:tcW w:w="1061" w:type="dxa"/>
            <w:noWrap/>
            <w:hideMark/>
          </w:tcPr>
          <w:p w14:paraId="514B3CE7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798" w:type="dxa"/>
            <w:noWrap/>
            <w:hideMark/>
          </w:tcPr>
          <w:p w14:paraId="4E6C4541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808" w:type="dxa"/>
            <w:noWrap/>
            <w:hideMark/>
          </w:tcPr>
          <w:p w14:paraId="2AA9B890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967" w:type="dxa"/>
            <w:noWrap/>
            <w:hideMark/>
          </w:tcPr>
          <w:p w14:paraId="4C1A4002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859" w:type="dxa"/>
            <w:noWrap/>
            <w:hideMark/>
          </w:tcPr>
          <w:p w14:paraId="26166272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1144" w:type="dxa"/>
            <w:noWrap/>
            <w:hideMark/>
          </w:tcPr>
          <w:p w14:paraId="43CB8176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23,717 </w:t>
            </w:r>
          </w:p>
        </w:tc>
      </w:tr>
      <w:tr w:rsidR="00C45704" w:rsidRPr="00680703" w14:paraId="692C2C70" w14:textId="77777777" w:rsidTr="00623E6E">
        <w:trPr>
          <w:trHeight w:val="300"/>
          <w:jc w:val="center"/>
        </w:trPr>
        <w:tc>
          <w:tcPr>
            <w:tcW w:w="1348" w:type="dxa"/>
            <w:noWrap/>
            <w:hideMark/>
          </w:tcPr>
          <w:p w14:paraId="34DC4948" w14:textId="77777777" w:rsidR="00C45704" w:rsidRPr="00680703" w:rsidRDefault="00C45704" w:rsidP="00623E6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>LOS RIOS</w:t>
            </w:r>
          </w:p>
        </w:tc>
        <w:tc>
          <w:tcPr>
            <w:tcW w:w="838" w:type="dxa"/>
            <w:noWrap/>
            <w:hideMark/>
          </w:tcPr>
          <w:p w14:paraId="01F41CDC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10,472 </w:t>
            </w:r>
          </w:p>
        </w:tc>
        <w:tc>
          <w:tcPr>
            <w:tcW w:w="819" w:type="dxa"/>
            <w:noWrap/>
            <w:hideMark/>
          </w:tcPr>
          <w:p w14:paraId="0D03E543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1061" w:type="dxa"/>
            <w:noWrap/>
            <w:hideMark/>
          </w:tcPr>
          <w:p w14:paraId="697EFDCD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798" w:type="dxa"/>
            <w:noWrap/>
            <w:hideMark/>
          </w:tcPr>
          <w:p w14:paraId="47DB96BA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808" w:type="dxa"/>
            <w:noWrap/>
            <w:hideMark/>
          </w:tcPr>
          <w:p w14:paraId="4E323263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967" w:type="dxa"/>
            <w:noWrap/>
            <w:hideMark/>
          </w:tcPr>
          <w:p w14:paraId="76C3F17A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859" w:type="dxa"/>
            <w:noWrap/>
            <w:hideMark/>
          </w:tcPr>
          <w:p w14:paraId="5613DCA4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1144" w:type="dxa"/>
            <w:noWrap/>
            <w:hideMark/>
          </w:tcPr>
          <w:p w14:paraId="53045B37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10,472 </w:t>
            </w:r>
          </w:p>
        </w:tc>
      </w:tr>
      <w:tr w:rsidR="00C45704" w:rsidRPr="00680703" w14:paraId="0F53A06F" w14:textId="77777777" w:rsidTr="00623E6E">
        <w:trPr>
          <w:trHeight w:val="300"/>
          <w:jc w:val="center"/>
        </w:trPr>
        <w:tc>
          <w:tcPr>
            <w:tcW w:w="1348" w:type="dxa"/>
            <w:noWrap/>
            <w:hideMark/>
          </w:tcPr>
          <w:p w14:paraId="5EB1AE43" w14:textId="77777777" w:rsidR="00C45704" w:rsidRPr="00680703" w:rsidRDefault="00C45704" w:rsidP="00623E6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>MANABI</w:t>
            </w:r>
          </w:p>
        </w:tc>
        <w:tc>
          <w:tcPr>
            <w:tcW w:w="838" w:type="dxa"/>
            <w:noWrap/>
            <w:hideMark/>
          </w:tcPr>
          <w:p w14:paraId="6177178E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64,305 </w:t>
            </w:r>
          </w:p>
        </w:tc>
        <w:tc>
          <w:tcPr>
            <w:tcW w:w="819" w:type="dxa"/>
            <w:noWrap/>
            <w:hideMark/>
          </w:tcPr>
          <w:p w14:paraId="30CF8CE9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39,016 </w:t>
            </w:r>
          </w:p>
        </w:tc>
        <w:tc>
          <w:tcPr>
            <w:tcW w:w="1061" w:type="dxa"/>
            <w:noWrap/>
            <w:hideMark/>
          </w:tcPr>
          <w:p w14:paraId="255D96D2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297,000 </w:t>
            </w:r>
          </w:p>
        </w:tc>
        <w:tc>
          <w:tcPr>
            <w:tcW w:w="798" w:type="dxa"/>
            <w:noWrap/>
            <w:hideMark/>
          </w:tcPr>
          <w:p w14:paraId="126FB768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808" w:type="dxa"/>
            <w:noWrap/>
            <w:hideMark/>
          </w:tcPr>
          <w:p w14:paraId="62DBBE56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922,000 </w:t>
            </w:r>
          </w:p>
        </w:tc>
        <w:tc>
          <w:tcPr>
            <w:tcW w:w="967" w:type="dxa"/>
            <w:noWrap/>
            <w:hideMark/>
          </w:tcPr>
          <w:p w14:paraId="2321D3DE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423,000 </w:t>
            </w:r>
          </w:p>
        </w:tc>
        <w:tc>
          <w:tcPr>
            <w:tcW w:w="859" w:type="dxa"/>
            <w:noWrap/>
            <w:hideMark/>
          </w:tcPr>
          <w:p w14:paraId="63C9B154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322,000 </w:t>
            </w:r>
          </w:p>
        </w:tc>
        <w:tc>
          <w:tcPr>
            <w:tcW w:w="1144" w:type="dxa"/>
            <w:noWrap/>
            <w:hideMark/>
          </w:tcPr>
          <w:p w14:paraId="4BA4E0DF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105,285 </w:t>
            </w:r>
          </w:p>
        </w:tc>
      </w:tr>
      <w:tr w:rsidR="00C45704" w:rsidRPr="00680703" w14:paraId="351EF2EA" w14:textId="77777777" w:rsidTr="00623E6E">
        <w:trPr>
          <w:trHeight w:val="300"/>
          <w:jc w:val="center"/>
        </w:trPr>
        <w:tc>
          <w:tcPr>
            <w:tcW w:w="1348" w:type="dxa"/>
            <w:noWrap/>
            <w:hideMark/>
          </w:tcPr>
          <w:p w14:paraId="163E7880" w14:textId="77777777" w:rsidR="00C45704" w:rsidRPr="00680703" w:rsidRDefault="00C45704" w:rsidP="00623E6E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>PICHINCHA</w:t>
            </w:r>
          </w:p>
        </w:tc>
        <w:tc>
          <w:tcPr>
            <w:tcW w:w="838" w:type="dxa"/>
            <w:noWrap/>
            <w:hideMark/>
          </w:tcPr>
          <w:p w14:paraId="75A1867C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129,324 </w:t>
            </w:r>
          </w:p>
        </w:tc>
        <w:tc>
          <w:tcPr>
            <w:tcW w:w="819" w:type="dxa"/>
            <w:noWrap/>
            <w:hideMark/>
          </w:tcPr>
          <w:p w14:paraId="50B147E5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73,030 </w:t>
            </w:r>
          </w:p>
        </w:tc>
        <w:tc>
          <w:tcPr>
            <w:tcW w:w="1061" w:type="dxa"/>
            <w:noWrap/>
            <w:hideMark/>
          </w:tcPr>
          <w:p w14:paraId="3C1FF7FB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798" w:type="dxa"/>
            <w:noWrap/>
            <w:hideMark/>
          </w:tcPr>
          <w:p w14:paraId="31791F38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142,000 </w:t>
            </w:r>
          </w:p>
        </w:tc>
        <w:tc>
          <w:tcPr>
            <w:tcW w:w="808" w:type="dxa"/>
            <w:noWrap/>
            <w:hideMark/>
          </w:tcPr>
          <w:p w14:paraId="0EAF6251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7,705 </w:t>
            </w:r>
          </w:p>
        </w:tc>
        <w:tc>
          <w:tcPr>
            <w:tcW w:w="967" w:type="dxa"/>
            <w:noWrap/>
            <w:hideMark/>
          </w:tcPr>
          <w:p w14:paraId="795B6F06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2,851 </w:t>
            </w:r>
          </w:p>
        </w:tc>
        <w:tc>
          <w:tcPr>
            <w:tcW w:w="859" w:type="dxa"/>
            <w:noWrap/>
            <w:hideMark/>
          </w:tcPr>
          <w:p w14:paraId="43BF42D3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3,321 </w:t>
            </w:r>
          </w:p>
        </w:tc>
        <w:tc>
          <w:tcPr>
            <w:tcW w:w="1144" w:type="dxa"/>
            <w:noWrap/>
            <w:hideMark/>
          </w:tcPr>
          <w:p w14:paraId="1B73660E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216,373 </w:t>
            </w:r>
          </w:p>
        </w:tc>
      </w:tr>
      <w:tr w:rsidR="00C45704" w:rsidRPr="00680703" w14:paraId="09A44869" w14:textId="77777777" w:rsidTr="00623E6E">
        <w:trPr>
          <w:trHeight w:val="300"/>
          <w:jc w:val="center"/>
        </w:trPr>
        <w:tc>
          <w:tcPr>
            <w:tcW w:w="1348" w:type="dxa"/>
            <w:noWrap/>
            <w:hideMark/>
          </w:tcPr>
          <w:p w14:paraId="7F59CDF3" w14:textId="77777777" w:rsidR="00C45704" w:rsidRPr="00680703" w:rsidRDefault="00C45704" w:rsidP="00623E6E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680703">
              <w:rPr>
                <w:sz w:val="16"/>
                <w:szCs w:val="16"/>
                <w:lang w:val="en-US"/>
              </w:rPr>
              <w:t>TUNGURAHUA</w:t>
            </w:r>
          </w:p>
        </w:tc>
        <w:tc>
          <w:tcPr>
            <w:tcW w:w="838" w:type="dxa"/>
            <w:noWrap/>
            <w:hideMark/>
          </w:tcPr>
          <w:p w14:paraId="333EE667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77,241 </w:t>
            </w:r>
          </w:p>
        </w:tc>
        <w:tc>
          <w:tcPr>
            <w:tcW w:w="819" w:type="dxa"/>
            <w:noWrap/>
            <w:hideMark/>
          </w:tcPr>
          <w:p w14:paraId="0F19D277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234,220 </w:t>
            </w:r>
          </w:p>
        </w:tc>
        <w:tc>
          <w:tcPr>
            <w:tcW w:w="1061" w:type="dxa"/>
            <w:noWrap/>
            <w:hideMark/>
          </w:tcPr>
          <w:p w14:paraId="6CABD8EC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798" w:type="dxa"/>
            <w:noWrap/>
            <w:hideMark/>
          </w:tcPr>
          <w:p w14:paraId="17ADD0B2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-   </w:t>
            </w:r>
          </w:p>
        </w:tc>
        <w:tc>
          <w:tcPr>
            <w:tcW w:w="808" w:type="dxa"/>
            <w:noWrap/>
            <w:hideMark/>
          </w:tcPr>
          <w:p w14:paraId="022BF2FE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22,977 </w:t>
            </w:r>
          </w:p>
        </w:tc>
        <w:tc>
          <w:tcPr>
            <w:tcW w:w="967" w:type="dxa"/>
            <w:noWrap/>
            <w:hideMark/>
          </w:tcPr>
          <w:p w14:paraId="6B15A1D5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3,089 </w:t>
            </w:r>
          </w:p>
        </w:tc>
        <w:tc>
          <w:tcPr>
            <w:tcW w:w="859" w:type="dxa"/>
            <w:noWrap/>
            <w:hideMark/>
          </w:tcPr>
          <w:p w14:paraId="37EE64FD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12,948 </w:t>
            </w:r>
          </w:p>
        </w:tc>
        <w:tc>
          <w:tcPr>
            <w:tcW w:w="1144" w:type="dxa"/>
            <w:noWrap/>
            <w:hideMark/>
          </w:tcPr>
          <w:p w14:paraId="4FA50B03" w14:textId="77777777" w:rsidR="00C45704" w:rsidRPr="00680703" w:rsidRDefault="00C45704" w:rsidP="00623E6E">
            <w:pPr>
              <w:spacing w:line="360" w:lineRule="auto"/>
              <w:jc w:val="right"/>
              <w:rPr>
                <w:sz w:val="18"/>
                <w:szCs w:val="18"/>
                <w:lang w:val="en-US"/>
              </w:rPr>
            </w:pPr>
            <w:r w:rsidRPr="00680703">
              <w:rPr>
                <w:sz w:val="18"/>
                <w:szCs w:val="18"/>
                <w:lang w:val="en-US"/>
              </w:rPr>
              <w:t xml:space="preserve">350,475 </w:t>
            </w:r>
          </w:p>
        </w:tc>
      </w:tr>
      <w:tr w:rsidR="00C45704" w:rsidRPr="00680703" w14:paraId="601B5C16" w14:textId="77777777" w:rsidTr="00623E6E">
        <w:trPr>
          <w:trHeight w:val="300"/>
          <w:jc w:val="center"/>
        </w:trPr>
        <w:tc>
          <w:tcPr>
            <w:tcW w:w="1348" w:type="dxa"/>
            <w:noWrap/>
            <w:hideMark/>
          </w:tcPr>
          <w:p w14:paraId="7E7AA135" w14:textId="77777777" w:rsidR="00C45704" w:rsidRPr="00680703" w:rsidRDefault="00C45704" w:rsidP="00623E6E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680703">
              <w:rPr>
                <w:b/>
                <w:bCs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38" w:type="dxa"/>
            <w:noWrap/>
            <w:hideMark/>
          </w:tcPr>
          <w:p w14:paraId="41876FE1" w14:textId="77777777" w:rsidR="00C45704" w:rsidRPr="00680703" w:rsidRDefault="00C45704" w:rsidP="00623E6E">
            <w:pPr>
              <w:spacing w:line="360" w:lineRule="auto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80703">
              <w:rPr>
                <w:b/>
                <w:bCs/>
                <w:sz w:val="18"/>
                <w:szCs w:val="18"/>
                <w:lang w:val="en-US"/>
              </w:rPr>
              <w:t xml:space="preserve">365,020 </w:t>
            </w:r>
          </w:p>
        </w:tc>
        <w:tc>
          <w:tcPr>
            <w:tcW w:w="819" w:type="dxa"/>
            <w:noWrap/>
            <w:hideMark/>
          </w:tcPr>
          <w:p w14:paraId="03DBEDDF" w14:textId="77777777" w:rsidR="00C45704" w:rsidRPr="00680703" w:rsidRDefault="00C45704" w:rsidP="00623E6E">
            <w:pPr>
              <w:spacing w:line="360" w:lineRule="auto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80703">
              <w:rPr>
                <w:b/>
                <w:bCs/>
                <w:sz w:val="18"/>
                <w:szCs w:val="18"/>
                <w:lang w:val="en-US"/>
              </w:rPr>
              <w:t xml:space="preserve">399,066 </w:t>
            </w:r>
          </w:p>
        </w:tc>
        <w:tc>
          <w:tcPr>
            <w:tcW w:w="1061" w:type="dxa"/>
            <w:noWrap/>
            <w:hideMark/>
          </w:tcPr>
          <w:p w14:paraId="27414367" w14:textId="77777777" w:rsidR="00C45704" w:rsidRPr="00680703" w:rsidRDefault="00C45704" w:rsidP="00623E6E">
            <w:pPr>
              <w:spacing w:line="360" w:lineRule="auto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80703">
              <w:rPr>
                <w:b/>
                <w:bCs/>
                <w:sz w:val="18"/>
                <w:szCs w:val="18"/>
                <w:lang w:val="en-US"/>
              </w:rPr>
              <w:t>98,620</w:t>
            </w:r>
          </w:p>
        </w:tc>
        <w:tc>
          <w:tcPr>
            <w:tcW w:w="798" w:type="dxa"/>
            <w:noWrap/>
            <w:hideMark/>
          </w:tcPr>
          <w:p w14:paraId="0DC39386" w14:textId="77777777" w:rsidR="00C45704" w:rsidRPr="00680703" w:rsidRDefault="00C45704" w:rsidP="00623E6E">
            <w:pPr>
              <w:spacing w:line="360" w:lineRule="auto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80703">
              <w:rPr>
                <w:b/>
                <w:bCs/>
                <w:sz w:val="18"/>
                <w:szCs w:val="18"/>
                <w:lang w:val="en-US"/>
              </w:rPr>
              <w:t xml:space="preserve">35,780 </w:t>
            </w:r>
          </w:p>
        </w:tc>
        <w:tc>
          <w:tcPr>
            <w:tcW w:w="808" w:type="dxa"/>
            <w:noWrap/>
            <w:hideMark/>
          </w:tcPr>
          <w:p w14:paraId="22FF2BA3" w14:textId="77777777" w:rsidR="00C45704" w:rsidRPr="00680703" w:rsidRDefault="00C45704" w:rsidP="00623E6E">
            <w:pPr>
              <w:spacing w:line="360" w:lineRule="auto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80703">
              <w:rPr>
                <w:b/>
                <w:bCs/>
                <w:sz w:val="18"/>
                <w:szCs w:val="18"/>
                <w:lang w:val="en-US"/>
              </w:rPr>
              <w:t xml:space="preserve">45,650 </w:t>
            </w:r>
          </w:p>
        </w:tc>
        <w:tc>
          <w:tcPr>
            <w:tcW w:w="967" w:type="dxa"/>
            <w:noWrap/>
            <w:hideMark/>
          </w:tcPr>
          <w:p w14:paraId="3239C948" w14:textId="77777777" w:rsidR="00C45704" w:rsidRPr="00680703" w:rsidRDefault="00C45704" w:rsidP="00623E6E">
            <w:pPr>
              <w:spacing w:line="360" w:lineRule="auto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80703">
              <w:rPr>
                <w:b/>
                <w:bCs/>
                <w:sz w:val="18"/>
                <w:szCs w:val="18"/>
                <w:lang w:val="en-US"/>
              </w:rPr>
              <w:t xml:space="preserve">13,258 </w:t>
            </w:r>
          </w:p>
        </w:tc>
        <w:tc>
          <w:tcPr>
            <w:tcW w:w="859" w:type="dxa"/>
            <w:noWrap/>
            <w:hideMark/>
          </w:tcPr>
          <w:p w14:paraId="6DEBAA6B" w14:textId="77777777" w:rsidR="00C45704" w:rsidRPr="00680703" w:rsidRDefault="00C45704" w:rsidP="00623E6E">
            <w:pPr>
              <w:spacing w:line="360" w:lineRule="auto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80703">
              <w:rPr>
                <w:b/>
                <w:bCs/>
                <w:sz w:val="18"/>
                <w:szCs w:val="18"/>
                <w:lang w:val="en-US"/>
              </w:rPr>
              <w:t xml:space="preserve">39,698 </w:t>
            </w:r>
          </w:p>
        </w:tc>
        <w:tc>
          <w:tcPr>
            <w:tcW w:w="1144" w:type="dxa"/>
            <w:noWrap/>
            <w:hideMark/>
          </w:tcPr>
          <w:p w14:paraId="04F5ADDB" w14:textId="77777777" w:rsidR="00C45704" w:rsidRPr="00680703" w:rsidRDefault="00C45704" w:rsidP="00623E6E">
            <w:pPr>
              <w:keepNext/>
              <w:spacing w:line="360" w:lineRule="auto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680703">
              <w:rPr>
                <w:b/>
                <w:bCs/>
                <w:sz w:val="18"/>
                <w:szCs w:val="18"/>
                <w:lang w:val="en-US"/>
              </w:rPr>
              <w:t xml:space="preserve">997,092 </w:t>
            </w:r>
          </w:p>
        </w:tc>
      </w:tr>
    </w:tbl>
    <w:p w14:paraId="14A8944F" w14:textId="77777777" w:rsidR="00C45704" w:rsidRPr="0034092A" w:rsidRDefault="00C45704" w:rsidP="00C45704">
      <w:pPr>
        <w:spacing w:line="360" w:lineRule="auto"/>
        <w:rPr>
          <w:bCs/>
          <w:sz w:val="16"/>
          <w:szCs w:val="16"/>
          <w:lang w:eastAsia="es-ES"/>
        </w:rPr>
      </w:pPr>
      <w:r w:rsidRPr="0034092A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780551" wp14:editId="7770CBA4">
                <wp:simplePos x="0" y="0"/>
                <wp:positionH relativeFrom="column">
                  <wp:posOffset>5136515</wp:posOffset>
                </wp:positionH>
                <wp:positionV relativeFrom="paragraph">
                  <wp:posOffset>8890</wp:posOffset>
                </wp:positionV>
                <wp:extent cx="797560" cy="479425"/>
                <wp:effectExtent l="0" t="0" r="0" b="0"/>
                <wp:wrapNone/>
                <wp:docPr id="29" name="2 Sub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7560" cy="479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1EF630" w14:textId="77777777" w:rsidR="006320E9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Fuente 8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80551" id="_x0000_s1031" type="#_x0000_t202" style="position:absolute;left:0;text-align:left;margin-left:404.45pt;margin-top:.7pt;width:62.8pt;height:3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" filled="f" stroked="f">
                <v:path arrowok="t"/>
                <v:textbox>
                  <w:txbxContent>
                    <w:p w14:paraId="731EF630" w14:textId="77777777" w:rsidR="006320E9" w:rsidRDefault="006320E9" w:rsidP="00C4570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lang w:val="es-ES"/>
                        </w:rPr>
                        <w:t>Fuente 8</w:t>
                      </w:r>
                    </w:p>
                  </w:txbxContent>
                </v:textbox>
              </v:shape>
            </w:pict>
          </mc:Fallback>
        </mc:AlternateContent>
      </w:r>
      <w:r w:rsidRPr="0034092A">
        <w:rPr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13CE7" wp14:editId="0ACA3A2B">
                <wp:simplePos x="0" y="0"/>
                <wp:positionH relativeFrom="margin">
                  <wp:posOffset>4780280</wp:posOffset>
                </wp:positionH>
                <wp:positionV relativeFrom="paragraph">
                  <wp:posOffset>177800</wp:posOffset>
                </wp:positionV>
                <wp:extent cx="323850" cy="0"/>
                <wp:effectExtent l="38100" t="76200" r="0" b="114300"/>
                <wp:wrapNone/>
                <wp:docPr id="30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3BBEE" id="4 Conector recto de flecha" o:spid="_x0000_s1026" type="#_x0000_t32" style="position:absolute;margin-left:376.4pt;margin-top:14pt;width:25.5pt;height:0;flip:x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" strokecolor="red" strokeweight=".5pt">
                <v:stroke endarrow="open" joinstyle="miter"/>
                <w10:wrap anchorx="margin"/>
              </v:shape>
            </w:pict>
          </mc:Fallback>
        </mc:AlternateContent>
      </w:r>
      <w:r w:rsidRPr="0034092A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264BB5" wp14:editId="57330830">
                <wp:simplePos x="0" y="0"/>
                <wp:positionH relativeFrom="column">
                  <wp:posOffset>-8890</wp:posOffset>
                </wp:positionH>
                <wp:positionV relativeFrom="paragraph">
                  <wp:posOffset>9525</wp:posOffset>
                </wp:positionV>
                <wp:extent cx="0" cy="331470"/>
                <wp:effectExtent l="95250" t="0" r="76200" b="49530"/>
                <wp:wrapNone/>
                <wp:docPr id="37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B0F52" id="21 Conector recto de flecha" o:spid="_x0000_s1026" type="#_x0000_t32" style="position:absolute;margin-left:-.7pt;margin-top:.75pt;width:0;height:2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" strokecolor="red" strokeweight=".5pt">
                <v:stroke endarrow="open" joinstyle="miter"/>
              </v:shape>
            </w:pict>
          </mc:Fallback>
        </mc:AlternateContent>
      </w:r>
      <w:r w:rsidRPr="0034092A">
        <w:rPr>
          <w:b/>
          <w:bCs/>
        </w:rPr>
        <w:t>Fu</w:t>
      </w:r>
      <w:r w:rsidRPr="0034092A">
        <w:rPr>
          <w:b/>
          <w:bCs/>
          <w:sz w:val="16"/>
          <w:szCs w:val="16"/>
        </w:rPr>
        <w:t xml:space="preserve">ente: </w:t>
      </w:r>
      <w:r w:rsidRPr="0034092A">
        <w:rPr>
          <w:sz w:val="16"/>
          <w:szCs w:val="16"/>
          <w:lang w:val="es-EC"/>
        </w:rPr>
        <w:t xml:space="preserve">AFABA, 2012. </w:t>
      </w:r>
      <w:r w:rsidRPr="0034092A">
        <w:rPr>
          <w:bCs/>
          <w:sz w:val="16"/>
          <w:szCs w:val="16"/>
          <w:lang w:eastAsia="es-ES"/>
        </w:rPr>
        <w:t>(</w:t>
      </w:r>
      <w:proofErr w:type="gramStart"/>
      <w:r w:rsidRPr="0034092A">
        <w:rPr>
          <w:bCs/>
          <w:sz w:val="16"/>
          <w:szCs w:val="16"/>
          <w:lang w:eastAsia="es-ES"/>
        </w:rPr>
        <w:t>Boletín  de</w:t>
      </w:r>
      <w:proofErr w:type="gramEnd"/>
      <w:r w:rsidRPr="0034092A">
        <w:rPr>
          <w:bCs/>
          <w:sz w:val="16"/>
          <w:szCs w:val="16"/>
          <w:lang w:eastAsia="es-ES"/>
        </w:rPr>
        <w:t xml:space="preserve"> la Asociación Ecuatoriana de Alimento Balanceado.  No.2.  Mayo 2012)</w:t>
      </w:r>
    </w:p>
    <w:p w14:paraId="224E45C9" w14:textId="77777777" w:rsidR="00C45704" w:rsidRPr="0034092A" w:rsidRDefault="00C45704" w:rsidP="00C45704">
      <w:pPr>
        <w:spacing w:line="360" w:lineRule="auto"/>
        <w:rPr>
          <w:b/>
          <w:bCs/>
          <w:sz w:val="16"/>
          <w:szCs w:val="16"/>
          <w:lang w:eastAsia="es-ES"/>
        </w:rPr>
      </w:pPr>
      <w:r w:rsidRPr="0034092A">
        <w:rPr>
          <w:b/>
          <w:bCs/>
          <w:sz w:val="16"/>
          <w:szCs w:val="16"/>
          <w:lang w:eastAsia="es-ES"/>
        </w:rPr>
        <w:t>Realizado por: Apellidos, Nombre, año</w:t>
      </w:r>
    </w:p>
    <w:p w14:paraId="2FD7F481" w14:textId="77777777" w:rsidR="00C45704" w:rsidRPr="0034092A" w:rsidRDefault="00C45704" w:rsidP="00C45704">
      <w:pPr>
        <w:spacing w:line="360" w:lineRule="auto"/>
        <w:rPr>
          <w:bCs/>
          <w:lang w:eastAsia="es-ES"/>
        </w:rPr>
      </w:pPr>
    </w:p>
    <w:p w14:paraId="0ACBD375" w14:textId="77777777" w:rsidR="00C45704" w:rsidRPr="0034092A" w:rsidRDefault="00C45704" w:rsidP="00C45704">
      <w:pPr>
        <w:spacing w:line="360" w:lineRule="auto"/>
        <w:rPr>
          <w:lang w:val="es-EC"/>
        </w:rPr>
      </w:pPr>
      <w:r w:rsidRPr="0034092A">
        <w:rPr>
          <w:b/>
          <w:bCs/>
          <w:lang w:eastAsia="es-ES"/>
        </w:rPr>
        <w:t>Nota:</w:t>
      </w:r>
      <w:r w:rsidRPr="0034092A">
        <w:rPr>
          <w:bCs/>
          <w:lang w:eastAsia="es-ES"/>
        </w:rPr>
        <w:t xml:space="preserve">  Justificar los números a la derecha con los decimales correspondientes en cada cantidad</w:t>
      </w:r>
    </w:p>
    <w:p w14:paraId="487BD3C5" w14:textId="77777777" w:rsidR="00C45704" w:rsidRPr="0034092A" w:rsidRDefault="00C45704" w:rsidP="00C45704">
      <w:pPr>
        <w:spacing w:line="360" w:lineRule="auto"/>
        <w:rPr>
          <w:rFonts w:eastAsia="Calibri"/>
          <w:lang w:val="es-PE"/>
        </w:rPr>
      </w:pPr>
    </w:p>
    <w:bookmarkEnd w:id="46"/>
    <w:p w14:paraId="5178031C" w14:textId="77777777" w:rsidR="00C45704" w:rsidRPr="0034092A" w:rsidRDefault="00C45704" w:rsidP="00C45704">
      <w:pPr>
        <w:spacing w:line="360" w:lineRule="auto"/>
        <w:rPr>
          <w:rFonts w:eastAsia="Calibri"/>
          <w:lang w:val="es-PE"/>
        </w:rPr>
      </w:pPr>
    </w:p>
    <w:p w14:paraId="041C1B26" w14:textId="77777777" w:rsidR="00C45704" w:rsidRDefault="00C45704" w:rsidP="00C45704">
      <w:pPr>
        <w:spacing w:line="360" w:lineRule="auto"/>
        <w:rPr>
          <w:rFonts w:eastAsia="Calibri"/>
          <w:lang w:val="es-PE"/>
        </w:rPr>
      </w:pPr>
    </w:p>
    <w:p w14:paraId="454A2957" w14:textId="77777777" w:rsidR="00C45704" w:rsidRDefault="00C45704" w:rsidP="00C45704">
      <w:pPr>
        <w:spacing w:line="360" w:lineRule="auto"/>
        <w:rPr>
          <w:rFonts w:eastAsia="Calibri"/>
          <w:lang w:val="es-PE"/>
        </w:rPr>
      </w:pPr>
    </w:p>
    <w:p w14:paraId="4920D2B6" w14:textId="77777777" w:rsidR="00C45704" w:rsidRDefault="00C45704" w:rsidP="00C45704">
      <w:pPr>
        <w:spacing w:line="360" w:lineRule="auto"/>
        <w:rPr>
          <w:rFonts w:eastAsia="Calibri"/>
          <w:lang w:val="es-PE"/>
        </w:rPr>
      </w:pPr>
    </w:p>
    <w:p w14:paraId="39FAA589" w14:textId="3466D63B" w:rsidR="00C45704" w:rsidRPr="00854DF5" w:rsidRDefault="00C45704" w:rsidP="00C45704">
      <w:pPr>
        <w:tabs>
          <w:tab w:val="left" w:pos="1134"/>
          <w:tab w:val="left" w:pos="7938"/>
        </w:tabs>
        <w:autoSpaceDE w:val="0"/>
        <w:autoSpaceDN w:val="0"/>
        <w:adjustRightInd w:val="0"/>
        <w:spacing w:line="360" w:lineRule="auto"/>
        <w:rPr>
          <w:bCs/>
          <w:color w:val="000000"/>
        </w:rPr>
      </w:pPr>
      <w:bookmarkStart w:id="47" w:name="_Hlk535330187"/>
      <w:r w:rsidRPr="0034092A">
        <w:rPr>
          <w:b/>
          <w:bCs/>
          <w:color w:val="000000"/>
        </w:rPr>
        <w:lastRenderedPageBreak/>
        <w:t xml:space="preserve">ANEXO </w:t>
      </w:r>
      <w:r>
        <w:rPr>
          <w:b/>
          <w:bCs/>
          <w:color w:val="000000"/>
        </w:rPr>
        <w:t>3</w:t>
      </w:r>
      <w:r w:rsidRPr="0034092A">
        <w:rPr>
          <w:b/>
          <w:bCs/>
          <w:color w:val="000000"/>
        </w:rPr>
        <w:t xml:space="preserve">: </w:t>
      </w:r>
      <w:r w:rsidRPr="00854DF5">
        <w:rPr>
          <w:bCs/>
          <w:color w:val="000000"/>
        </w:rPr>
        <w:t>PRESENTACIÓN DE GRÁFICOS</w:t>
      </w:r>
      <w:r w:rsidR="002D351C">
        <w:rPr>
          <w:bCs/>
          <w:color w:val="000000"/>
        </w:rPr>
        <w:t xml:space="preserve"> </w:t>
      </w:r>
      <w:r w:rsidR="002D351C">
        <w:t>(</w:t>
      </w:r>
      <w:proofErr w:type="gramStart"/>
      <w:r w:rsidR="002D351C" w:rsidRPr="00D26F8B">
        <w:rPr>
          <w:b/>
          <w:sz w:val="16"/>
          <w:szCs w:val="16"/>
        </w:rPr>
        <w:t>Quintanilla,  2018</w:t>
      </w:r>
      <w:proofErr w:type="gramEnd"/>
      <w:r w:rsidR="002D351C">
        <w:t xml:space="preserve"> </w:t>
      </w:r>
      <w:r w:rsidR="002D351C" w:rsidRPr="00D26F8B">
        <w:rPr>
          <w:b/>
          <w:sz w:val="16"/>
          <w:szCs w:val="16"/>
        </w:rPr>
        <w:t>GUIA PARA LA NORMALIZACIÓN</w:t>
      </w:r>
      <w:r w:rsidR="002D351C">
        <w:rPr>
          <w:b/>
          <w:sz w:val="16"/>
          <w:szCs w:val="16"/>
        </w:rPr>
        <w:t xml:space="preserve"> </w:t>
      </w:r>
      <w:r w:rsidR="002D351C" w:rsidRPr="00D26F8B">
        <w:rPr>
          <w:b/>
          <w:sz w:val="16"/>
          <w:szCs w:val="16"/>
        </w:rPr>
        <w:t>TRABAJOS DE TITULACIÓ</w:t>
      </w:r>
      <w:r w:rsidR="002D351C">
        <w:rPr>
          <w:b/>
          <w:sz w:val="16"/>
          <w:szCs w:val="16"/>
        </w:rPr>
        <w:t>N</w:t>
      </w:r>
      <w:r w:rsidR="002D351C">
        <w:t>)</w:t>
      </w:r>
    </w:p>
    <w:p w14:paraId="5FAD4DF6" w14:textId="77777777" w:rsidR="00C45704" w:rsidRPr="0034092A" w:rsidRDefault="00C45704" w:rsidP="00C45704">
      <w:pPr>
        <w:tabs>
          <w:tab w:val="left" w:pos="1134"/>
          <w:tab w:val="left" w:pos="7938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14:paraId="1694C45D" w14:textId="77777777" w:rsidR="00C45704" w:rsidRPr="0034092A" w:rsidRDefault="00C45704" w:rsidP="00623E6E"/>
    <w:p w14:paraId="643DF023" w14:textId="77777777" w:rsidR="00C45704" w:rsidRPr="0034092A" w:rsidRDefault="00C45704" w:rsidP="00623E6E">
      <w:pPr>
        <w:rPr>
          <w:b/>
          <w:bCs/>
          <w:color w:val="000000"/>
          <w:lang w:val="es-EC"/>
        </w:rPr>
      </w:pPr>
      <w:r w:rsidRPr="0034092A">
        <w:rPr>
          <w:b/>
          <w:b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CE046F" wp14:editId="098CFEDA">
                <wp:simplePos x="0" y="0"/>
                <wp:positionH relativeFrom="column">
                  <wp:posOffset>-1098550</wp:posOffset>
                </wp:positionH>
                <wp:positionV relativeFrom="paragraph">
                  <wp:posOffset>3491865</wp:posOffset>
                </wp:positionV>
                <wp:extent cx="1343025" cy="457200"/>
                <wp:effectExtent l="0" t="0" r="0" b="0"/>
                <wp:wrapNone/>
                <wp:docPr id="16" name="2 Sub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02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DC5642" w14:textId="77777777" w:rsidR="006320E9" w:rsidRPr="00DC3B54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3B54">
                              <w:rPr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Título: </w:t>
                            </w:r>
                            <w:r w:rsidRPr="00DC3B54">
                              <w:rPr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(margen inferior)</w:t>
                            </w:r>
                          </w:p>
                          <w:p w14:paraId="54E5E6C3" w14:textId="77777777" w:rsidR="006320E9" w:rsidRPr="00DC3B54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3B54">
                              <w:rPr>
                                <w:color w:val="FF0000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+ 10 palabras, no + de 2 líneas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E046F" id="_x0000_s1032" type="#_x0000_t202" style="position:absolute;left:0;text-align:left;margin-left:-86.5pt;margin-top:274.95pt;width:105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" filled="f" stroked="f">
                <v:path arrowok="t"/>
                <v:textbox>
                  <w:txbxContent>
                    <w:p w14:paraId="39DC5642" w14:textId="77777777" w:rsidR="006320E9" w:rsidRPr="00DC3B54" w:rsidRDefault="006320E9" w:rsidP="00C45704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DC3B54">
                        <w:rPr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lang w:val="es-ES"/>
                        </w:rPr>
                        <w:t xml:space="preserve">Título: </w:t>
                      </w:r>
                      <w:r w:rsidRPr="00DC3B54">
                        <w:rPr>
                          <w:bCs/>
                          <w:color w:val="FF0000"/>
                          <w:kern w:val="24"/>
                          <w:sz w:val="18"/>
                          <w:szCs w:val="18"/>
                          <w:lang w:val="es-ES"/>
                        </w:rPr>
                        <w:t>(margen inferior)</w:t>
                      </w:r>
                    </w:p>
                    <w:p w14:paraId="54E5E6C3" w14:textId="77777777" w:rsidR="006320E9" w:rsidRPr="00DC3B54" w:rsidRDefault="006320E9" w:rsidP="00C45704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DC3B54">
                        <w:rPr>
                          <w:color w:val="FF0000"/>
                          <w:kern w:val="24"/>
                          <w:sz w:val="18"/>
                          <w:szCs w:val="18"/>
                          <w:lang w:val="es-ES"/>
                        </w:rPr>
                        <w:t>+ 10 palabras, no + de 2 líneas</w:t>
                      </w:r>
                    </w:p>
                  </w:txbxContent>
                </v:textbox>
              </v:shape>
            </w:pict>
          </mc:Fallback>
        </mc:AlternateContent>
      </w:r>
      <w:r w:rsidRPr="0034092A">
        <w:rPr>
          <w:b/>
          <w:b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9B396" wp14:editId="520B326B">
                <wp:simplePos x="0" y="0"/>
                <wp:positionH relativeFrom="column">
                  <wp:posOffset>4029891</wp:posOffset>
                </wp:positionH>
                <wp:positionV relativeFrom="paragraph">
                  <wp:posOffset>3638913</wp:posOffset>
                </wp:positionV>
                <wp:extent cx="797881" cy="480053"/>
                <wp:effectExtent l="0" t="0" r="0" b="0"/>
                <wp:wrapNone/>
                <wp:docPr id="31" name="2 Sub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7881" cy="4800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F555B2" w14:textId="77777777" w:rsidR="006320E9" w:rsidRPr="00DC3B54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C3B54">
                              <w:rPr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Fuente 11</w:t>
                            </w:r>
                          </w:p>
                          <w:p w14:paraId="65E565B4" w14:textId="77777777" w:rsidR="006320E9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C7B94A4" w14:textId="77777777" w:rsidR="006320E9" w:rsidRPr="00DC3B54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C3B54">
                              <w:rPr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Fuente 8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9B396" id="_x0000_s1033" type="#_x0000_t202" style="position:absolute;left:0;text-align:left;margin-left:317.3pt;margin-top:286.55pt;width:62.85pt;height:3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" filled="f" stroked="f">
                <v:path arrowok="t"/>
                <v:textbox>
                  <w:txbxContent>
                    <w:p w14:paraId="33F555B2" w14:textId="77777777" w:rsidR="006320E9" w:rsidRPr="00DC3B54" w:rsidRDefault="006320E9" w:rsidP="00C4570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lang w:val="es-ES"/>
                        </w:rPr>
                      </w:pPr>
                      <w:r w:rsidRPr="00DC3B54">
                        <w:rPr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lang w:val="es-ES"/>
                        </w:rPr>
                        <w:t>Fuente 11</w:t>
                      </w:r>
                    </w:p>
                    <w:p w14:paraId="65E565B4" w14:textId="77777777" w:rsidR="006320E9" w:rsidRDefault="006320E9" w:rsidP="00C4570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lang w:val="es-ES"/>
                        </w:rPr>
                      </w:pPr>
                    </w:p>
                    <w:p w14:paraId="2C7B94A4" w14:textId="77777777" w:rsidR="006320E9" w:rsidRPr="00DC3B54" w:rsidRDefault="006320E9" w:rsidP="00C45704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DC3B54">
                        <w:rPr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lang w:val="es-ES"/>
                        </w:rPr>
                        <w:t>Fuente 8</w:t>
                      </w:r>
                    </w:p>
                  </w:txbxContent>
                </v:textbox>
              </v:shape>
            </w:pict>
          </mc:Fallback>
        </mc:AlternateContent>
      </w:r>
      <w:r w:rsidRPr="0034092A">
        <w:rPr>
          <w:noProof/>
          <w:lang w:val="en-US" w:eastAsia="en-US"/>
        </w:rPr>
        <w:drawing>
          <wp:inline distT="0" distB="0" distL="0" distR="0" wp14:anchorId="129A242B" wp14:editId="3E6A36C6">
            <wp:extent cx="4311015" cy="3628390"/>
            <wp:effectExtent l="19050" t="19050" r="13335" b="1016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n 8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36283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324C14" w14:textId="77777777" w:rsidR="00C45704" w:rsidRPr="0034092A" w:rsidRDefault="00C45704" w:rsidP="00623E6E">
      <w:pPr>
        <w:rPr>
          <w:bCs/>
          <w:i/>
          <w:lang w:val="es-EC"/>
        </w:rPr>
      </w:pPr>
      <w:r w:rsidRPr="0034092A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C429C4" wp14:editId="7F8303E3">
                <wp:simplePos x="0" y="0"/>
                <wp:positionH relativeFrom="leftMargin">
                  <wp:posOffset>1089025</wp:posOffset>
                </wp:positionH>
                <wp:positionV relativeFrom="paragraph">
                  <wp:posOffset>224155</wp:posOffset>
                </wp:positionV>
                <wp:extent cx="0" cy="331470"/>
                <wp:effectExtent l="95250" t="0" r="76200" b="49530"/>
                <wp:wrapNone/>
                <wp:docPr id="38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5A79F" id="21 Conector recto de flecha" o:spid="_x0000_s1026" type="#_x0000_t32" style="position:absolute;margin-left:85.75pt;margin-top:17.65pt;width:0;height:26.1pt;z-index:2516787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" strokecolor="red" strokeweight=".5pt">
                <v:stroke endarrow="open" joinstyle="miter"/>
                <w10:wrap anchorx="margin"/>
              </v:shape>
            </w:pict>
          </mc:Fallback>
        </mc:AlternateContent>
      </w:r>
      <w:r w:rsidRPr="0034092A">
        <w:rPr>
          <w:b/>
          <w:b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392ACD" wp14:editId="0C2BE6BF">
                <wp:simplePos x="0" y="0"/>
                <wp:positionH relativeFrom="column">
                  <wp:posOffset>3477895</wp:posOffset>
                </wp:positionH>
                <wp:positionV relativeFrom="paragraph">
                  <wp:posOffset>90805</wp:posOffset>
                </wp:positionV>
                <wp:extent cx="540060" cy="0"/>
                <wp:effectExtent l="38100" t="76200" r="0" b="114300"/>
                <wp:wrapNone/>
                <wp:docPr id="33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0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4819E" id="2 Conector recto de flecha" o:spid="_x0000_s1026" type="#_x0000_t32" style="position:absolute;margin-left:273.85pt;margin-top:7.15pt;width:42.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" strokecolor="red" strokeweight=".5pt">
                <v:stroke endarrow="open" joinstyle="miter"/>
              </v:shape>
            </w:pict>
          </mc:Fallback>
        </mc:AlternateContent>
      </w:r>
      <w:bookmarkStart w:id="48" w:name="_Toc403668352"/>
      <w:r w:rsidRPr="0034092A">
        <w:rPr>
          <w:b/>
        </w:rPr>
        <w:t xml:space="preserve">Gráfico </w:t>
      </w:r>
      <w:r w:rsidRPr="0034092A">
        <w:rPr>
          <w:b/>
        </w:rPr>
        <w:fldChar w:fldCharType="begin"/>
      </w:r>
      <w:r w:rsidRPr="0034092A">
        <w:rPr>
          <w:b/>
        </w:rPr>
        <w:instrText xml:space="preserve"> SEQ FIGURA \* ARABIC </w:instrText>
      </w:r>
      <w:r w:rsidRPr="0034092A">
        <w:rPr>
          <w:b/>
        </w:rPr>
        <w:fldChar w:fldCharType="separate"/>
      </w:r>
      <w:r w:rsidRPr="0034092A">
        <w:rPr>
          <w:b/>
          <w:noProof/>
        </w:rPr>
        <w:t>1</w:t>
      </w:r>
      <w:r w:rsidRPr="0034092A">
        <w:rPr>
          <w:b/>
        </w:rPr>
        <w:fldChar w:fldCharType="end"/>
      </w:r>
      <w:r w:rsidRPr="0034092A">
        <w:rPr>
          <w:b/>
        </w:rPr>
        <w:t>-5</w:t>
      </w:r>
      <w:r w:rsidRPr="0034092A">
        <w:t>. Frecuencias de la evaluación principal</w:t>
      </w:r>
      <w:bookmarkEnd w:id="48"/>
    </w:p>
    <w:p w14:paraId="1F9D5B2F" w14:textId="77777777" w:rsidR="00C45704" w:rsidRPr="00623E6E" w:rsidRDefault="00C45704" w:rsidP="00623E6E">
      <w:pPr>
        <w:rPr>
          <w:sz w:val="20"/>
        </w:rPr>
      </w:pPr>
      <w:r w:rsidRPr="00623E6E">
        <w:rPr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FF2EC" wp14:editId="2F5710CA">
                <wp:simplePos x="0" y="0"/>
                <wp:positionH relativeFrom="column">
                  <wp:posOffset>3504565</wp:posOffset>
                </wp:positionH>
                <wp:positionV relativeFrom="paragraph">
                  <wp:posOffset>83820</wp:posOffset>
                </wp:positionV>
                <wp:extent cx="540060" cy="0"/>
                <wp:effectExtent l="38100" t="76200" r="0" b="114300"/>
                <wp:wrapNone/>
                <wp:docPr id="34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0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1B629" id="2 Conector recto de flecha" o:spid="_x0000_s1026" type="#_x0000_t32" style="position:absolute;margin-left:275.95pt;margin-top:6.6pt;width:42.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" strokecolor="red" strokeweight=".5pt">
                <v:stroke endarrow="open" joinstyle="miter"/>
              </v:shape>
            </w:pict>
          </mc:Fallback>
        </mc:AlternateContent>
      </w:r>
      <w:r w:rsidRPr="00623E6E">
        <w:rPr>
          <w:b/>
          <w:sz w:val="20"/>
        </w:rPr>
        <w:t>Realizado por</w:t>
      </w:r>
      <w:r w:rsidRPr="00623E6E">
        <w:rPr>
          <w:sz w:val="20"/>
        </w:rPr>
        <w:t>: Fredy R., Barahona A. 2017</w:t>
      </w:r>
    </w:p>
    <w:p w14:paraId="72BFCB39" w14:textId="77777777" w:rsidR="00C45704" w:rsidRPr="0034092A" w:rsidRDefault="00C45704" w:rsidP="00C45704">
      <w:pPr>
        <w:tabs>
          <w:tab w:val="left" w:pos="1134"/>
          <w:tab w:val="left" w:pos="7938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14:paraId="42E44FE7" w14:textId="77777777" w:rsidR="00C45704" w:rsidRPr="0034092A" w:rsidRDefault="00C45704" w:rsidP="00C45704">
      <w:pPr>
        <w:tabs>
          <w:tab w:val="left" w:pos="1134"/>
          <w:tab w:val="left" w:pos="7938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14:paraId="4BDA370B" w14:textId="77777777" w:rsidR="00C45704" w:rsidRPr="0034092A" w:rsidRDefault="00C45704" w:rsidP="00C45704">
      <w:pPr>
        <w:tabs>
          <w:tab w:val="left" w:pos="-720"/>
          <w:tab w:val="left" w:pos="0"/>
        </w:tabs>
        <w:spacing w:line="360" w:lineRule="auto"/>
        <w:ind w:left="1440" w:hanging="1440"/>
        <w:jc w:val="center"/>
        <w:rPr>
          <w:b/>
          <w:i/>
        </w:rPr>
      </w:pPr>
      <w:r w:rsidRPr="0034092A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2BF30B" wp14:editId="4317C8C9">
                <wp:simplePos x="0" y="0"/>
                <wp:positionH relativeFrom="column">
                  <wp:posOffset>1035685</wp:posOffset>
                </wp:positionH>
                <wp:positionV relativeFrom="paragraph">
                  <wp:posOffset>2160270</wp:posOffset>
                </wp:positionV>
                <wp:extent cx="0" cy="331470"/>
                <wp:effectExtent l="95250" t="0" r="76200" b="49530"/>
                <wp:wrapNone/>
                <wp:docPr id="40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616BB" id="21 Conector recto de flecha" o:spid="_x0000_s1026" type="#_x0000_t32" style="position:absolute;margin-left:81.55pt;margin-top:170.1pt;width:0;height:26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" strokecolor="red" strokeweight=".5pt">
                <v:stroke endarrow="open" joinstyle="miter"/>
              </v:shape>
            </w:pict>
          </mc:Fallback>
        </mc:AlternateContent>
      </w:r>
      <w:r w:rsidRPr="0034092A">
        <w:rPr>
          <w:noProof/>
          <w:color w:val="000000" w:themeColor="text1"/>
          <w:lang w:val="en-US" w:eastAsia="en-US"/>
        </w:rPr>
        <w:drawing>
          <wp:inline distT="0" distB="0" distL="0" distR="0" wp14:anchorId="027E8E0E" wp14:editId="4C1C6A0E">
            <wp:extent cx="3009900" cy="2085975"/>
            <wp:effectExtent l="19050" t="19050" r="19050" b="28575"/>
            <wp:docPr id="2" name="Imagen 2" descr="Descripción: http://www.eurocytology.eu/static/eurocytology/image/mod4img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Descripción: http://www.eurocytology.eu/static/eurocytology/image/mod4img3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85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49" w:name="_Toc403561457"/>
    </w:p>
    <w:p w14:paraId="0D7E90F1" w14:textId="76CDE11A" w:rsidR="00C45704" w:rsidRPr="0034092A" w:rsidRDefault="00C45704" w:rsidP="00C45704">
      <w:pPr>
        <w:tabs>
          <w:tab w:val="left" w:pos="-720"/>
          <w:tab w:val="left" w:pos="0"/>
        </w:tabs>
        <w:spacing w:line="360" w:lineRule="auto"/>
        <w:rPr>
          <w:rFonts w:eastAsia="Arial Unicode MS"/>
          <w:b/>
          <w:color w:val="000000" w:themeColor="text1"/>
          <w:spacing w:val="-3"/>
        </w:rPr>
      </w:pPr>
      <w:r w:rsidRPr="0034092A">
        <w:rPr>
          <w:b/>
          <w:b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D74FC" wp14:editId="09561B22">
                <wp:simplePos x="0" y="0"/>
                <wp:positionH relativeFrom="column">
                  <wp:posOffset>3299914</wp:posOffset>
                </wp:positionH>
                <wp:positionV relativeFrom="paragraph">
                  <wp:posOffset>173446</wp:posOffset>
                </wp:positionV>
                <wp:extent cx="540060" cy="0"/>
                <wp:effectExtent l="38100" t="76200" r="0" b="114300"/>
                <wp:wrapNone/>
                <wp:docPr id="105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0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F6EDA" id="2 Conector recto de flecha" o:spid="_x0000_s1026" type="#_x0000_t32" style="position:absolute;margin-left:259.85pt;margin-top:13.65pt;width:42.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" strokecolor="red" strokeweight=".5pt">
                <v:stroke endarrow="open" joinstyle="miter"/>
              </v:shape>
            </w:pict>
          </mc:Fallback>
        </mc:AlternateContent>
      </w:r>
      <w:r w:rsidRPr="0034092A">
        <w:rPr>
          <w:b/>
          <w:b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1D730D" wp14:editId="79F76354">
                <wp:simplePos x="0" y="0"/>
                <wp:positionH relativeFrom="column">
                  <wp:posOffset>3700598</wp:posOffset>
                </wp:positionH>
                <wp:positionV relativeFrom="paragraph">
                  <wp:posOffset>7620</wp:posOffset>
                </wp:positionV>
                <wp:extent cx="797881" cy="480053"/>
                <wp:effectExtent l="0" t="0" r="0" b="0"/>
                <wp:wrapNone/>
                <wp:docPr id="104" name="2 Sub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7881" cy="4800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B08442" w14:textId="77777777" w:rsidR="006320E9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Fuente 11</w:t>
                            </w:r>
                          </w:p>
                          <w:p w14:paraId="46CE8529" w14:textId="77777777" w:rsidR="006320E9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Fuente 8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D730D" id="_x0000_s1034" type="#_x0000_t202" style="position:absolute;left:0;text-align:left;margin-left:291.4pt;margin-top:.6pt;width:62.85pt;height:37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" filled="f" stroked="f">
                <v:path arrowok="t"/>
                <v:textbox>
                  <w:txbxContent>
                    <w:p w14:paraId="18B08442" w14:textId="77777777" w:rsidR="006320E9" w:rsidRDefault="006320E9" w:rsidP="00C4570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lang w:val="es-ES"/>
                        </w:rPr>
                        <w:t>Fuente 11</w:t>
                      </w:r>
                    </w:p>
                    <w:p w14:paraId="46CE8529" w14:textId="77777777" w:rsidR="006320E9" w:rsidRDefault="006320E9" w:rsidP="00C4570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lang w:val="es-ES"/>
                        </w:rPr>
                        <w:t>Fuente 8</w:t>
                      </w:r>
                    </w:p>
                  </w:txbxContent>
                </v:textbox>
              </v:shape>
            </w:pict>
          </mc:Fallback>
        </mc:AlternateContent>
      </w:r>
      <w:r w:rsidRPr="0034092A">
        <w:rPr>
          <w:b/>
          <w:i/>
        </w:rPr>
        <w:t xml:space="preserve">                              </w:t>
      </w:r>
      <w:r>
        <w:rPr>
          <w:b/>
          <w:i/>
        </w:rPr>
        <w:t xml:space="preserve">   </w:t>
      </w:r>
      <w:r w:rsidRPr="0034092A">
        <w:rPr>
          <w:b/>
          <w:i/>
        </w:rPr>
        <w:t xml:space="preserve"> </w:t>
      </w:r>
      <w:r w:rsidRPr="0034092A">
        <w:rPr>
          <w:b/>
        </w:rPr>
        <w:t xml:space="preserve">Figura </w:t>
      </w:r>
      <w:r w:rsidRPr="0034092A">
        <w:rPr>
          <w:b/>
        </w:rPr>
        <w:fldChar w:fldCharType="begin"/>
      </w:r>
      <w:r w:rsidRPr="0034092A">
        <w:rPr>
          <w:b/>
        </w:rPr>
        <w:instrText xml:space="preserve"> SEQ Foto. \* ARABIC </w:instrText>
      </w:r>
      <w:r w:rsidRPr="0034092A">
        <w:rPr>
          <w:b/>
        </w:rPr>
        <w:fldChar w:fldCharType="separate"/>
      </w:r>
      <w:r w:rsidRPr="0034092A">
        <w:rPr>
          <w:b/>
          <w:noProof/>
        </w:rPr>
        <w:t>1</w:t>
      </w:r>
      <w:r w:rsidRPr="0034092A">
        <w:rPr>
          <w:b/>
        </w:rPr>
        <w:fldChar w:fldCharType="end"/>
      </w:r>
      <w:r w:rsidRPr="0034092A">
        <w:rPr>
          <w:b/>
        </w:rPr>
        <w:t xml:space="preserve">-3. </w:t>
      </w:r>
      <w:r w:rsidRPr="0034092A">
        <w:t xml:space="preserve">Células </w:t>
      </w:r>
      <w:proofErr w:type="spellStart"/>
      <w:r w:rsidRPr="0034092A">
        <w:t>Parabasales</w:t>
      </w:r>
      <w:bookmarkEnd w:id="49"/>
      <w:proofErr w:type="spellEnd"/>
      <w:r w:rsidRPr="0034092A">
        <w:t>.</w:t>
      </w:r>
      <w:r w:rsidRPr="0034092A">
        <w:rPr>
          <w:b/>
        </w:rPr>
        <w:t xml:space="preserve"> </w:t>
      </w:r>
    </w:p>
    <w:p w14:paraId="4B8B2F43" w14:textId="77777777" w:rsidR="00C45704" w:rsidRPr="0034092A" w:rsidRDefault="00C45704" w:rsidP="00C45704">
      <w:pPr>
        <w:pStyle w:val="Heading7"/>
        <w:numPr>
          <w:ilvl w:val="0"/>
          <w:numId w:val="0"/>
        </w:numPr>
        <w:spacing w:before="0" w:line="360" w:lineRule="auto"/>
        <w:rPr>
          <w:rFonts w:ascii="Times New Roman" w:eastAsia="Arial Unicode MS" w:hAnsi="Times New Roman" w:cs="Times New Roman"/>
          <w:b/>
          <w:i w:val="0"/>
          <w:color w:val="000000" w:themeColor="text1"/>
          <w:spacing w:val="-3"/>
          <w:sz w:val="16"/>
          <w:szCs w:val="16"/>
        </w:rPr>
      </w:pPr>
      <w:r w:rsidRPr="0034092A">
        <w:rPr>
          <w:rFonts w:ascii="Times New Roman" w:hAnsi="Times New Roman" w:cs="Times New Roman"/>
          <w:b/>
          <w:bCs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5E2514" wp14:editId="14C167EE">
                <wp:simplePos x="0" y="0"/>
                <wp:positionH relativeFrom="column">
                  <wp:posOffset>3093720</wp:posOffset>
                </wp:positionH>
                <wp:positionV relativeFrom="paragraph">
                  <wp:posOffset>89626</wp:posOffset>
                </wp:positionV>
                <wp:extent cx="540060" cy="0"/>
                <wp:effectExtent l="38100" t="76200" r="0" b="114300"/>
                <wp:wrapNone/>
                <wp:docPr id="107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0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14262" id="2 Conector recto de flecha" o:spid="_x0000_s1026" type="#_x0000_t32" style="position:absolute;margin-left:243.6pt;margin-top:7.05pt;width:42.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" strokecolor="red" strokeweight=".5pt">
                <v:stroke endarrow="open" joinstyle="miter"/>
              </v:shape>
            </w:pict>
          </mc:Fallback>
        </mc:AlternateContent>
      </w:r>
      <w:r w:rsidRPr="0034092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                               </w:t>
      </w:r>
      <w:r w:rsidRPr="0034092A">
        <w:rPr>
          <w:rFonts w:ascii="Times New Roman" w:eastAsia="Arial Unicode MS" w:hAnsi="Times New Roman" w:cs="Times New Roman"/>
          <w:b/>
          <w:i w:val="0"/>
          <w:color w:val="000000" w:themeColor="text1"/>
          <w:spacing w:val="-3"/>
          <w:sz w:val="22"/>
          <w:szCs w:val="22"/>
        </w:rPr>
        <w:t xml:space="preserve">    </w:t>
      </w:r>
      <w:r w:rsidRPr="0034092A">
        <w:rPr>
          <w:rFonts w:ascii="Times New Roman" w:eastAsia="Arial Unicode MS" w:hAnsi="Times New Roman" w:cs="Times New Roman"/>
          <w:b/>
          <w:i w:val="0"/>
          <w:color w:val="000000" w:themeColor="text1"/>
          <w:spacing w:val="-3"/>
          <w:sz w:val="16"/>
          <w:szCs w:val="16"/>
        </w:rPr>
        <w:t>Fuente:</w:t>
      </w:r>
      <w:sdt>
        <w:sdtPr>
          <w:rPr>
            <w:rFonts w:ascii="Times New Roman" w:eastAsia="Arial Unicode MS" w:hAnsi="Times New Roman" w:cs="Times New Roman"/>
            <w:b/>
            <w:i w:val="0"/>
            <w:color w:val="000000" w:themeColor="text1"/>
            <w:spacing w:val="-3"/>
            <w:sz w:val="16"/>
            <w:szCs w:val="16"/>
          </w:rPr>
          <w:id w:val="1304126682"/>
          <w:citation/>
        </w:sdtPr>
        <w:sdtEndPr/>
        <w:sdtContent>
          <w:r w:rsidRPr="0034092A">
            <w:rPr>
              <w:rFonts w:ascii="Times New Roman" w:eastAsia="Arial Unicode MS" w:hAnsi="Times New Roman" w:cs="Times New Roman"/>
              <w:b/>
              <w:i w:val="0"/>
              <w:color w:val="000000" w:themeColor="text1"/>
              <w:spacing w:val="-3"/>
              <w:sz w:val="16"/>
              <w:szCs w:val="16"/>
            </w:rPr>
            <w:fldChar w:fldCharType="begin"/>
          </w:r>
          <w:r w:rsidRPr="0034092A">
            <w:rPr>
              <w:rFonts w:ascii="Times New Roman" w:eastAsia="Arial Unicode MS" w:hAnsi="Times New Roman" w:cs="Times New Roman"/>
              <w:b/>
              <w:i w:val="0"/>
              <w:color w:val="000000" w:themeColor="text1"/>
              <w:spacing w:val="-3"/>
              <w:sz w:val="16"/>
              <w:szCs w:val="16"/>
            </w:rPr>
            <w:instrText xml:space="preserve"> CITATION Soc00 \l 3082 </w:instrText>
          </w:r>
          <w:r w:rsidRPr="0034092A">
            <w:rPr>
              <w:rFonts w:ascii="Times New Roman" w:eastAsia="Arial Unicode MS" w:hAnsi="Times New Roman" w:cs="Times New Roman"/>
              <w:b/>
              <w:i w:val="0"/>
              <w:color w:val="000000" w:themeColor="text1"/>
              <w:spacing w:val="-3"/>
              <w:sz w:val="16"/>
              <w:szCs w:val="16"/>
            </w:rPr>
            <w:fldChar w:fldCharType="separate"/>
          </w:r>
          <w:r w:rsidRPr="0034092A">
            <w:rPr>
              <w:rFonts w:ascii="Times New Roman" w:eastAsia="Arial Unicode MS" w:hAnsi="Times New Roman" w:cs="Times New Roman"/>
              <w:i w:val="0"/>
              <w:noProof/>
              <w:color w:val="000000" w:themeColor="text1"/>
              <w:spacing w:val="-3"/>
              <w:sz w:val="16"/>
              <w:szCs w:val="16"/>
            </w:rPr>
            <w:t>(Society of Citpathology, 2000)</w:t>
          </w:r>
          <w:r w:rsidRPr="0034092A">
            <w:rPr>
              <w:rFonts w:ascii="Times New Roman" w:eastAsia="Arial Unicode MS" w:hAnsi="Times New Roman" w:cs="Times New Roman"/>
              <w:b/>
              <w:i w:val="0"/>
              <w:color w:val="000000" w:themeColor="text1"/>
              <w:spacing w:val="-3"/>
              <w:sz w:val="16"/>
              <w:szCs w:val="16"/>
            </w:rPr>
            <w:fldChar w:fldCharType="end"/>
          </w:r>
        </w:sdtContent>
      </w:sdt>
      <w:r w:rsidRPr="0034092A">
        <w:rPr>
          <w:rFonts w:ascii="Times New Roman" w:eastAsia="Arial Unicode MS" w:hAnsi="Times New Roman" w:cs="Times New Roman"/>
          <w:b/>
          <w:i w:val="0"/>
          <w:color w:val="000000" w:themeColor="text1"/>
          <w:spacing w:val="-3"/>
          <w:sz w:val="16"/>
          <w:szCs w:val="16"/>
        </w:rPr>
        <w:t>.</w:t>
      </w:r>
    </w:p>
    <w:p w14:paraId="35A102A5" w14:textId="77777777" w:rsidR="00C45704" w:rsidRPr="0034092A" w:rsidRDefault="00C45704" w:rsidP="00C45704">
      <w:pPr>
        <w:tabs>
          <w:tab w:val="left" w:pos="1134"/>
          <w:tab w:val="left" w:pos="7938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16"/>
          <w:szCs w:val="16"/>
        </w:rPr>
      </w:pPr>
    </w:p>
    <w:p w14:paraId="7CEF3D98" w14:textId="77777777" w:rsidR="00C45704" w:rsidRPr="0034092A" w:rsidRDefault="00C45704" w:rsidP="00C45704">
      <w:pPr>
        <w:tabs>
          <w:tab w:val="left" w:pos="1134"/>
          <w:tab w:val="left" w:pos="7938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34092A">
        <w:rPr>
          <w:b/>
          <w:b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CCC15" wp14:editId="17EE2B6E">
                <wp:simplePos x="0" y="0"/>
                <wp:positionH relativeFrom="margin">
                  <wp:posOffset>1552575</wp:posOffset>
                </wp:positionH>
                <wp:positionV relativeFrom="paragraph">
                  <wp:posOffset>125095</wp:posOffset>
                </wp:positionV>
                <wp:extent cx="1778874" cy="381000"/>
                <wp:effectExtent l="0" t="0" r="0" b="0"/>
                <wp:wrapNone/>
                <wp:docPr id="35" name="2 Subtít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874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65F024" w14:textId="77777777" w:rsidR="006320E9" w:rsidRPr="001140FA" w:rsidRDefault="006320E9" w:rsidP="00C457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1140F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Figura 1-3 </w:t>
                            </w:r>
                            <w:r w:rsidRPr="001140FA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corresponde a la tabla No.1 del capítulo 3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CCC15" id="_x0000_s1035" type="#_x0000_t202" style="position:absolute;left:0;text-align:left;margin-left:122.25pt;margin-top:9.85pt;width:140.05pt;height:30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" filled="f" stroked="f">
                <v:path arrowok="t"/>
                <v:textbox>
                  <w:txbxContent>
                    <w:p w14:paraId="0B65F024" w14:textId="77777777" w:rsidR="006320E9" w:rsidRPr="001140FA" w:rsidRDefault="006320E9" w:rsidP="00C45704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 w:rsidRPr="001140FA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lang w:val="es-ES"/>
                        </w:rPr>
                        <w:t xml:space="preserve">Figura 1-3 </w:t>
                      </w:r>
                      <w:r w:rsidRPr="001140FA"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  <w:lang w:val="es-ES"/>
                        </w:rPr>
                        <w:t>corresponde a la tabla No.1 del capítulo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ADF44" w14:textId="77777777" w:rsidR="00C45704" w:rsidRPr="0034092A" w:rsidRDefault="00C45704" w:rsidP="00C45704">
      <w:pPr>
        <w:tabs>
          <w:tab w:val="left" w:pos="1134"/>
          <w:tab w:val="left" w:pos="7938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bookmarkEnd w:id="47"/>
    <w:p w14:paraId="7EF3EEAB" w14:textId="77777777" w:rsidR="00C45704" w:rsidRPr="0034092A" w:rsidRDefault="00C45704" w:rsidP="00C45704">
      <w:pPr>
        <w:tabs>
          <w:tab w:val="left" w:pos="1134"/>
          <w:tab w:val="left" w:pos="7938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14:paraId="5C9773EC" w14:textId="77777777" w:rsidR="00B10B5B" w:rsidRDefault="00B10B5B" w:rsidP="00B10B5B">
      <w:pPr>
        <w:autoSpaceDE w:val="0"/>
        <w:autoSpaceDN w:val="0"/>
        <w:adjustRightInd w:val="0"/>
        <w:spacing w:line="360" w:lineRule="auto"/>
        <w:ind w:firstLine="1"/>
        <w:rPr>
          <w:color w:val="000000"/>
        </w:rPr>
      </w:pPr>
    </w:p>
    <w:sectPr w:rsidR="00B10B5B" w:rsidSect="00C20830">
      <w:footerReference w:type="default" r:id="rId11"/>
      <w:pgSz w:w="11906" w:h="16838"/>
      <w:pgMar w:top="1701" w:right="1701" w:bottom="1701" w:left="1701" w:header="708" w:footer="708" w:gutter="0"/>
      <w:pgNumType w:fmt="upp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0188" w14:textId="77777777" w:rsidR="001A6067" w:rsidRDefault="001A6067" w:rsidP="000E5749">
      <w:r>
        <w:separator/>
      </w:r>
    </w:p>
  </w:endnote>
  <w:endnote w:type="continuationSeparator" w:id="0">
    <w:p w14:paraId="021C2EEC" w14:textId="77777777" w:rsidR="001A6067" w:rsidRDefault="001A6067" w:rsidP="000E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00t00">
    <w:altName w:val="Times New Roman"/>
    <w:panose1 w:val="00000000000000000000"/>
    <w:charset w:val="00"/>
    <w:family w:val="roman"/>
    <w:notTrueType/>
    <w:pitch w:val="default"/>
  </w:font>
  <w:font w:name="MyriadPro-It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1BB3" w14:textId="77777777" w:rsidR="006320E9" w:rsidRDefault="006320E9" w:rsidP="000E5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5A6B" w14:textId="77777777" w:rsidR="001A6067" w:rsidRDefault="001A6067" w:rsidP="000E5749">
      <w:r>
        <w:separator/>
      </w:r>
    </w:p>
  </w:footnote>
  <w:footnote w:type="continuationSeparator" w:id="0">
    <w:p w14:paraId="390C6590" w14:textId="77777777" w:rsidR="001A6067" w:rsidRDefault="001A6067" w:rsidP="000E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7FC"/>
    <w:multiLevelType w:val="multilevel"/>
    <w:tmpl w:val="3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4363DF"/>
    <w:multiLevelType w:val="multilevel"/>
    <w:tmpl w:val="55A4D398"/>
    <w:lvl w:ilvl="0">
      <w:start w:val="1"/>
      <w:numFmt w:val="decimal"/>
      <w:pStyle w:val="Heading1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</w:abstractNum>
  <w:abstractNum w:abstractNumId="2" w15:restartNumberingAfterBreak="0">
    <w:nsid w:val="2D846221"/>
    <w:multiLevelType w:val="hybridMultilevel"/>
    <w:tmpl w:val="4F306F6A"/>
    <w:lvl w:ilvl="0" w:tplc="E5D4B5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03AEC"/>
    <w:multiLevelType w:val="multilevel"/>
    <w:tmpl w:val="1B2A957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s-ES" w:vendorID="64" w:dllVersion="6" w:nlCheck="1" w:checkStyle="0"/>
  <w:activeWritingStyle w:appName="MSWord" w:lang="es-EC" w:vendorID="64" w:dllVersion="6" w:nlCheck="1" w:checkStyle="0"/>
  <w:activeWritingStyle w:appName="MSWord" w:lang="es-ES" w:vendorID="64" w:dllVersion="4096" w:nlCheck="1" w:checkStyle="0"/>
  <w:activeWritingStyle w:appName="MSWord" w:lang="es-EC" w:vendorID="64" w:dllVersion="4096" w:nlCheck="1" w:checkStyle="0"/>
  <w:activeWritingStyle w:appName="MSWord" w:lang="en-US" w:vendorID="64" w:dllVersion="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3MzCwMLc0tzQwNLdU0lEKTi0uzszPAykwqgUA03whqSwAAAA="/>
  </w:docVars>
  <w:rsids>
    <w:rsidRoot w:val="00C02701"/>
    <w:rsid w:val="000344F6"/>
    <w:rsid w:val="00035AE3"/>
    <w:rsid w:val="00041E13"/>
    <w:rsid w:val="0005344A"/>
    <w:rsid w:val="0006198D"/>
    <w:rsid w:val="00076299"/>
    <w:rsid w:val="00080AE4"/>
    <w:rsid w:val="00082F17"/>
    <w:rsid w:val="00085109"/>
    <w:rsid w:val="00090142"/>
    <w:rsid w:val="00094AEE"/>
    <w:rsid w:val="000A5520"/>
    <w:rsid w:val="000A6EFE"/>
    <w:rsid w:val="000B39B7"/>
    <w:rsid w:val="000B3A62"/>
    <w:rsid w:val="000E100B"/>
    <w:rsid w:val="000E1FAC"/>
    <w:rsid w:val="000E5749"/>
    <w:rsid w:val="000E68E8"/>
    <w:rsid w:val="000F355D"/>
    <w:rsid w:val="000F55BB"/>
    <w:rsid w:val="000F63C8"/>
    <w:rsid w:val="001165BD"/>
    <w:rsid w:val="0013369D"/>
    <w:rsid w:val="00135554"/>
    <w:rsid w:val="00142526"/>
    <w:rsid w:val="001511AC"/>
    <w:rsid w:val="0015451D"/>
    <w:rsid w:val="00163601"/>
    <w:rsid w:val="00166961"/>
    <w:rsid w:val="00170058"/>
    <w:rsid w:val="001905FB"/>
    <w:rsid w:val="001A6067"/>
    <w:rsid w:val="001E4089"/>
    <w:rsid w:val="001F2D43"/>
    <w:rsid w:val="001F63A9"/>
    <w:rsid w:val="002003F4"/>
    <w:rsid w:val="00201349"/>
    <w:rsid w:val="00207CE7"/>
    <w:rsid w:val="00233EDA"/>
    <w:rsid w:val="00234F85"/>
    <w:rsid w:val="00242FDE"/>
    <w:rsid w:val="00252A09"/>
    <w:rsid w:val="00257C72"/>
    <w:rsid w:val="002652FD"/>
    <w:rsid w:val="00277BBC"/>
    <w:rsid w:val="00281238"/>
    <w:rsid w:val="002866D6"/>
    <w:rsid w:val="002A543C"/>
    <w:rsid w:val="002B2634"/>
    <w:rsid w:val="002B4782"/>
    <w:rsid w:val="002D1993"/>
    <w:rsid w:val="002D351C"/>
    <w:rsid w:val="002F28EA"/>
    <w:rsid w:val="002F6410"/>
    <w:rsid w:val="00306949"/>
    <w:rsid w:val="003070F5"/>
    <w:rsid w:val="00312C6F"/>
    <w:rsid w:val="00315DCD"/>
    <w:rsid w:val="00330026"/>
    <w:rsid w:val="00334F57"/>
    <w:rsid w:val="00352D9C"/>
    <w:rsid w:val="00354048"/>
    <w:rsid w:val="00354665"/>
    <w:rsid w:val="00361213"/>
    <w:rsid w:val="003629FD"/>
    <w:rsid w:val="00365680"/>
    <w:rsid w:val="00370643"/>
    <w:rsid w:val="00370EAF"/>
    <w:rsid w:val="00380924"/>
    <w:rsid w:val="003836F6"/>
    <w:rsid w:val="00384928"/>
    <w:rsid w:val="0038545B"/>
    <w:rsid w:val="00391EEC"/>
    <w:rsid w:val="003A09D7"/>
    <w:rsid w:val="003A3C5D"/>
    <w:rsid w:val="003C06A0"/>
    <w:rsid w:val="003C125B"/>
    <w:rsid w:val="003C5EDC"/>
    <w:rsid w:val="003D10FF"/>
    <w:rsid w:val="003D56D2"/>
    <w:rsid w:val="003F2329"/>
    <w:rsid w:val="003F5AF4"/>
    <w:rsid w:val="00402A26"/>
    <w:rsid w:val="00410D83"/>
    <w:rsid w:val="00416FB6"/>
    <w:rsid w:val="00425239"/>
    <w:rsid w:val="00430495"/>
    <w:rsid w:val="00443207"/>
    <w:rsid w:val="0044482A"/>
    <w:rsid w:val="00445083"/>
    <w:rsid w:val="00452516"/>
    <w:rsid w:val="00453831"/>
    <w:rsid w:val="00453905"/>
    <w:rsid w:val="00455DEE"/>
    <w:rsid w:val="00456C01"/>
    <w:rsid w:val="00476DD3"/>
    <w:rsid w:val="004803CD"/>
    <w:rsid w:val="00481B36"/>
    <w:rsid w:val="00483F13"/>
    <w:rsid w:val="004859AA"/>
    <w:rsid w:val="00491841"/>
    <w:rsid w:val="004C62B3"/>
    <w:rsid w:val="004C7521"/>
    <w:rsid w:val="004D6E7A"/>
    <w:rsid w:val="00507C19"/>
    <w:rsid w:val="00516BF8"/>
    <w:rsid w:val="00517DDC"/>
    <w:rsid w:val="00536781"/>
    <w:rsid w:val="00563662"/>
    <w:rsid w:val="00566213"/>
    <w:rsid w:val="0057575A"/>
    <w:rsid w:val="005961DB"/>
    <w:rsid w:val="005A2F45"/>
    <w:rsid w:val="005B30D0"/>
    <w:rsid w:val="005C0225"/>
    <w:rsid w:val="005C3123"/>
    <w:rsid w:val="005C49C6"/>
    <w:rsid w:val="005D45E4"/>
    <w:rsid w:val="005E42A9"/>
    <w:rsid w:val="005F13CF"/>
    <w:rsid w:val="005F1ECC"/>
    <w:rsid w:val="00611087"/>
    <w:rsid w:val="00616FD8"/>
    <w:rsid w:val="00621C5C"/>
    <w:rsid w:val="00622E9D"/>
    <w:rsid w:val="00623E6E"/>
    <w:rsid w:val="00627491"/>
    <w:rsid w:val="006320E9"/>
    <w:rsid w:val="006363A6"/>
    <w:rsid w:val="00647928"/>
    <w:rsid w:val="00662EF9"/>
    <w:rsid w:val="00666845"/>
    <w:rsid w:val="00687B5D"/>
    <w:rsid w:val="006A4A95"/>
    <w:rsid w:val="006B5132"/>
    <w:rsid w:val="006D3BA9"/>
    <w:rsid w:val="006E18DE"/>
    <w:rsid w:val="00705F71"/>
    <w:rsid w:val="00706B1C"/>
    <w:rsid w:val="007221DC"/>
    <w:rsid w:val="00741C68"/>
    <w:rsid w:val="00743FE2"/>
    <w:rsid w:val="0075169B"/>
    <w:rsid w:val="00752DD6"/>
    <w:rsid w:val="007576F9"/>
    <w:rsid w:val="0077697A"/>
    <w:rsid w:val="00786E46"/>
    <w:rsid w:val="00787D70"/>
    <w:rsid w:val="0079144B"/>
    <w:rsid w:val="0079532B"/>
    <w:rsid w:val="00796296"/>
    <w:rsid w:val="007C73F4"/>
    <w:rsid w:val="007E3DA7"/>
    <w:rsid w:val="007E49EF"/>
    <w:rsid w:val="007E63BE"/>
    <w:rsid w:val="007F0216"/>
    <w:rsid w:val="007F45BB"/>
    <w:rsid w:val="008155C9"/>
    <w:rsid w:val="00815DBF"/>
    <w:rsid w:val="008228F5"/>
    <w:rsid w:val="00834250"/>
    <w:rsid w:val="0083501A"/>
    <w:rsid w:val="0084384A"/>
    <w:rsid w:val="00844B66"/>
    <w:rsid w:val="008455B7"/>
    <w:rsid w:val="00845C19"/>
    <w:rsid w:val="00851AF8"/>
    <w:rsid w:val="008622EF"/>
    <w:rsid w:val="00882C93"/>
    <w:rsid w:val="008863EE"/>
    <w:rsid w:val="00886F92"/>
    <w:rsid w:val="00887842"/>
    <w:rsid w:val="008A5D05"/>
    <w:rsid w:val="008C429A"/>
    <w:rsid w:val="008C5098"/>
    <w:rsid w:val="008D4942"/>
    <w:rsid w:val="008D4BD9"/>
    <w:rsid w:val="008F63CF"/>
    <w:rsid w:val="00906BFD"/>
    <w:rsid w:val="009114C4"/>
    <w:rsid w:val="00911CA4"/>
    <w:rsid w:val="00915A53"/>
    <w:rsid w:val="009202CC"/>
    <w:rsid w:val="00926E62"/>
    <w:rsid w:val="00942107"/>
    <w:rsid w:val="009654E1"/>
    <w:rsid w:val="00973ACF"/>
    <w:rsid w:val="009823A1"/>
    <w:rsid w:val="0099153C"/>
    <w:rsid w:val="009929E7"/>
    <w:rsid w:val="009B6583"/>
    <w:rsid w:val="009C193A"/>
    <w:rsid w:val="009C3D88"/>
    <w:rsid w:val="009C4B0E"/>
    <w:rsid w:val="009C4FEC"/>
    <w:rsid w:val="009F0886"/>
    <w:rsid w:val="009F3BF2"/>
    <w:rsid w:val="00A151FC"/>
    <w:rsid w:val="00A163DD"/>
    <w:rsid w:val="00A17EAC"/>
    <w:rsid w:val="00A24A9F"/>
    <w:rsid w:val="00A327EA"/>
    <w:rsid w:val="00A80A22"/>
    <w:rsid w:val="00A907BA"/>
    <w:rsid w:val="00AA3127"/>
    <w:rsid w:val="00AB5919"/>
    <w:rsid w:val="00AE5661"/>
    <w:rsid w:val="00AE7CF9"/>
    <w:rsid w:val="00AF7494"/>
    <w:rsid w:val="00B03BA4"/>
    <w:rsid w:val="00B10B5B"/>
    <w:rsid w:val="00B32D7E"/>
    <w:rsid w:val="00B367C6"/>
    <w:rsid w:val="00B37956"/>
    <w:rsid w:val="00B70FCB"/>
    <w:rsid w:val="00B82A8E"/>
    <w:rsid w:val="00B83730"/>
    <w:rsid w:val="00B85970"/>
    <w:rsid w:val="00B96A28"/>
    <w:rsid w:val="00BB37A6"/>
    <w:rsid w:val="00BB6814"/>
    <w:rsid w:val="00BC0A25"/>
    <w:rsid w:val="00BC6784"/>
    <w:rsid w:val="00BD13AC"/>
    <w:rsid w:val="00BD5EAB"/>
    <w:rsid w:val="00BD61AA"/>
    <w:rsid w:val="00BD6C8B"/>
    <w:rsid w:val="00BE40FA"/>
    <w:rsid w:val="00BE423F"/>
    <w:rsid w:val="00BF1AD4"/>
    <w:rsid w:val="00C02701"/>
    <w:rsid w:val="00C15BD4"/>
    <w:rsid w:val="00C15C2D"/>
    <w:rsid w:val="00C20830"/>
    <w:rsid w:val="00C26C7B"/>
    <w:rsid w:val="00C31FF5"/>
    <w:rsid w:val="00C375DF"/>
    <w:rsid w:val="00C41C26"/>
    <w:rsid w:val="00C4252F"/>
    <w:rsid w:val="00C45704"/>
    <w:rsid w:val="00C50CC4"/>
    <w:rsid w:val="00C55D0C"/>
    <w:rsid w:val="00C63DE4"/>
    <w:rsid w:val="00C829E2"/>
    <w:rsid w:val="00C9103B"/>
    <w:rsid w:val="00C9108B"/>
    <w:rsid w:val="00C910E5"/>
    <w:rsid w:val="00C938D7"/>
    <w:rsid w:val="00CA312E"/>
    <w:rsid w:val="00CA651F"/>
    <w:rsid w:val="00CB1E7C"/>
    <w:rsid w:val="00CC1EF9"/>
    <w:rsid w:val="00CE0672"/>
    <w:rsid w:val="00CE27FE"/>
    <w:rsid w:val="00D03442"/>
    <w:rsid w:val="00D03AAF"/>
    <w:rsid w:val="00D0549C"/>
    <w:rsid w:val="00D12B26"/>
    <w:rsid w:val="00D22476"/>
    <w:rsid w:val="00D26F8B"/>
    <w:rsid w:val="00D375BE"/>
    <w:rsid w:val="00D40E91"/>
    <w:rsid w:val="00D54FA9"/>
    <w:rsid w:val="00D66579"/>
    <w:rsid w:val="00D67114"/>
    <w:rsid w:val="00D76519"/>
    <w:rsid w:val="00D77628"/>
    <w:rsid w:val="00D83141"/>
    <w:rsid w:val="00D8585F"/>
    <w:rsid w:val="00D86D33"/>
    <w:rsid w:val="00DA40E4"/>
    <w:rsid w:val="00DA6803"/>
    <w:rsid w:val="00DB280E"/>
    <w:rsid w:val="00DD0D09"/>
    <w:rsid w:val="00DD1DF2"/>
    <w:rsid w:val="00DD3DE4"/>
    <w:rsid w:val="00DE324E"/>
    <w:rsid w:val="00DF1010"/>
    <w:rsid w:val="00E008A7"/>
    <w:rsid w:val="00E01A39"/>
    <w:rsid w:val="00E07EA4"/>
    <w:rsid w:val="00E122A0"/>
    <w:rsid w:val="00E12ABD"/>
    <w:rsid w:val="00E4622E"/>
    <w:rsid w:val="00E53D62"/>
    <w:rsid w:val="00E5441E"/>
    <w:rsid w:val="00E57003"/>
    <w:rsid w:val="00E575E6"/>
    <w:rsid w:val="00E626E0"/>
    <w:rsid w:val="00E62873"/>
    <w:rsid w:val="00E7617A"/>
    <w:rsid w:val="00E76D32"/>
    <w:rsid w:val="00EA11CA"/>
    <w:rsid w:val="00EA17D3"/>
    <w:rsid w:val="00EA1A51"/>
    <w:rsid w:val="00EE2521"/>
    <w:rsid w:val="00EE3A11"/>
    <w:rsid w:val="00F02D32"/>
    <w:rsid w:val="00F141E5"/>
    <w:rsid w:val="00F249ED"/>
    <w:rsid w:val="00F427EF"/>
    <w:rsid w:val="00F46264"/>
    <w:rsid w:val="00F5017B"/>
    <w:rsid w:val="00F57B2E"/>
    <w:rsid w:val="00F57BD6"/>
    <w:rsid w:val="00F826A0"/>
    <w:rsid w:val="00FA31FA"/>
    <w:rsid w:val="00FA4153"/>
    <w:rsid w:val="00FA423A"/>
    <w:rsid w:val="00FB4A2A"/>
    <w:rsid w:val="00FE6544"/>
    <w:rsid w:val="00FE7DD8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1FE79A"/>
  <w15:docId w15:val="{15EA9083-4F01-4D14-81F2-576368EB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749"/>
    <w:pPr>
      <w:keepNext/>
      <w:keepLines/>
      <w:numPr>
        <w:numId w:val="1"/>
      </w:numPr>
      <w:suppressAutoHyphens w:val="0"/>
      <w:spacing w:before="240" w:line="259" w:lineRule="auto"/>
      <w:ind w:left="709"/>
      <w:outlineLvl w:val="0"/>
    </w:pPr>
    <w:rPr>
      <w:rFonts w:eastAsiaTheme="majorEastAsia"/>
      <w:b/>
      <w:lang w:val="es-EC" w:eastAsia="es-EC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344A"/>
    <w:pPr>
      <w:keepNext/>
      <w:keepLines/>
      <w:numPr>
        <w:ilvl w:val="1"/>
        <w:numId w:val="1"/>
      </w:numPr>
      <w:spacing w:before="40"/>
      <w:ind w:left="426" w:hanging="350"/>
      <w:outlineLvl w:val="1"/>
    </w:pPr>
    <w:rPr>
      <w:rFonts w:eastAsiaTheme="majorEastAsia"/>
      <w:b/>
      <w:small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344A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7628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628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628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628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628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628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749"/>
    <w:rPr>
      <w:rFonts w:ascii="Times New Roman" w:eastAsiaTheme="majorEastAsia" w:hAnsi="Times New Roman" w:cs="Times New Roman"/>
      <w:b/>
      <w:sz w:val="24"/>
      <w:szCs w:val="24"/>
      <w:lang w:eastAsia="es-EC"/>
    </w:rPr>
  </w:style>
  <w:style w:type="paragraph" w:customStyle="1" w:styleId="Subttulodecubierta">
    <w:name w:val="Subtítulo de cubierta"/>
    <w:basedOn w:val="Normal"/>
    <w:rsid w:val="00C02701"/>
    <w:pPr>
      <w:keepNext/>
      <w:keepLines/>
      <w:spacing w:before="1520" w:line="240" w:lineRule="atLeast"/>
      <w:ind w:left="1080" w:right="1680"/>
    </w:pPr>
    <w:rPr>
      <w:i/>
      <w:spacing w:val="-20"/>
      <w:sz w:val="40"/>
    </w:rPr>
  </w:style>
  <w:style w:type="paragraph" w:customStyle="1" w:styleId="Organizacin">
    <w:name w:val="Organización"/>
    <w:basedOn w:val="Normal"/>
    <w:rsid w:val="00C02701"/>
    <w:pPr>
      <w:keepNext/>
      <w:keepLines/>
      <w:spacing w:line="220" w:lineRule="atLeast"/>
      <w:ind w:left="1080"/>
    </w:pPr>
    <w:rPr>
      <w:spacing w:val="-30"/>
      <w:sz w:val="60"/>
    </w:rPr>
  </w:style>
  <w:style w:type="paragraph" w:customStyle="1" w:styleId="Textoindependiente31">
    <w:name w:val="Texto independiente 31"/>
    <w:basedOn w:val="Normal"/>
    <w:rsid w:val="00C02701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5344A"/>
    <w:rPr>
      <w:rFonts w:ascii="Times New Roman" w:eastAsiaTheme="majorEastAsia" w:hAnsi="Times New Roman" w:cs="Times New Roman"/>
      <w:b/>
      <w:smallCaps/>
      <w:sz w:val="24"/>
      <w:szCs w:val="24"/>
      <w:lang w:val="es-ES" w:eastAsia="zh-CN"/>
    </w:rPr>
  </w:style>
  <w:style w:type="paragraph" w:styleId="ListParagraph">
    <w:name w:val="List Paragraph"/>
    <w:basedOn w:val="Normal"/>
    <w:uiPriority w:val="34"/>
    <w:qFormat/>
    <w:rsid w:val="00C0270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12B2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F7494"/>
    <w:pPr>
      <w:tabs>
        <w:tab w:val="left" w:pos="660"/>
        <w:tab w:val="right" w:leader="dot" w:pos="8494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12B26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D12B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2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B26"/>
    <w:pPr>
      <w:suppressAutoHyphens w:val="0"/>
      <w:spacing w:after="160"/>
    </w:pPr>
    <w:rPr>
      <w:rFonts w:asciiTheme="minorHAnsi" w:eastAsiaTheme="minorHAnsi" w:hAnsiTheme="minorHAnsi" w:cstheme="minorBidi"/>
      <w:lang w:val="es-EC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B2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D12B26"/>
    <w:pPr>
      <w:suppressAutoHyphens w:val="0"/>
      <w:spacing w:before="100" w:beforeAutospacing="1" w:after="100" w:afterAutospacing="1"/>
    </w:pPr>
    <w:rPr>
      <w:lang w:val="es-EC" w:eastAsia="es-EC"/>
    </w:rPr>
  </w:style>
  <w:style w:type="paragraph" w:styleId="Caption">
    <w:name w:val="caption"/>
    <w:basedOn w:val="Normal"/>
    <w:uiPriority w:val="35"/>
    <w:qFormat/>
    <w:rsid w:val="009114C4"/>
    <w:pPr>
      <w:suppressLineNumbers/>
      <w:spacing w:before="120" w:after="120"/>
    </w:pPr>
    <w:rPr>
      <w:rFonts w:cs="Lohit Hindi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BA"/>
    <w:rPr>
      <w:rFonts w:ascii="Segoe UI" w:eastAsia="Times New Roman" w:hAnsi="Segoe UI" w:cs="Segoe UI"/>
      <w:sz w:val="18"/>
      <w:szCs w:val="18"/>
      <w:lang w:val="es-ES" w:eastAsia="zh-CN"/>
    </w:rPr>
  </w:style>
  <w:style w:type="paragraph" w:styleId="Bibliography">
    <w:name w:val="Bibliography"/>
    <w:basedOn w:val="Normal"/>
    <w:next w:val="Normal"/>
    <w:uiPriority w:val="37"/>
    <w:unhideWhenUsed/>
    <w:rsid w:val="00C4252F"/>
  </w:style>
  <w:style w:type="table" w:styleId="TableGrid">
    <w:name w:val="Table Grid"/>
    <w:basedOn w:val="TableNormal"/>
    <w:uiPriority w:val="39"/>
    <w:rsid w:val="00C4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5169B"/>
    <w:rPr>
      <w:rFonts w:ascii="TT100t00" w:hAnsi="TT100t00" w:hint="default"/>
      <w:b w:val="0"/>
      <w:bCs w:val="0"/>
      <w:i w:val="0"/>
      <w:iCs w:val="0"/>
      <w:color w:val="000099"/>
      <w:sz w:val="48"/>
      <w:szCs w:val="48"/>
    </w:rPr>
  </w:style>
  <w:style w:type="paragraph" w:styleId="TableofFigures">
    <w:name w:val="table of figures"/>
    <w:basedOn w:val="Normal"/>
    <w:next w:val="Normal"/>
    <w:uiPriority w:val="99"/>
    <w:unhideWhenUsed/>
    <w:rsid w:val="00E53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579"/>
    <w:pPr>
      <w:suppressAutoHyphens/>
      <w:spacing w:after="0"/>
    </w:pPr>
    <w:rPr>
      <w:rFonts w:ascii="Times New Roman" w:eastAsia="Times New Roman" w:hAnsi="Times New Roman" w:cs="Times New Roman"/>
      <w:b/>
      <w:bCs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579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Header">
    <w:name w:val="header"/>
    <w:basedOn w:val="Normal"/>
    <w:link w:val="HeaderChar"/>
    <w:uiPriority w:val="99"/>
    <w:unhideWhenUsed/>
    <w:rsid w:val="0079144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44B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Footer">
    <w:name w:val="footer"/>
    <w:basedOn w:val="Normal"/>
    <w:link w:val="FooterChar"/>
    <w:uiPriority w:val="99"/>
    <w:unhideWhenUsed/>
    <w:rsid w:val="0079144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44B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styleId="PlaceholderText">
    <w:name w:val="Placeholder Text"/>
    <w:basedOn w:val="DefaultParagraphFont"/>
    <w:uiPriority w:val="99"/>
    <w:semiHidden/>
    <w:rsid w:val="000E100B"/>
    <w:rPr>
      <w:color w:val="808080"/>
    </w:rPr>
  </w:style>
  <w:style w:type="character" w:customStyle="1" w:styleId="fontstyle21">
    <w:name w:val="fontstyle21"/>
    <w:basedOn w:val="DefaultParagraphFont"/>
    <w:rsid w:val="003F5AF4"/>
    <w:rPr>
      <w:rFonts w:ascii="MyriadPro-It" w:hAnsi="MyriadPro-It" w:hint="default"/>
      <w:b w:val="0"/>
      <w:bCs w:val="0"/>
      <w:i/>
      <w:iCs/>
      <w:color w:val="231F2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5344A"/>
    <w:rPr>
      <w:rFonts w:ascii="Times New Roman" w:eastAsiaTheme="majorEastAsia" w:hAnsi="Times New Roman" w:cs="Times New Roman"/>
      <w:b/>
      <w:sz w:val="24"/>
      <w:szCs w:val="24"/>
      <w:lang w:val="es-ES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D7762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62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6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62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6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6A4A95"/>
    <w:pPr>
      <w:spacing w:after="100"/>
      <w:ind w:left="400"/>
    </w:pPr>
  </w:style>
  <w:style w:type="paragraph" w:customStyle="1" w:styleId="CitaviBibliographyEntry">
    <w:name w:val="Citavi Bibliography Entry"/>
    <w:basedOn w:val="Normal"/>
    <w:link w:val="CitaviBibliographyEntryCar"/>
    <w:rsid w:val="00C9103B"/>
    <w:pPr>
      <w:spacing w:after="120"/>
      <w:jc w:val="left"/>
    </w:pPr>
  </w:style>
  <w:style w:type="character" w:customStyle="1" w:styleId="CitaviBibliographyEntryCar">
    <w:name w:val="Citavi Bibliography Entry Car"/>
    <w:basedOn w:val="DefaultParagraphFont"/>
    <w:link w:val="CitaviBibliographyEntry"/>
    <w:rsid w:val="00C9103B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CitaviBibliographyHeading">
    <w:name w:val="Citavi Bibliography Heading"/>
    <w:basedOn w:val="Heading1"/>
    <w:link w:val="CitaviBibliographyHeadingCar"/>
    <w:rsid w:val="00C9103B"/>
    <w:pPr>
      <w:jc w:val="left"/>
    </w:pPr>
  </w:style>
  <w:style w:type="character" w:customStyle="1" w:styleId="CitaviBibliographyHeadingCar">
    <w:name w:val="Citavi Bibliography Heading Car"/>
    <w:basedOn w:val="DefaultParagraphFont"/>
    <w:link w:val="CitaviBibliographyHeading"/>
    <w:rsid w:val="00C9103B"/>
    <w:rPr>
      <w:rFonts w:ascii="Times New Roman" w:eastAsiaTheme="majorEastAsia" w:hAnsi="Times New Roman" w:cs="Times New Roman"/>
      <w:b/>
      <w:sz w:val="24"/>
      <w:szCs w:val="24"/>
      <w:lang w:eastAsia="es-EC"/>
    </w:rPr>
  </w:style>
  <w:style w:type="paragraph" w:customStyle="1" w:styleId="CitaviBibliographySubheading1">
    <w:name w:val="Citavi Bibliography Subheading 1"/>
    <w:basedOn w:val="Heading2"/>
    <w:link w:val="CitaviBibliographySubheading1Car"/>
    <w:rsid w:val="00C9103B"/>
    <w:pPr>
      <w:outlineLvl w:val="9"/>
    </w:pPr>
  </w:style>
  <w:style w:type="character" w:customStyle="1" w:styleId="CitaviBibliographySubheading1Car">
    <w:name w:val="Citavi Bibliography Subheading 1 Car"/>
    <w:basedOn w:val="DefaultParagraphFont"/>
    <w:link w:val="CitaviBibliographySubheading1"/>
    <w:rsid w:val="00C9103B"/>
    <w:rPr>
      <w:rFonts w:ascii="Times New Roman" w:eastAsiaTheme="majorEastAsia" w:hAnsi="Times New Roman" w:cs="Times New Roman"/>
      <w:b/>
      <w:smallCaps/>
      <w:sz w:val="24"/>
      <w:szCs w:val="24"/>
      <w:lang w:val="es-ES" w:eastAsia="zh-CN"/>
    </w:rPr>
  </w:style>
  <w:style w:type="paragraph" w:customStyle="1" w:styleId="CitaviBibliographySubheading2">
    <w:name w:val="Citavi Bibliography Subheading 2"/>
    <w:basedOn w:val="Heading3"/>
    <w:link w:val="CitaviBibliographySubheading2Car"/>
    <w:rsid w:val="00C9103B"/>
    <w:pPr>
      <w:outlineLvl w:val="9"/>
    </w:pPr>
  </w:style>
  <w:style w:type="character" w:customStyle="1" w:styleId="CitaviBibliographySubheading2Car">
    <w:name w:val="Citavi Bibliography Subheading 2 Car"/>
    <w:basedOn w:val="DefaultParagraphFont"/>
    <w:link w:val="CitaviBibliographySubheading2"/>
    <w:rsid w:val="00C9103B"/>
    <w:rPr>
      <w:rFonts w:ascii="Times New Roman" w:eastAsiaTheme="majorEastAsia" w:hAnsi="Times New Roman" w:cs="Times New Roman"/>
      <w:b/>
      <w:sz w:val="24"/>
      <w:szCs w:val="24"/>
      <w:lang w:val="es-ES" w:eastAsia="zh-CN"/>
    </w:rPr>
  </w:style>
  <w:style w:type="paragraph" w:customStyle="1" w:styleId="CitaviBibliographySubheading3">
    <w:name w:val="Citavi Bibliography Subheading 3"/>
    <w:basedOn w:val="Heading4"/>
    <w:link w:val="CitaviBibliographySubheading3Car"/>
    <w:rsid w:val="00C9103B"/>
    <w:pPr>
      <w:outlineLvl w:val="9"/>
    </w:pPr>
  </w:style>
  <w:style w:type="character" w:customStyle="1" w:styleId="CitaviBibliographySubheading3Car">
    <w:name w:val="Citavi Bibliography Subheading 3 Car"/>
    <w:basedOn w:val="DefaultParagraphFont"/>
    <w:link w:val="CitaviBibliographySubheading3"/>
    <w:rsid w:val="00C9103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zh-CN"/>
    </w:rPr>
  </w:style>
  <w:style w:type="paragraph" w:customStyle="1" w:styleId="CitaviBibliographySubheading4">
    <w:name w:val="Citavi Bibliography Subheading 4"/>
    <w:basedOn w:val="Heading5"/>
    <w:link w:val="CitaviBibliographySubheading4Car"/>
    <w:rsid w:val="00C9103B"/>
    <w:pPr>
      <w:outlineLvl w:val="9"/>
    </w:pPr>
  </w:style>
  <w:style w:type="character" w:customStyle="1" w:styleId="CitaviBibliographySubheading4Car">
    <w:name w:val="Citavi Bibliography Subheading 4 Car"/>
    <w:basedOn w:val="DefaultParagraphFont"/>
    <w:link w:val="CitaviBibliographySubheading4"/>
    <w:rsid w:val="00C9103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zh-CN"/>
    </w:rPr>
  </w:style>
  <w:style w:type="paragraph" w:customStyle="1" w:styleId="CitaviBibliographySubheading5">
    <w:name w:val="Citavi Bibliography Subheading 5"/>
    <w:basedOn w:val="Heading6"/>
    <w:link w:val="CitaviBibliographySubheading5Car"/>
    <w:rsid w:val="00C9103B"/>
    <w:pPr>
      <w:outlineLvl w:val="9"/>
    </w:pPr>
  </w:style>
  <w:style w:type="character" w:customStyle="1" w:styleId="CitaviBibliographySubheading5Car">
    <w:name w:val="Citavi Bibliography Subheading 5 Car"/>
    <w:basedOn w:val="DefaultParagraphFont"/>
    <w:link w:val="CitaviBibliographySubheading5"/>
    <w:rsid w:val="00C910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zh-CN"/>
    </w:rPr>
  </w:style>
  <w:style w:type="paragraph" w:customStyle="1" w:styleId="CitaviBibliographySubheading6">
    <w:name w:val="Citavi Bibliography Subheading 6"/>
    <w:basedOn w:val="Heading7"/>
    <w:link w:val="CitaviBibliographySubheading6Car"/>
    <w:rsid w:val="00C9103B"/>
    <w:pPr>
      <w:outlineLvl w:val="9"/>
    </w:pPr>
  </w:style>
  <w:style w:type="character" w:customStyle="1" w:styleId="CitaviBibliographySubheading6Car">
    <w:name w:val="Citavi Bibliography Subheading 6 Car"/>
    <w:basedOn w:val="DefaultParagraphFont"/>
    <w:link w:val="CitaviBibliographySubheading6"/>
    <w:rsid w:val="00C9103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zh-CN"/>
    </w:rPr>
  </w:style>
  <w:style w:type="paragraph" w:customStyle="1" w:styleId="CitaviBibliographySubheading7">
    <w:name w:val="Citavi Bibliography Subheading 7"/>
    <w:basedOn w:val="Heading8"/>
    <w:link w:val="CitaviBibliographySubheading7Car"/>
    <w:rsid w:val="00C9103B"/>
    <w:pPr>
      <w:outlineLvl w:val="9"/>
    </w:pPr>
  </w:style>
  <w:style w:type="character" w:customStyle="1" w:styleId="CitaviBibliographySubheading7Car">
    <w:name w:val="Citavi Bibliography Subheading 7 Car"/>
    <w:basedOn w:val="DefaultParagraphFont"/>
    <w:link w:val="CitaviBibliographySubheading7"/>
    <w:rsid w:val="00C910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zh-CN"/>
    </w:rPr>
  </w:style>
  <w:style w:type="paragraph" w:customStyle="1" w:styleId="CitaviBibliographySubheading8">
    <w:name w:val="Citavi Bibliography Subheading 8"/>
    <w:basedOn w:val="Heading9"/>
    <w:link w:val="CitaviBibliographySubheading8Car"/>
    <w:rsid w:val="00C9103B"/>
    <w:pPr>
      <w:outlineLvl w:val="9"/>
    </w:pPr>
  </w:style>
  <w:style w:type="character" w:customStyle="1" w:styleId="CitaviBibliographySubheading8Car">
    <w:name w:val="Citavi Bibliography Subheading 8 Car"/>
    <w:basedOn w:val="DefaultParagraphFont"/>
    <w:link w:val="CitaviBibliographySubheading8"/>
    <w:rsid w:val="00C910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zh-CN"/>
    </w:rPr>
  </w:style>
  <w:style w:type="paragraph" w:styleId="NoSpacing">
    <w:name w:val="No Spacing"/>
    <w:uiPriority w:val="1"/>
    <w:qFormat/>
    <w:rsid w:val="00D26F8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Pit14</b:Tag>
    <b:SourceType>DocumentFromInternetSite</b:SourceType>
    <b:Guid>{78480160-7BD9-44DA-9274-E3DA900AF795}</b:Guid>
    <b:Title>Revista Argentina de Endocrinología y Metabolismo</b:Title>
    <b:Year>2014</b:Year>
    <b:InternetSiteTitle>Consenso intersocietario* sobre tratamiento y seguimiento de pacientes con cáncer diferenciado de tiroides</b:InternetSiteTitle>
    <b:URL>http://www.scielo.org.ar/scielo.php?script=sci_arttext&amp;pid=S1851-30342014000200005#ref</b:URL>
    <b:Author>
      <b:Author>
        <b:NameList>
          <b:Person>
            <b:Last>Pitoia</b:Last>
            <b:First>F</b:First>
          </b:Person>
          <b:Person>
            <b:Last>Califano </b:Last>
            <b:First>I </b:First>
          </b:Person>
          <b:Person>
            <b:Last>Vázquez </b:Last>
            <b:First>A</b:First>
          </b:Person>
          <b:Person>
            <b:Last>Faure </b:Last>
            <b:First>E</b:First>
          </b:Person>
          <b:Person>
            <b:Last>Gauna </b:Last>
            <b:First>A</b:First>
          </b:Person>
          <b:Person>
            <b:Last>Orlandi </b:Last>
            <b:First>A</b:First>
          </b:Person>
          <b:Person>
            <b:Last>Vanelli </b:Last>
            <b:First>A</b:First>
          </b:Person>
          <b:Person>
            <b:Last>Novelli </b:Last>
            <b:First>JL</b:First>
          </b:Person>
          <b:Person>
            <b:Last>Mollerach</b:Last>
            <b:First>A</b:First>
          </b:Person>
          <b:Person>
            <b:Last>Fadel</b:Last>
            <b:First>A</b:First>
          </b:Person>
          <b:Person>
            <b:Last>San Martín</b:Last>
            <b:First>A</b:First>
          </b:Person>
          <b:Person>
            <b:Last>Figari</b:Last>
            <b:First>A</b:First>
          </b:Person>
          <b:Person>
            <b:Last>Cabezón</b:Last>
            <b:First>A</b:First>
          </b:Person>
        </b:NameList>
      </b:Author>
    </b:Author>
    <b:RefOrder>1</b:RefOrder>
  </b:Source>
  <b:Source>
    <b:Tag>Thy13</b:Tag>
    <b:SourceType>DocumentFromInternetSite</b:SourceType>
    <b:Guid>{4A73EE8C-4FF6-4D69-9198-5EC77DF8D520}</b:Guid>
    <b:Author>
      <b:Author>
        <b:Corporate>ThyCa: Thyroid Cancer Survivors’ Association, Inc.</b:Corporate>
      </b:Author>
    </b:Author>
    <b:Title>Guía Básica del Cáncer Tiroideo</b:Title>
    <b:InternetSiteTitle>Acerca del Cáncer Tiroideo: Hechos Básicos</b:InternetSiteTitle>
    <b:Year>2013</b:Year>
    <b:URL>http://www.thyca.org/download/document/416/TCBasics-Esp.pdf</b:URL>
    <b:RefOrder>2</b:RefOrder>
  </b:Source>
  <b:Source>
    <b:Tag>Gon</b:Tag>
    <b:SourceType>DocumentFromInternetSite</b:SourceType>
    <b:Guid>{C4AE6F19-58CD-4BB4-887B-58B04E445AC3}</b:Guid>
    <b:Title>Medios dianósticos y terapéuticos</b:Title>
    <b:InternetSiteTitle>Aplicaciones clínicas del radioyodo 131 (I131) en las enfermedades del tiroides</b:InternetSiteTitle>
    <b:URL>http://www.bvs.sld.cu/revistas/end/vol23_3_12/end11312.htm</b:URL>
    <b:Author>
      <b:Author>
        <b:NameList>
          <b:Person>
            <b:Last>González Rivero</b:Last>
            <b:First>Dr. Levi </b:First>
          </b:Person>
          <b:Person>
            <b:Last>Turcios Tristá</b:Last>
            <b:Middle>Elena</b:Middle>
            <b:First>Dra. Silvia </b:First>
          </b:Person>
          <b:Person>
            <b:Last>Velasco Mirabal</b:Last>
            <b:First>Dra. Milagros </b:First>
          </b:Person>
        </b:NameList>
      </b:Author>
    </b:Author>
    <b:RefOrder>3</b:RefOrder>
  </b:Source>
  <b:Source>
    <b:Tag>Las081</b:Tag>
    <b:SourceType>DocumentFromInternetSite</b:SourceType>
    <b:Guid>{4A58A96C-9E64-46CF-BDAE-C01A4DC5A8B8}</b:Guid>
    <b:Title>Blood and bone marrow dosimetry in differentiated thyroid cancer therapy</b:Title>
    <b:InternetSiteTitle>EANM Dosimetry Committee series on standard operational</b:InternetSiteTitle>
    <b:Year>2008</b:Year>
    <b:URL>http://www.eanm.org/publications/guidelines/gl_dosi_standards1.pdf</b:URL>
    <b:Author>
      <b:Author>
        <b:NameList>
          <b:Person>
            <b:Last>Lassmann</b:Last>
            <b:First>Michael </b:First>
          </b:Person>
          <b:Person>
            <b:Last>Hänscheid</b:Last>
            <b:First>Heribert </b:First>
          </b:Person>
          <b:Person>
            <b:Last>Chiesa</b:Last>
            <b:First>Carlo </b:First>
          </b:Person>
          <b:Person>
            <b:Last>Hindorf</b:Last>
            <b:First>Cecilia </b:First>
          </b:Person>
          <b:Person>
            <b:Last>Flux</b:Last>
            <b:First>Glenn </b:First>
          </b:Person>
          <b:Person>
            <b:Last>Luster</b:Last>
            <b:First>Markus</b:First>
          </b:Person>
        </b:NameList>
      </b:Author>
    </b:Author>
    <b:RefOrder>8</b:RefOrder>
  </b:Source>
  <b:Source>
    <b:Tag>Las10</b:Tag>
    <b:SourceType>InternetSite</b:SourceType>
    <b:Guid>{58106323-50FD-403E-B47B-CFFB3AB19821}</b:Guid>
    <b:Title>Dosimetry and thyroid cancer: the individual dosage of radioiodine</b:Title>
    <b:InternetSiteTitle>Endocrine-Related Cancer</b:InternetSiteTitle>
    <b:Year>2010</b:Year>
    <b:URL>http://erc.endocrinology-journals.org/content/17/3/R161.full#ref-36</b:URL>
    <b:Author>
      <b:Author>
        <b:NameList>
          <b:Person>
            <b:Last>Lassmann</b:Last>
            <b:First>Michael </b:First>
          </b:Person>
          <b:Person>
            <b:Last>Reiners</b:Last>
            <b:First>Christoph </b:First>
          </b:Person>
          <b:Person>
            <b:Last> Luster</b:Last>
            <b:First>Markus </b:First>
          </b:Person>
        </b:NameList>
      </b:Author>
    </b:Author>
    <b:RefOrder>9</b:RefOrder>
  </b:Source>
  <b:Source>
    <b:Tag>Las08</b:Tag>
    <b:SourceType>DocumentFromInternetSite</b:SourceType>
    <b:Guid>{A9FAB3AA-9003-4456-80C1-4F77C61D5323}</b:Guid>
    <b:Title>et al. EANM Dosimetry Committee series on standard operational procedures for pre-therapeutic dosimetry I: blood and bone marrow dosimetry in differentiated thyroid cancer therapy.</b:Title>
    <b:InternetSiteTitle>Eur J Nucl Med Mol Imaging</b:InternetSiteTitle>
    <b:Year>2008</b:Year>
    <b:URL>https://www.ncbi.nlm.nih.gov/pubmed/18491092</b:URL>
    <b:Author>
      <b:Author>
        <b:NameList>
          <b:Person>
            <b:Last>Lassmann</b:Last>
            <b:First>M</b:First>
          </b:Person>
          <b:Person>
            <b:Last>Hänscheid</b:Last>
            <b:First>H</b:First>
          </b:Person>
          <b:Person>
            <b:Last>Chiesa</b:Last>
            <b:First>C</b:First>
          </b:Person>
          <b:Person>
            <b:Last>Flux</b:Last>
            <b:First>G</b:First>
          </b:Person>
          <b:Person>
            <b:Last>Luster</b:Last>
            <b:First>M</b:First>
          </b:Person>
        </b:NameList>
      </b:Author>
    </b:Author>
    <b:RefOrder>7</b:RefOrder>
  </b:Source>
  <b:Source>
    <b:Tag>Lov17</b:Tag>
    <b:SourceType>DocumentFromInternetSite</b:SourceType>
    <b:Guid>{2EBF3566-105A-4FE8-A76C-7733BB00EA7E}</b:Guid>
    <b:Title>Nociones básicas para entender la medicina nuclear </b:Title>
    <b:Year>2017</b:Year>
    <b:URL>http://www.medicinanuclear.cl/generalidades.htm</b:URL>
    <b:Author>
      <b:Author>
        <b:NameList>
          <b:Person>
            <b:Last>Lovera</b:Last>
            <b:First>Cesar</b:First>
          </b:Person>
        </b:NameList>
      </b:Author>
    </b:Author>
    <b:RefOrder>17</b:RefOrder>
  </b:Source>
  <b:Source>
    <b:Tag>Bol13</b:Tag>
    <b:SourceType>DocumentFromInternetSite</b:SourceType>
    <b:Guid>{A5C77DD8-6907-46A8-BB70-58B1FB6742A0}</b:Guid>
    <b:Title>Diferencia entre radiación y radiactividad</b:Title>
    <b:Year>2013</b:Year>
    <b:Month>12</b:Month>
    <b:Day>09</b:Day>
    <b:URL>http://bitnavegante.blogspot.com/2013/12/diferencia-entre-radiacion-y-radiactividad.html</b:URL>
    <b:Author>
      <b:Author>
        <b:NameList>
          <b:Person>
            <b:Last>Boland</b:Last>
            <b:First>Martin</b:First>
          </b:Person>
        </b:NameList>
      </b:Author>
    </b:Author>
    <b:RefOrder>32</b:RefOrder>
  </b:Source>
  <b:Source>
    <b:Tag>Cés</b:Tag>
    <b:SourceType>InternetSite</b:SourceType>
    <b:Guid>{32C7340C-90F3-4AA3-8F73-2646A0552025}</b:Guid>
    <b:Title>Medicina Nuclear</b:Title>
    <b:InternetSiteTitle>Medicina Nuclear</b:InternetSiteTitle>
    <b:URL>http://www.medicinanuclear.cl/generalidades.htm</b:URL>
    <b:Author>
      <b:Author>
        <b:NameList>
          <b:Person>
            <b:Last>Lovera</b:Last>
            <b:First>César</b:First>
          </b:Person>
        </b:NameList>
      </b:Author>
    </b:Author>
    <b:Year>2017</b:Year>
    <b:RefOrder>33</b:RefOrder>
  </b:Source>
  <b:Source>
    <b:Tag>Gon111</b:Tag>
    <b:SourceType>DocumentFromInternetSite</b:SourceType>
    <b:Guid>{5803ADDE-1C1C-4842-B4E6-20C43460ECC7}</b:Guid>
    <b:Title>Para entender las radiaciones</b:Title>
    <b:Year>2011</b:Year>
    <b:URL>http://divnuclear.fisica.edu.uy/libro/Para_entender_las_radiaciones.pdf</b:URL>
    <b:Author>
      <b:Author>
        <b:NameList>
          <b:Person>
            <b:Last>González</b:Last>
            <b:First>Gabriel</b:First>
          </b:Person>
          <b:Person>
            <b:Last>Rabin</b:Last>
            <b:First>Carolina</b:First>
          </b:Person>
        </b:NameList>
      </b:Author>
    </b:Author>
    <b:RefOrder>34</b:RefOrder>
  </b:Source>
  <b:Source>
    <b:Tag>Len17</b:Tag>
    <b:SourceType>InternetSite</b:SourceType>
    <b:Guid>{8C486C04-5F22-4295-B97D-1AD1BD973B42}</b:Guid>
    <b:Title>Propiedades químicas del Yodo - Efectos del Yodo sobre la salud - Efectos ambientales del Yodo</b:Title>
    <b:InternetSiteTitle>Yodo - I</b:InternetSiteTitle>
    <b:Year>2017</b:Year>
    <b:URL>http://www.lenntech.es/periodica/elementos/i.htm</b:URL>
    <b:Author>
      <b:Author>
        <b:NameList>
          <b:Person>
            <b:Last>Lenntech </b:Last>
            <b:First>BV </b:First>
          </b:Person>
        </b:NameList>
      </b:Author>
    </b:Author>
    <b:RefOrder>19</b:RefOrder>
  </b:Source>
  <b:Source>
    <b:Tag>Ram16</b:Tag>
    <b:SourceType>InternetSite</b:SourceType>
    <b:Guid>{4D37D833-8866-43D7-8F45-393A36F0CF8F}</b:Guid>
    <b:Title>Yodo 131</b:Title>
    <b:InternetSiteTitle>Trabajo del Grupo IV. Promociones: 2010-2012, 2012-2014,2014-2016</b:InternetSiteTitle>
    <b:Year>2016</b:Year>
    <b:URL>http://ies.rosachacel.colmenarviejo.educa.madrid.org/fukushima/?page_id=8</b:URL>
    <b:Author>
      <b:Author>
        <b:NameList>
          <b:Person>
            <b:Last>Ramos Antón </b:Last>
            <b:First>Sofía</b:First>
          </b:Person>
        </b:NameList>
      </b:Author>
    </b:Author>
    <b:RefOrder>20</b:RefOrder>
  </b:Source>
  <b:Source>
    <b:Tag>Mar17</b:Tag>
    <b:SourceType>InternetSite</b:SourceType>
    <b:Guid>{4A388019-5476-4AD2-824D-E5E525F936EF}</b:Guid>
    <b:Author>
      <b:Author>
        <b:NameList>
          <b:Person>
            <b:Last>María</b:Last>
          </b:Person>
        </b:NameList>
      </b:Author>
    </b:Author>
    <b:Title>Qué es el yodo</b:Title>
    <b:InternetSiteTitle>Biología</b:InternetSiteTitle>
    <b:Year>2017</b:Year>
    <b:URL>http://queesela.net/yodo/</b:URL>
    <b:RefOrder>21</b:RefOrder>
  </b:Source>
  <b:Source>
    <b:Tag>Rob09</b:Tag>
    <b:SourceType>DocumentFromInternetSite</b:SourceType>
    <b:Guid>{567184CA-F9B3-4EE5-B864-1F8D58065DA6}</b:Guid>
    <b:Title>Protocolo de radioprotección destinado al personal de internación al cuidado de pacientes en tratamiento con 131 I.</b:Title>
    <b:Year>2009</b:Year>
    <b:URL>http://www.iaea.org/inis/collection/NCLCollectionStore/_Public/44/098/44098465.pdf</b:URL>
    <b:Author>
      <b:Author>
        <b:NameList>
          <b:Person>
            <b:Last> Robledo</b:Last>
            <b:First>J</b:First>
          </b:Person>
          <b:Person>
            <b:Last>Russo</b:Last>
            <b:First>S</b:First>
          </b:Person>
        </b:NameList>
      </b:Author>
    </b:Author>
    <b:RefOrder>22</b:RefOrder>
  </b:Source>
  <b:Source>
    <b:Tag>Mar16</b:Tag>
    <b:SourceType>DocumentFromInternetSite</b:SourceType>
    <b:Guid>{E3450BF1-2E82-41AA-B2A4-EE0CD0E3122F}</b:Guid>
    <b:Title>Structure and function of the thyroid gland</b:Title>
    <b:InternetSiteTitle>SACYL. Complejo Asistencial de Zamora. Sección de Endocrinología. Zamora. España</b:InternetSiteTitle>
    <b:Year>2016</b:Year>
    <b:URL>https://www.google.com.ec/url?sa=t&amp;rct=j&amp;q=&amp;esrc=s&amp;source=web&amp;cd=10&amp;ved=0ahUKEwiTx7zdtLbVAhVHZCYKHfIlCtgQFghcMAk&amp;url=http%3A%2F%2Frevistas.usal.es%2Findex.php%2F2444-7986%2Farticle%2Fdownload%2Forl20167s2.14724%2F15362&amp;usg=AFQjCNHxqbqMq23FU90P5KtEtBw22Ttf</b:URL>
    <b:Author>
      <b:Author>
        <b:NameList>
          <b:Person>
            <b:Last>Martín </b:Last>
            <b:First>María Ángeles </b:First>
          </b:Person>
        </b:NameList>
      </b:Author>
    </b:Author>
    <b:RefOrder>23</b:RefOrder>
  </b:Source>
  <b:Source>
    <b:Tag>Mar15</b:Tag>
    <b:SourceType>DocumentFromInternetSite</b:SourceType>
    <b:Guid>{92779184-F5BD-4404-9E64-3596813B596D}</b:Guid>
    <b:Title>Principios básicos de la función</b:Title>
    <b:InternetSiteTitle>Médica Endocrinóloga</b:InternetSiteTitle>
    <b:Year>2015</b:Year>
    <b:URL>http://www.endocrino.org.co/wp-content/uploads/2015/12/Principios_Basicos_de_la_Funcion_Tiroidea.pdf</b:URL>
    <b:Author>
      <b:Author>
        <b:NameList>
          <b:Person>
            <b:Last>Marín Grisales</b:Last>
            <b:First>Marta Elena </b:First>
          </b:Person>
        </b:NameList>
      </b:Author>
    </b:Author>
    <b:RefOrder>24</b:RefOrder>
  </b:Source>
  <b:Source>
    <b:Tag>Her17</b:Tag>
    <b:SourceType>DocumentFromInternetSite</b:SourceType>
    <b:Guid>{09D12A3C-A638-4ABA-9C84-6180A27B2854}</b:Guid>
    <b:Title>Fisiologia de las glandulas tiroides y paratiroides</b:Title>
    <b:InternetSiteTitle> Hospital de Viladecans. Barcelona</b:InternetSiteTitle>
    <b:Year>2017</b:Year>
    <b:URL>http://seorl.net/PDF/cabeza%20cuello%20y%20plastica/140%20-%20FISIOLOG%C3%8DA%20DE%20LAS%20GL%C3%81NDULAS%20TIROIDES%20Y%20PARATIROIDES.pdf</b:URL>
    <b:Author>
      <b:Author>
        <b:NameList>
          <b:Person>
            <b:Last>Hernández Stegmann</b:Last>
            <b:First>María Fernanda</b:First>
          </b:Person>
          <b:Person>
            <b:Last>Rendón Villa</b:Last>
            <b:First> Milton </b:First>
          </b:Person>
          <b:Person>
            <b:Last>Mesa Marrero</b:Last>
            <b:First>M. </b:First>
          </b:Person>
        </b:NameList>
      </b:Author>
    </b:Author>
    <b:RefOrder>25</b:RefOrder>
  </b:Source>
  <b:Source>
    <b:Tag>Vil13</b:Tag>
    <b:SourceType>DocumentFromInternetSite</b:SourceType>
    <b:Guid>{E43A9E42-226A-49C6-916B-31F4CBDEA0AC}</b:Guid>
    <b:Author>
      <b:Author>
        <b:NameList>
          <b:Person>
            <b:Last>Villegas Sepúlveda,</b:Last>
            <b:First>Lydia</b:First>
          </b:Person>
          <b:Person>
            <b:Last>Hernández Loya</b:Last>
            <b:Middle>Javie</b:Middle>
            <b:First>Aldo </b:First>
          </b:Person>
        </b:NameList>
      </b:Author>
    </b:Author>
    <b:Title>Seguimiento de pacientes con cáncer de tiroides tratados con tiroidectomía y hormona estimulante de tiroides recombinante humana</b:Title>
    <b:InternetSiteTitle>Revista de Especialidades Médico-Quirúrgicas</b:InternetSiteTitle>
    <b:Year>2013</b:Year>
    <b:URL>http://www.redalyc.org/articulo.oa?id=47327854001&gt; ISSN 1665-7330 </b:URL>
    <b:RefOrder>26</b:RefOrder>
  </b:Source>
  <b:Source>
    <b:Tag>Vhe17</b:Tag>
    <b:SourceType>DocumentFromInternetSite</b:SourceType>
    <b:Guid>{EC17C72C-492C-4E04-83C1-04D4516145BB}</b:Guid>
    <b:Author>
      <b:Author>
        <b:NameList>
          <b:Person>
            <b:Last>Vhebron</b:Last>
          </b:Person>
        </b:NameList>
      </b:Author>
    </b:Author>
    <b:Title>Carcinoma diferenciado de tiroides</b:Title>
    <b:InternetSiteTitle>Vall d'Hebron Hospital General Servei d’Endocrinologia i Nutrició</b:InternetSiteTitle>
    <b:Year>2017</b:Year>
    <b:URL>http://www.vhebron.net/c/document_library/get_file?uuid=ee7ded01-1182-4c40-8aae-57c1894f49b7&amp;groupId=8845064</b:URL>
    <b:RefOrder>27</b:RefOrder>
  </b:Source>
  <b:Source>
    <b:Tag>Cop13</b:Tag>
    <b:SourceType>DocumentFromInternetSite</b:SourceType>
    <b:Guid>{5319A94D-B818-4DB0-ADB6-E83653CD6E4D}</b:Guid>
    <b:Author>
      <b:Author>
        <b:Corporate>Copyright American Cancer Society</b:Corporate>
      </b:Author>
    </b:Author>
    <b:Title>Cáncer de tiroides </b:Title>
    <b:Year>2013</b:Year>
    <b:URL>http://www.oncologia.org.ve/site/userfiles/svo/Tiroides.pdf</b:URL>
    <b:RefOrder>28</b:RefOrder>
  </b:Source>
  <b:Source>
    <b:Tag>Pos16</b:Tag>
    <b:SourceType>DocumentFromInternetSite</b:SourceType>
    <b:Guid>{77E1C7C3-0A5B-4549-BDE2-EF486769C80E}</b:Guid>
    <b:Title>Dosimetría individualizada para pacientes con cáncer diferenciado de tiroides (cadit) tratados con yodo 131 (131I)</b:Title>
    <b:Year>2016</b:Year>
    <b:URL>https://www.researchgate.net/publication/309660326_Dosimetria_individualizada_para_pacientes_con_Cancer_Diferenciado_de_Tiroides_CADIT_tratados_con_yodo_131_131I</b:URL>
    <b:Author>
      <b:Author>
        <b:NameList>
          <b:Person>
            <b:Last>Posú Caicedo</b:Last>
            <b:Middle>Alonso </b:Middle>
            <b:First>Álvaro </b:First>
          </b:Person>
        </b:NameList>
      </b:Author>
    </b:Author>
    <b:RefOrder>13</b:RefOrder>
  </b:Source>
  <b:Source>
    <b:Tag>Vel04</b:Tag>
    <b:SourceType>DocumentFromInternetSite</b:SourceType>
    <b:Guid>{E11DC521-DD23-4EDF-B80B-055EFA725E49}</b:Guid>
    <b:Title>Diagnóstico y terapéutica con 131I en afecciones tiroideas</b:Title>
    <b:InternetSiteTitle>Instituto Nacional de Oncología y Radiobiología.</b:InternetSiteTitle>
    <b:Year>2004</b:Year>
    <b:URL>http://bvs.sld.cu/revistas/end/vol15_1_04/end09104.htm</b:URL>
    <b:Author>
      <b:Author>
        <b:NameList>
          <b:Person>
            <b:Last>Velasco Mirabal</b:Last>
            <b:First>Milagros</b:First>
          </b:Person>
          <b:Person>
            <b:Last>Martínez Ramírez</b:Last>
            <b:First>Aldo</b:First>
          </b:Person>
        </b:NameList>
      </b:Author>
    </b:Author>
    <b:RefOrder>10</b:RefOrder>
  </b:Source>
  <b:Source>
    <b:Tag>Del06</b:Tag>
    <b:SourceType>DocumentFromInternetSite</b:SourceType>
    <b:Guid>{28B4F86F-F03B-476F-9359-4A9666D698C2}</b:Guid>
    <b:Title>Dosimetría interna para la protección radiológica del paciente en la terapia con I-131</b:Title>
    <b:InternetSiteTitle>Primer Congreso Americano del IRPA (International Radiation Protection Association).</b:InternetSiteTitle>
    <b:Year>2006</b:Year>
    <b:URL>http://www.foroiberam.org/documents/193375/199920/Dosimetr%C3%ADa+interna+para+la+protecci%C3%B3n+radiol%C3%B3gica+del+paciente+en+la+terapia+con+I-131/6de94818-316e-4119-bd84-f636d3498fe0?version=1.0</b:URL>
    <b:Author>
      <b:Author>
        <b:NameList>
          <b:Person>
            <b:Last>Deluca</b:Last>
            <b:Middle>M</b:Middle>
            <b:First>G</b:First>
          </b:Person>
          <b:Person>
            <b:Last>Rojo</b:Last>
            <b:Middle>M</b:Middle>
            <b:First>A</b:First>
          </b:Person>
        </b:NameList>
      </b:Author>
    </b:Author>
    <b:RefOrder>11</b:RefOrder>
  </b:Source>
  <b:Source>
    <b:Tag>Día04</b:Tag>
    <b:SourceType>BookSection</b:SourceType>
    <b:Guid>{816CCC31-4AF1-469A-8BEC-DBF4E481E59C}</b:Guid>
    <b:Title>Técnicas de exploración en medicina nuclear</b:Title>
    <b:Year>2004</b:Year>
    <b:BookTitle>Aplicaciones terapéuticas de los rasioisoótopos</b:BookTitle>
    <b:Pages>361-364</b:Pages>
    <b:City>Barcelona</b:City>
    <b:Publisher>MASSON, S.A.</b:Publisher>
    <b:Author>
      <b:Author>
        <b:NameList>
          <b:Person>
            <b:Last>Díaz García </b:Last>
            <b:First>César </b:First>
          </b:Person>
          <b:Person>
            <b:Last>del Haro del Moral</b:Last>
            <b:Middle>Javier</b:Middle>
            <b:First>Francisco</b:First>
          </b:Person>
        </b:NameList>
      </b:Author>
      <b:BookAuthor>
        <b:NameList>
          <b:Person>
            <b:Last>Díaz García</b:Last>
            <b:First>César</b:First>
          </b:Person>
          <b:Person>
            <b:Last>del Haro del Moral</b:Last>
            <b:First>Francisco</b:First>
            <b:Middle>Javier</b:Middle>
          </b:Person>
        </b:NameList>
      </b:BookAuthor>
    </b:Author>
    <b:RefOrder>5</b:RefOrder>
  </b:Source>
  <b:Source>
    <b:Tag>Ben62</b:Tag>
    <b:SourceType>DocumentFromInternetSite</b:SourceType>
    <b:Guid>{779B3116-7452-4EFE-9C47-46D1AD40CFB0}</b:Guid>
    <b:Author>
      <b:Author>
        <b:NameList>
          <b:Person>
            <b:Last>Benua RS</b:Last>
            <b:First>Cicale</b:First>
            <b:Middle>NR, Sonenberg M, Rawson RW</b:Middle>
          </b:Person>
        </b:NameList>
      </b:Author>
    </b:Author>
    <b:Title>Relation of radioiodine dosimetry to results and complications in treatment of metastatic thyroid cancer</b:Title>
    <b:InternetSiteTitle>Am J Roentgenol Radium Ther Nucl Med </b:InternetSiteTitle>
    <b:Year>1962</b:Year>
    <b:URL>https://www.ncbi.nlm.nih.gov/pubmed/13867399</b:URL>
    <b:RefOrder>4</b:RefOrder>
  </b:Source>
  <b:Source>
    <b:Tag>Tut06</b:Tag>
    <b:SourceType>DocumentFromInternetSite</b:SourceType>
    <b:Guid>{5029CC80-798A-4E0A-81B2-1838ADF2B663}</b:Guid>
    <b:Author>
      <b:Author>
        <b:NameList>
          <b:Person>
            <b:Last>Tuttle RM</b:Last>
            <b:First>Leboeuf</b:First>
            <b:Middle>R, Robbins RJ, Qualey R, Pentlow K, Larson SM,</b:Middle>
          </b:Person>
        </b:NameList>
      </b:Author>
    </b:Author>
    <b:Title>Empiric radioactive iodine dosing regimens frequently exceed maximum tolerated activity levels in elderly patients with thyroid cancer.</b:Title>
    <b:InternetSiteTitle>J Nucl Med</b:InternetSiteTitle>
    <b:Year>2006</b:Year>
    <b:URL>http://www.eanm.org/publications/guidelines/gl_dosi_standards1.pdf</b:URL>
    <b:RefOrder>6</b:RefOrder>
  </b:Source>
  <b:Source>
    <b:Tag>Elh16</b:Tag>
    <b:SourceType>DocumentFromInternetSite</b:SourceType>
    <b:Guid>{04B111DE-D8F6-47E3-8507-089C3C6903D8}</b:Guid>
    <b:Author>
      <b:Author>
        <b:NameList>
          <b:Person>
            <b:Last>Elham Piruzan</b:Last>
          </b:Person>
          <b:Person>
            <b:Last>Mahdi Haghighatafshar</b:Last>
          </b:Person>
          <b:Person>
            <b:Last>Reza Faghihi</b:Last>
          </b:Person>
          <b:Person>
            <b:Last>Seyed Mohammad Entezarmahdi</b:Last>
          </b:Person>
        </b:NameList>
      </b:Author>
    </b:Author>
    <b:Title>Calculation of Blood Dose in Patients Treated With 131I Using MIRD, Imaging, and Blood Sampling Methods</b:Title>
    <b:InternetSiteTitle>Medicine</b:InternetSiteTitle>
    <b:Year>2016</b:Year>
    <b:URL>https://www.ncbi.nlm.nih.gov/pmc/articles/PMC4839952/</b:URL>
    <b:RefOrder>14</b:RefOrder>
  </b:Source>
  <b:Source>
    <b:Tag>Uni16</b:Tag>
    <b:SourceType>DocumentFromInternetSite</b:SourceType>
    <b:Guid>{B94F9273-D30E-4AD6-803C-E6FFEE39347E}</b:Guid>
    <b:Author>
      <b:Author>
        <b:Corporate>Universidad Nacional de La Plata </b:Corporate>
      </b:Author>
    </b:Author>
    <b:Title>Interacción de la radiación con la materia</b:Title>
    <b:InternetSiteTitle>Radioactividad</b:InternetSiteTitle>
    <b:Year>2016</b:Year>
    <b:URL>http://www.fisica.unlp.edu.ar/materias/radioactividad/Interaccion%20de%20la%20radiacion%20con%20la%20materia.pdf</b:URL>
    <b:RefOrder>16</b:RefOrder>
  </b:Source>
  <b:Source>
    <b:Tag>Mon04</b:Tag>
    <b:SourceType>DocumentFromInternetSite</b:SourceType>
    <b:Guid>{88DC49E5-5D8C-49C9-B36B-8A0A769E71F6}</b:Guid>
    <b:Title>Control de calidad de activímetros</b:Title>
    <b:Year>2004</b:Year>
    <b:URL>http://www.elsevier.es/es-revista-revista-espa%C3%B1ola-medicina-nuclear-e-imagen-molecular-125-articulo-control-calidad-activimetros-13067833</b:URL>
    <b:Author>
      <b:Author>
        <b:NameList>
          <b:Person>
            <b:Last> Montoza Aguado</b:Last>
            <b:First>M</b:First>
          </b:Person>
          <b:Person>
            <b:Last>Delgado García</b:Last>
            <b:First>A</b:First>
          </b:Person>
          <b:Person>
            <b:Last>Ramírez Navarro</b:Last>
            <b:First>A</b:First>
          </b:Person>
          <b:Person>
            <b:Last>Salgado García</b:Last>
            <b:First>C</b:First>
          </b:Person>
          <b:Person>
            <b:Last>Ortega Lozano</b:Last>
            <b:First>S</b:First>
          </b:Person>
          <b:Person>
            <b:Last>Muros de Fuentes</b:Last>
            <b:First>MA</b:First>
          </b:Person>
          <b:Person>
            <b:Last>Bellón Guardia</b:Last>
            <b:First>ME</b:First>
          </b:Person>
          <b:Person>
            <b:Last>Llamas Elvira</b:Last>
            <b:First>JM</b:First>
          </b:Person>
        </b:NameList>
      </b:Author>
    </b:Author>
    <b:RefOrder>18</b:RefOrder>
  </b:Source>
  <b:Source>
    <b:Tag>CSN13</b:Tag>
    <b:SourceType>DocumentFromInternetSite</b:SourceType>
    <b:Guid>{DBA7EAD3-91C9-4E14-BD94-50B3D7CFC684}</b:Guid>
    <b:Author>
      <b:Author>
        <b:Corporate>Concejo de Seguridad Nuclear</b:Corporate>
      </b:Author>
    </b:Author>
    <b:Title>Interacción de la radiación con la materia</b:Title>
    <b:InternetSiteTitle>Curso de Supervisores de instalaciones radiactivas (IR)</b:InternetSiteTitle>
    <b:Year>2013</b:Year>
    <b:URL>http://csn.ciemat.es/MDCSN/recursos/ficheros_md/764096047_1572009112411.pdf</b:URL>
    <b:RefOrder>15</b:RefOrder>
  </b:Source>
  <b:Source>
    <b:Tag>Roj</b:Tag>
    <b:SourceType>DocumentFromInternetSite</b:SourceType>
    <b:Guid>{9416200C-A334-4AB2-A494-DFCDC6329B55}</b:Guid>
    <b:Title>Dosimetría Interna en Medicina Nuclear</b:Title>
    <b:City>Argentina</b:City>
    <b:Author>
      <b:Author>
        <b:NameList>
          <b:Person>
            <b:Last>Rojo</b:Last>
            <b:First>Ana</b:First>
            <b:Middle>María</b:Middle>
          </b:Person>
        </b:NameList>
      </b:Author>
    </b:Author>
    <b:Year>2014</b:Year>
    <b:InternetSiteTitle>Medical Internal Radiation Dose (MIRD) Committee</b:InternetSiteTitle>
    <b:URL>http://www.unsam.edu.ar/fisicamedica/wp-content/uploads/2013/08/04-Rojo_AdosimetriaenMN.pdf</b:URL>
    <b:RefOrder>29</b:RefOrder>
  </b:Source>
  <b:Source>
    <b:Tag>Mañ16</b:Tag>
    <b:SourceType>DocumentFromInternetSite</b:SourceType>
    <b:Guid>{D35548EA-C718-4095-911B-F4A7060E30A1}</b:Guid>
    <b:Title>Repositorio de la Universidad de Zaragoza - Zaguan</b:Title>
    <b:Year>2016</b:Year>
    <b:InternetSiteTitle>Desarrollo de un método de cálculo de dosis en tres dimenciones en tratamientos de radioembolización con microesferas de itrio-90 </b:InternetSiteTitle>
    <b:URL>https://www.researchgate.net/profile/Fernando_Maneru/publication/313798439_DESARROLLO_DE_UN_METODO_DE_CALCULO_DE_DOSIS_EN_TRES_DIMENSIONES_EN_TRATAMIENTOS_DE_RADIOEMBOLIZACION_CON_MICROESFERAS_DE_ITRIO-90/links/58a6b1bd92851cf0e3b4e8d2/DESARROLLO-DE-UN-ME</b:URL>
    <b:Author>
      <b:Author>
        <b:NameList>
          <b:Person>
            <b:Last>Mañeru Cámara</b:Last>
            <b:First>Fernando </b:First>
          </b:Person>
        </b:NameList>
      </b:Author>
    </b:Author>
    <b:RefOrder>30</b:RefOrder>
  </b:Source>
  <b:Source>
    <b:Tag>Bol08</b:Tag>
    <b:SourceType>DocumentFromInternetSite</b:SourceType>
    <b:Guid>{5DFB20A0-F916-40D3-AA7E-42FEC23C34CA}</b:Guid>
    <b:Title>The Journal of Nuclear Medicine</b:Title>
    <b:InternetSiteTitle>MIRD Pamphlet No. 21: A Generalized Schema for Radiopharmaceutical Dosimetry—Standardization of Nomenclature</b:InternetSiteTitle>
    <b:Year>2008</b:Year>
    <b:URL>http://jnm.snmjournals.org/content/50/3/477.full</b:URL>
    <b:Author>
      <b:Author>
        <b:NameList>
          <b:Person>
            <b:Last>Bolch</b:Last>
            <b:Middle>E</b:Middle>
            <b:First>Wesley</b:First>
          </b:Person>
          <b:Person>
            <b:Last>Eckerman</b:Last>
            <b:Middle>F</b:Middle>
            <b:First>Keith</b:First>
          </b:Person>
          <b:Person>
            <b:Last>Sgouros</b:Last>
            <b:First>George</b:First>
          </b:Person>
          <b:Person>
            <b:Last>Thomas</b:Last>
            <b:Middle>R</b:Middle>
            <b:First>Stephen</b:First>
          </b:Person>
        </b:NameList>
      </b:Author>
    </b:Author>
    <b:RefOrder>31</b:RefOrder>
  </b:Source>
  <b:Source>
    <b:Tag>Peñ17</b:Tag>
    <b:SourceType>DocumentFromInternetSite</b:SourceType>
    <b:Guid>{1F1149A0-463F-4B69-B435-089A748B324E}</b:Guid>
    <b:Title>Revisión Historica de la Medicina Nuclear </b:Title>
    <b:InternetSiteTitle>Hospital Son Dureta</b:InternetSiteTitle>
    <b:Year>2017</b:Year>
    <b:Author>
      <b:Author>
        <b:NameList>
          <b:Person>
            <b:Last>Peñafiel Ramírez </b:Last>
            <b:First>Alberto </b:First>
          </b:Person>
        </b:NameList>
      </b:Author>
    </b:Author>
    <b:RefOrder>12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C34B4EB8CA974E9D88F53A5982EFD3" ma:contentTypeVersion="4" ma:contentTypeDescription="Crear nuevo documento." ma:contentTypeScope="" ma:versionID="cab81b86d92d2d401186528c2c27b1a9">
  <xsd:schema xmlns:xsd="http://www.w3.org/2001/XMLSchema" xmlns:xs="http://www.w3.org/2001/XMLSchema" xmlns:p="http://schemas.microsoft.com/office/2006/metadata/properties" xmlns:ns2="cff47cc9-7f5b-4123-9479-e824e2cfb703" targetNamespace="http://schemas.microsoft.com/office/2006/metadata/properties" ma:root="true" ma:fieldsID="75110ab1637f1498c4e09b6ce1db8d63" ns2:_="">
    <xsd:import namespace="cff47cc9-7f5b-4123-9479-e824e2cfb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47cc9-7f5b-4123-9479-e824e2cfb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6D0B86-A693-4818-BB42-8E5AE58D0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D4BBD7-0ED5-4F92-A350-3F43A02E6279}"/>
</file>

<file path=customXml/itemProps3.xml><?xml version="1.0" encoding="utf-8"?>
<ds:datastoreItem xmlns:ds="http://schemas.openxmlformats.org/officeDocument/2006/customXml" ds:itemID="{8DC90A59-C0BE-460C-A7F3-28EE79973B70}"/>
</file>

<file path=customXml/itemProps4.xml><?xml version="1.0" encoding="utf-8"?>
<ds:datastoreItem xmlns:ds="http://schemas.openxmlformats.org/officeDocument/2006/customXml" ds:itemID="{1D97B017-2CB0-426B-9731-AF601270B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4243</Words>
  <Characters>23340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SYSTEMarketPC</dc:creator>
  <cp:keywords/>
  <dc:description/>
  <cp:lastModifiedBy>Carlos Rosero Erazo</cp:lastModifiedBy>
  <cp:revision>4</cp:revision>
  <cp:lastPrinted>2017-10-18T20:59:00Z</cp:lastPrinted>
  <dcterms:created xsi:type="dcterms:W3CDTF">2020-11-06T12:44:00Z</dcterms:created>
  <dcterms:modified xsi:type="dcterms:W3CDTF">2021-11-12T19:07:00Z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C:\Users\User\Documents\Citavi 5\Projects\researchFACULTADCIENCIAS\researchFACULTADCIENCIAS.ctv5</vt:lpwstr>
  </property>
  <property fmtid="{D5CDD505-2E9C-101B-9397-08002B2CF9AE}" pid="3" name="CitaviDocumentProperty_7">
    <vt:lpwstr>researchFACULTADCIENCIAS</vt:lpwstr>
  </property>
  <property fmtid="{D5CDD505-2E9C-101B-9397-08002B2CF9AE}" pid="4" name="CitaviDocumentProperty_0">
    <vt:lpwstr>9563ff4a-b601-4e5c-b658-cdca4023c4db</vt:lpwstr>
  </property>
  <property fmtid="{D5CDD505-2E9C-101B-9397-08002B2CF9AE}" pid="5" name="CitaviDocumentProperty_1">
    <vt:lpwstr>5.7.1.0</vt:lpwstr>
  </property>
  <property fmtid="{D5CDD505-2E9C-101B-9397-08002B2CF9AE}" pid="6" name="ContentTypeId">
    <vt:lpwstr>0x0101001CC34B4EB8CA974E9D88F53A5982EFD3</vt:lpwstr>
  </property>
</Properties>
</file>